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68EBFCF0" w14:textId="77777777" w:rsidR="00604D5F" w:rsidRDefault="00604D5F" w:rsidP="00E75D07">
      <w:pPr>
        <w:spacing w:after="1" w:line="257" w:lineRule="auto"/>
        <w:ind w:right="280"/>
        <w:jc w:val="center"/>
        <w:rPr>
          <w:rFonts w:ascii="Calibri" w:eastAsia="Calibri" w:hAnsi="Calibri" w:cs="Calibri"/>
          <w:b/>
          <w:bCs/>
          <w:color w:val="2E74B4"/>
          <w:sz w:val="32"/>
        </w:rPr>
      </w:pPr>
    </w:p>
    <w:p w14:paraId="04707D35" w14:textId="37F5FF0D" w:rsidR="00E75D07" w:rsidRDefault="00E75D07" w:rsidP="00E75D07">
      <w:pPr>
        <w:spacing w:after="1" w:line="257" w:lineRule="auto"/>
        <w:ind w:left="1331" w:right="280" w:hanging="10"/>
        <w:jc w:val="center"/>
      </w:pPr>
      <w:r>
        <w:rPr>
          <w:rFonts w:ascii="Calibri" w:eastAsia="Calibri" w:hAnsi="Calibri" w:cs="Calibri"/>
          <w:color w:val="2E74B4"/>
          <w:sz w:val="32"/>
        </w:rPr>
        <w:t>PROTOCOLO DE RESPUESTA Y ATENCION A SITUACIONES DE DESREGULACION</w:t>
      </w:r>
    </w:p>
    <w:p w14:paraId="6A8019DE" w14:textId="6355834A" w:rsidR="00E75D07" w:rsidRDefault="00E75D07" w:rsidP="00E75D07">
      <w:pPr>
        <w:spacing w:after="0" w:line="259" w:lineRule="auto"/>
        <w:ind w:left="1634" w:right="1892" w:hanging="10"/>
        <w:jc w:val="center"/>
      </w:pPr>
      <w:r>
        <w:rPr>
          <w:rFonts w:ascii="Calibri" w:eastAsia="Calibri" w:hAnsi="Calibri" w:cs="Calibri"/>
          <w:color w:val="2E74B4"/>
          <w:sz w:val="32"/>
        </w:rPr>
        <w:t xml:space="preserve">             </w:t>
      </w:r>
      <w:r>
        <w:rPr>
          <w:rFonts w:ascii="Calibri" w:eastAsia="Calibri" w:hAnsi="Calibri" w:cs="Calibri"/>
          <w:color w:val="2E74B4"/>
          <w:sz w:val="32"/>
        </w:rPr>
        <w:t>EMOCIONAL Y CONDUCTUAL</w:t>
      </w:r>
    </w:p>
    <w:p w14:paraId="3DA2B730" w14:textId="4F6D3BA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7F44055" w14:textId="77777777" w:rsidR="00C96E3D" w:rsidRDefault="00C96E3D" w:rsidP="003A289D">
      <w:pPr>
        <w:spacing w:after="1" w:line="257" w:lineRule="auto"/>
        <w:ind w:right="280"/>
        <w:jc w:val="center"/>
        <w:rPr>
          <w:rFonts w:ascii="Calibri" w:eastAsia="Calibri" w:hAnsi="Calibri" w:cs="Calibri"/>
          <w:b/>
          <w:bCs/>
          <w:color w:val="2E74B4"/>
          <w:sz w:val="32"/>
        </w:rPr>
      </w:pPr>
    </w:p>
    <w:p w14:paraId="5433A631" w14:textId="77777777" w:rsidR="00C96E3D" w:rsidRDefault="00C96E3D" w:rsidP="003A289D">
      <w:pPr>
        <w:spacing w:after="1" w:line="257" w:lineRule="auto"/>
        <w:ind w:right="280"/>
        <w:jc w:val="center"/>
        <w:rPr>
          <w:rFonts w:ascii="Calibri" w:eastAsia="Calibri" w:hAnsi="Calibri" w:cs="Calibri"/>
          <w:b/>
          <w:bCs/>
          <w:color w:val="2E74B4"/>
          <w:sz w:val="32"/>
        </w:rPr>
      </w:pPr>
    </w:p>
    <w:p w14:paraId="0B85D7FD" w14:textId="77777777" w:rsidR="00C96E3D" w:rsidRDefault="00C96E3D" w:rsidP="003A289D">
      <w:pPr>
        <w:spacing w:after="1" w:line="257" w:lineRule="auto"/>
        <w:ind w:right="280"/>
        <w:jc w:val="center"/>
        <w:rPr>
          <w:rFonts w:ascii="Calibri" w:eastAsia="Calibri" w:hAnsi="Calibri" w:cs="Calibri"/>
          <w:b/>
          <w:bCs/>
          <w:color w:val="2E74B4"/>
          <w:sz w:val="32"/>
        </w:rPr>
      </w:pPr>
    </w:p>
    <w:p w14:paraId="34BC7647" w14:textId="77777777" w:rsidR="00503310" w:rsidRDefault="00503310" w:rsidP="00503310">
      <w:pPr>
        <w:spacing w:after="195" w:line="259" w:lineRule="auto"/>
        <w:ind w:left="1634" w:right="1294" w:hanging="10"/>
        <w:jc w:val="center"/>
        <w:rPr>
          <w:rFonts w:ascii="Calibri" w:eastAsia="Calibri" w:hAnsi="Calibri" w:cs="Calibri"/>
          <w:color w:val="2E74B4"/>
          <w:sz w:val="28"/>
          <w:szCs w:val="28"/>
        </w:rPr>
      </w:pP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1A0D82D5" w14:textId="77777777" w:rsidR="00047A7D" w:rsidRDefault="00047A7D" w:rsidP="00047A7D">
      <w:pPr>
        <w:spacing w:after="0" w:line="259" w:lineRule="auto"/>
        <w:ind w:left="1686"/>
        <w:jc w:val="left"/>
      </w:pPr>
    </w:p>
    <w:p w14:paraId="740A0EB5" w14:textId="77777777" w:rsidR="00E75D07" w:rsidRPr="00B47F7A" w:rsidRDefault="00E75D07" w:rsidP="00E75D07">
      <w:pPr>
        <w:spacing w:after="12"/>
        <w:ind w:left="1037" w:right="1892" w:hanging="10"/>
        <w:jc w:val="left"/>
      </w:pPr>
      <w:r w:rsidRPr="00B47F7A">
        <w:rPr>
          <w:b/>
        </w:rPr>
        <w:t xml:space="preserve">Normativa legal vigente </w:t>
      </w:r>
    </w:p>
    <w:p w14:paraId="40E33548" w14:textId="77777777" w:rsidR="00E75D07" w:rsidRPr="00B47F7A" w:rsidRDefault="00E75D07" w:rsidP="00E75D07">
      <w:pPr>
        <w:spacing w:after="7"/>
        <w:ind w:left="1047" w:right="1892" w:hanging="10"/>
      </w:pPr>
      <w:r w:rsidRPr="00B47F7A">
        <w:t xml:space="preserve">La ley 21.545 promulgada en marzo del año 2023 “establece la promoción de la inclusión, la atención integral, y la protección de los derechos de las personas con Trastorno del Espectro Autista en el ámbito social, de salud y educación”. En este sentido, los establecimientos educacionales deben velar por el desarrollo de comunidades educativas inclusivas y efectuar los ajustes necesarios en sus reglamentos y procedimientos internos, que consideren la diversidad de sus estudiantes y permitan el abordaje de desregulaciones emocionales y conductuales. </w:t>
      </w:r>
    </w:p>
    <w:p w14:paraId="677FEAFD" w14:textId="77777777" w:rsidR="00E75D07" w:rsidRPr="00B47F7A" w:rsidRDefault="00E75D07" w:rsidP="00E75D07">
      <w:pPr>
        <w:spacing w:after="7"/>
        <w:ind w:left="1047" w:right="1892" w:hanging="10"/>
      </w:pPr>
      <w:r w:rsidRPr="00B47F7A">
        <w:t xml:space="preserve">La resolución exenta </w:t>
      </w:r>
      <w:proofErr w:type="spellStart"/>
      <w:r w:rsidRPr="00B47F7A">
        <w:t>Nº</w:t>
      </w:r>
      <w:proofErr w:type="spellEnd"/>
      <w:r w:rsidRPr="00B47F7A">
        <w:t xml:space="preserve"> 586 de diciembre de 2023, introduce directrices concretas sobre su correcta aplicación en los entornos educativos, de manera que se resguarde la igualdad de trato, se excluya toda forma de discriminación arbitraria en las comunidades educativas y se promueva la inclusión, atención integral y protección de los párvulos y estudiantes con trastorno del espectro autista. </w:t>
      </w:r>
    </w:p>
    <w:p w14:paraId="3166D1F7" w14:textId="77777777" w:rsidR="00E75D07" w:rsidRPr="00B47F7A" w:rsidRDefault="00E75D07" w:rsidP="00E75D07">
      <w:pPr>
        <w:spacing w:after="12"/>
        <w:ind w:left="1037" w:right="1892" w:hanging="10"/>
        <w:jc w:val="left"/>
      </w:pPr>
      <w:r w:rsidRPr="00B47F7A">
        <w:rPr>
          <w:b/>
        </w:rPr>
        <w:t xml:space="preserve">Conceptos Básicos </w:t>
      </w:r>
    </w:p>
    <w:p w14:paraId="5091B357" w14:textId="77777777" w:rsidR="00E75D07" w:rsidRPr="00B47F7A" w:rsidRDefault="00E75D07" w:rsidP="00E75D07">
      <w:pPr>
        <w:spacing w:after="12"/>
        <w:ind w:left="1037" w:right="1892" w:hanging="10"/>
        <w:jc w:val="left"/>
      </w:pPr>
      <w:r w:rsidRPr="00B47F7A">
        <w:rPr>
          <w:b/>
        </w:rPr>
        <w:t xml:space="preserve">Personas con trastorno del espectro autista </w:t>
      </w:r>
    </w:p>
    <w:p w14:paraId="0099FCCE" w14:textId="77777777" w:rsidR="00E75D07" w:rsidRPr="00B47F7A" w:rsidRDefault="00E75D07" w:rsidP="00E75D07">
      <w:pPr>
        <w:spacing w:after="7"/>
        <w:ind w:left="1047" w:right="1892" w:hanging="10"/>
      </w:pPr>
      <w:r w:rsidRPr="00B47F7A">
        <w:t xml:space="preserve">Se entenderá por personas con trastorno del espectro autista a aquellas que presentan una diferencia o diversidad en el neurodesarrollo típico, que se manifiesta en dificultades significativas en la iniciación, reciprocidad y mantención de la interacción y comunicación social al interactuar con los diferentes entornos, así como también en conductas o intereses restrictivos o repetitivos. El espectro de dificultad significativa en estas áreas es amplio y varía en cada persona. </w:t>
      </w:r>
    </w:p>
    <w:p w14:paraId="2E842967" w14:textId="77777777" w:rsidR="00E75D07" w:rsidRPr="00B47F7A" w:rsidRDefault="00E75D07" w:rsidP="00E75D07">
      <w:pPr>
        <w:spacing w:after="7"/>
        <w:ind w:left="1047" w:right="1892" w:hanging="10"/>
      </w:pPr>
      <w:r w:rsidRPr="00B47F7A">
        <w:t xml:space="preserve">El trastorno del espectro autista corresponde a una condición del neurodesarrollo, por lo que deberá contar con un diagnóstico. </w:t>
      </w:r>
    </w:p>
    <w:p w14:paraId="1F352199" w14:textId="77777777" w:rsidR="00E75D07" w:rsidRPr="00B47F7A" w:rsidRDefault="00E75D07" w:rsidP="00E75D07">
      <w:pPr>
        <w:spacing w:after="7"/>
        <w:ind w:left="1047" w:right="1892" w:hanging="10"/>
      </w:pPr>
      <w:r w:rsidRPr="00B47F7A">
        <w:t xml:space="preserve">Estas características constituyen algún grado de discapacidad cuando generan un impacto funcional significativo en la persona a nivel familiar, social, educativo, ocupacional o de otras áreas y que, al interactuar con diversas barreras presentes en el entorno, impida o restrinja su participación plena y efectiva en la sociedad, en igualdad de condiciones con las demás, lo que deberá ser calificado y certificado conforme a lo dispuesto en la ley </w:t>
      </w:r>
      <w:proofErr w:type="spellStart"/>
      <w:r w:rsidRPr="00B47F7A">
        <w:t>N°</w:t>
      </w:r>
      <w:proofErr w:type="spellEnd"/>
      <w:r w:rsidRPr="00B47F7A">
        <w:t xml:space="preserve"> 20.422, que establece normas sobre igualdad de oportunidades e inclusión social de personas con discapacidad. </w:t>
      </w:r>
      <w:r w:rsidRPr="00B47F7A">
        <w:rPr>
          <w:b/>
        </w:rPr>
        <w:t xml:space="preserve">Diagnóstico </w:t>
      </w:r>
    </w:p>
    <w:p w14:paraId="5456AD01" w14:textId="77777777" w:rsidR="00E75D07" w:rsidRPr="00B47F7A" w:rsidRDefault="00E75D07" w:rsidP="00E75D07">
      <w:pPr>
        <w:spacing w:after="7"/>
        <w:ind w:left="1047" w:right="1892" w:hanging="10"/>
      </w:pPr>
      <w:r w:rsidRPr="00B47F7A">
        <w:t xml:space="preserve">Se considerará párvulo o estudiante autista a quien cuente con alguno de los siguientes diagnósticos: a) Con la calificación y certificación emitida por las comisiones de medicina preventiva e invalidez (COMPIN), en caso de constituir un grado de discapacidad, en conformidad con la Ley </w:t>
      </w:r>
      <w:proofErr w:type="spellStart"/>
      <w:r w:rsidRPr="00B47F7A">
        <w:t>N°</w:t>
      </w:r>
      <w:proofErr w:type="spellEnd"/>
      <w:r w:rsidRPr="00B47F7A">
        <w:t xml:space="preserve"> 20.422.Ley </w:t>
      </w:r>
      <w:proofErr w:type="spellStart"/>
      <w:r w:rsidRPr="00B47F7A">
        <w:t>N°</w:t>
      </w:r>
      <w:proofErr w:type="spellEnd"/>
      <w:r w:rsidRPr="00B47F7A">
        <w:t xml:space="preserve"> 20.422. b) Evaluación diagnóstica realizada conforme a los dispuesto en los artículos 81 y 82 y en los Títulos I y II del Decreto </w:t>
      </w:r>
      <w:proofErr w:type="spellStart"/>
      <w:r w:rsidRPr="00B47F7A">
        <w:t>N°</w:t>
      </w:r>
      <w:proofErr w:type="spellEnd"/>
      <w:r w:rsidRPr="00B47F7A">
        <w:t xml:space="preserve"> 170, del Ministerio de Educación. </w:t>
      </w:r>
      <w:r w:rsidRPr="00B47F7A">
        <w:lastRenderedPageBreak/>
        <w:t xml:space="preserve">c) Diagnóstico médico externo realizado por un profesional idóneo y competente, proveniente ya sea del sistema de salud público o privado, de acuerdo a los lineamientos del Ministerio de Salud en la materia. Circular </w:t>
      </w:r>
      <w:proofErr w:type="spellStart"/>
      <w:r w:rsidRPr="00B47F7A">
        <w:t>N°</w:t>
      </w:r>
      <w:proofErr w:type="spellEnd"/>
      <w:r w:rsidRPr="00B47F7A">
        <w:t xml:space="preserve"> 586, de 27 de diciembre de 2023, de la Superintendencia de Educación. </w:t>
      </w:r>
    </w:p>
    <w:p w14:paraId="1C37ED53" w14:textId="77777777" w:rsidR="00E75D07" w:rsidRPr="00B47F7A" w:rsidRDefault="00E75D07" w:rsidP="00E75D07">
      <w:pPr>
        <w:spacing w:after="12"/>
        <w:ind w:left="1037" w:right="1892" w:hanging="10"/>
        <w:jc w:val="left"/>
      </w:pPr>
      <w:r w:rsidRPr="00B47F7A">
        <w:rPr>
          <w:b/>
        </w:rPr>
        <w:t xml:space="preserve">Desregulación Emocional y conductual (DEC) </w:t>
      </w:r>
    </w:p>
    <w:p w14:paraId="28983ECE" w14:textId="77777777" w:rsidR="00E75D07" w:rsidRPr="00B47F7A" w:rsidRDefault="00E75D07" w:rsidP="00E75D07">
      <w:pPr>
        <w:spacing w:after="7"/>
        <w:ind w:left="1047" w:right="1892" w:hanging="10"/>
      </w:pPr>
      <w:r w:rsidRPr="00B47F7A">
        <w:t>Reacción motora y emocional a uno o varios estímulos o situaciones desencadenantes, en donde el niño/a, adolescente o joven (NNAJ) no logrará comprender su estado emocional ni logrará expresar sus emociones o sensaciones, presentando dificultades más allá de los esperado a su edad o desarrollo evolutivo para autorregularse y volver a un estado de calma y/o no logran desaparecer después de un intento de intervención del educador/</w:t>
      </w:r>
      <w:proofErr w:type="spellStart"/>
      <w:r w:rsidRPr="00B47F7A">
        <w:t>a</w:t>
      </w:r>
      <w:proofErr w:type="spellEnd"/>
      <w:r w:rsidRPr="00B47F7A">
        <w:t xml:space="preserve"> utilizado con éxito en otros casos; percibiéndose externamente por más de un observador como una situación de “descontrol”. </w:t>
      </w:r>
    </w:p>
    <w:p w14:paraId="73AE1A68" w14:textId="77777777" w:rsidR="00E75D07" w:rsidRPr="00B47F7A" w:rsidRDefault="00E75D07" w:rsidP="00E75D07">
      <w:pPr>
        <w:spacing w:after="12"/>
        <w:ind w:left="1037" w:right="1892" w:hanging="10"/>
        <w:jc w:val="left"/>
      </w:pPr>
      <w:r w:rsidRPr="00B47F7A">
        <w:rPr>
          <w:b/>
        </w:rPr>
        <w:t xml:space="preserve">Plan de Acompañamiento Emocional y Conductual (PAEC): </w:t>
      </w:r>
    </w:p>
    <w:p w14:paraId="7938031C" w14:textId="77777777" w:rsidR="00E75D07" w:rsidRPr="00B47F7A" w:rsidRDefault="00E75D07" w:rsidP="00E75D07">
      <w:pPr>
        <w:spacing w:after="7"/>
        <w:ind w:left="1047" w:right="1892" w:hanging="10"/>
      </w:pPr>
      <w:r w:rsidRPr="00B47F7A">
        <w:t>Conjunto de acciones preventivas y/o responsivas desplegadas hacia el /la estudiante autista a lo largo de su trayectoria educativa, cuyo propósito es mitigar su vulnerabilidad ante el entorno, o responder comprensiva y eficazmente ante conductas desafiantes de manejar para el contexto educativo, sea por su intensidad, naturaleza o temporalidad. Para los estudiantes con diagnósticos realizados años anteriores, el PAEC debe confeccionarse al inicio del año escolar y, para aquellos estudiantes que son diagnosticados en la actualidad, el apoderado debe presentar el certificado con el debido diagnóstico en el establecimiento, teniendo éste un plazo de 15 días para confeccionar el PAEC.</w:t>
      </w:r>
      <w:r w:rsidRPr="00B47F7A">
        <w:rPr>
          <w:b/>
        </w:rPr>
        <w:t xml:space="preserve"> </w:t>
      </w:r>
    </w:p>
    <w:p w14:paraId="74DC48C6" w14:textId="77777777" w:rsidR="00E75D07" w:rsidRPr="00B47F7A" w:rsidRDefault="00E75D07" w:rsidP="00E75D07">
      <w:pPr>
        <w:spacing w:after="7"/>
        <w:ind w:left="1047" w:right="1892" w:hanging="10"/>
      </w:pPr>
      <w:r w:rsidRPr="00B47F7A">
        <w:t xml:space="preserve"> El PAEC, debe cumplir con las siguientes características: </w:t>
      </w:r>
      <w:r w:rsidRPr="00B47F7A">
        <w:rPr>
          <w:b/>
        </w:rPr>
        <w:t xml:space="preserve">Individual:  </w:t>
      </w:r>
    </w:p>
    <w:p w14:paraId="41E0BAA8" w14:textId="77777777" w:rsidR="00E75D07" w:rsidRPr="00B47F7A" w:rsidRDefault="00E75D07" w:rsidP="00E75D07">
      <w:pPr>
        <w:spacing w:after="7"/>
        <w:ind w:left="1047" w:right="1892" w:hanging="10"/>
      </w:pPr>
      <w:r w:rsidRPr="00B47F7A">
        <w:t xml:space="preserve">El establecimiento debe diseñar un plan de acompañamiento individual para cada estudiante diagnosticado con Trastornos del Espectro Autista.  El plan será diseñado considerando la naturaleza individual de las necesidades específicas de cada estudiante. </w:t>
      </w:r>
    </w:p>
    <w:p w14:paraId="65659A11" w14:textId="77777777" w:rsidR="00E75D07" w:rsidRPr="00B47F7A" w:rsidRDefault="00E75D07" w:rsidP="00E75D07">
      <w:pPr>
        <w:spacing w:after="12"/>
        <w:ind w:left="1037" w:right="1892" w:hanging="10"/>
        <w:jc w:val="left"/>
      </w:pPr>
      <w:r w:rsidRPr="00B47F7A">
        <w:rPr>
          <w:b/>
        </w:rPr>
        <w:t xml:space="preserve">Formativo:  </w:t>
      </w:r>
    </w:p>
    <w:p w14:paraId="05D4729E" w14:textId="77777777" w:rsidR="00E75D07" w:rsidRPr="00B47F7A" w:rsidRDefault="00E75D07" w:rsidP="00E75D07">
      <w:pPr>
        <w:spacing w:after="7"/>
        <w:ind w:left="1047" w:right="1892" w:hanging="10"/>
      </w:pPr>
      <w:r w:rsidRPr="00B47F7A">
        <w:t xml:space="preserve">El plan de acompañamiento debe considerar el desarrollo de habilidades que permitan una comunicación asertiva del estado emocional, atendiendo al principio de autonomía progresiva.  </w:t>
      </w:r>
    </w:p>
    <w:p w14:paraId="423DD537" w14:textId="77777777" w:rsidR="00E75D07" w:rsidRPr="00B47F7A" w:rsidRDefault="00E75D07" w:rsidP="00E75D07">
      <w:pPr>
        <w:spacing w:after="12"/>
        <w:ind w:left="1037" w:right="1892" w:hanging="10"/>
        <w:jc w:val="left"/>
      </w:pPr>
      <w:r w:rsidRPr="00B47F7A">
        <w:rPr>
          <w:b/>
        </w:rPr>
        <w:t xml:space="preserve">Trabajado con la familia:  </w:t>
      </w:r>
    </w:p>
    <w:p w14:paraId="59297333" w14:textId="77777777" w:rsidR="00E75D07" w:rsidRPr="00B47F7A" w:rsidRDefault="00E75D07" w:rsidP="00E75D07">
      <w:pPr>
        <w:spacing w:after="7"/>
        <w:ind w:left="1047" w:right="1892" w:hanging="10"/>
      </w:pPr>
      <w:r w:rsidRPr="00B47F7A">
        <w:t xml:space="preserve">Se debe desarrollar en conjunto con la familia., quienes deben entregar la información necesaria para que el establecimiento desarrolle estrategias de apoyo para el estudiante manteniendo una comunicación fluida y constante a fin de mantener actualizado el PAEC conforme a cualquier nueva información por parte de médicos tratantes y/o familia.  </w:t>
      </w:r>
    </w:p>
    <w:p w14:paraId="26354BAA" w14:textId="77777777" w:rsidR="00E75D07" w:rsidRPr="00B47F7A" w:rsidRDefault="00E75D07" w:rsidP="00E75D07">
      <w:pPr>
        <w:spacing w:after="7"/>
        <w:ind w:left="1047" w:right="1892" w:hanging="10"/>
      </w:pPr>
      <w:r w:rsidRPr="00B47F7A">
        <w:rPr>
          <w:b/>
        </w:rPr>
        <w:t xml:space="preserve">Eje preventivo: </w:t>
      </w:r>
      <w:r w:rsidRPr="00B47F7A">
        <w:t xml:space="preserve">Estrategias preventivas a aplicar en el establecimiento, frente a indicios de eventuales desregulaciones para prevenir que ciertas conductas aumenten en su intensidad y evitar posibles episodios de DEC. </w:t>
      </w:r>
    </w:p>
    <w:p w14:paraId="65A46DF4" w14:textId="77777777" w:rsidR="00E75D07" w:rsidRPr="00B47F7A" w:rsidRDefault="00E75D07" w:rsidP="00E75D07">
      <w:pPr>
        <w:spacing w:after="0" w:line="259" w:lineRule="auto"/>
        <w:ind w:right="1892"/>
        <w:jc w:val="left"/>
      </w:pPr>
      <w:r w:rsidRPr="00B47F7A">
        <w:rPr>
          <w:b/>
        </w:rPr>
        <w:t xml:space="preserve"> </w:t>
      </w:r>
    </w:p>
    <w:p w14:paraId="701B287E" w14:textId="77777777" w:rsidR="00E75D07" w:rsidRPr="00B47F7A" w:rsidRDefault="00E75D07" w:rsidP="00E75D07">
      <w:pPr>
        <w:spacing w:after="12"/>
        <w:ind w:left="1037" w:right="1892" w:hanging="10"/>
        <w:jc w:val="left"/>
      </w:pPr>
      <w:r w:rsidRPr="00B47F7A">
        <w:rPr>
          <w:b/>
        </w:rPr>
        <w:t xml:space="preserve">Reconocer y actuar ante señales de DEC </w:t>
      </w:r>
    </w:p>
    <w:p w14:paraId="5CED5778" w14:textId="77777777" w:rsidR="00E75D07" w:rsidRPr="00B47F7A" w:rsidRDefault="00E75D07" w:rsidP="00E75D07">
      <w:pPr>
        <w:spacing w:after="7"/>
        <w:ind w:left="1047" w:right="1892" w:hanging="10"/>
      </w:pPr>
      <w:r w:rsidRPr="00B47F7A">
        <w:t xml:space="preserve">Reconocer las señales iniciales de un/a NNAJ, previas a que se desencadene una desregulación.  </w:t>
      </w:r>
    </w:p>
    <w:p w14:paraId="18416D70" w14:textId="77777777" w:rsidR="00E75D07" w:rsidRPr="00B47F7A" w:rsidRDefault="00E75D07" w:rsidP="00E75D07">
      <w:pPr>
        <w:numPr>
          <w:ilvl w:val="0"/>
          <w:numId w:val="146"/>
        </w:numPr>
        <w:spacing w:after="7"/>
        <w:ind w:right="1892" w:hanging="10"/>
      </w:pPr>
      <w:r w:rsidRPr="00B47F7A">
        <w:t xml:space="preserve">en el caso de estudiantes del espectro Autista, suelen parecer ritualistas y tendientes a la inflexibilidad e invarianza, así como a presentar hipersensibilidades a nivel sensorial, acompañados de </w:t>
      </w:r>
      <w:r w:rsidRPr="00B47F7A">
        <w:lastRenderedPageBreak/>
        <w:t xml:space="preserve">estados de ansiedad frecuentes. Estos elementos por lo general son los que están a la base de una desregulación o su intensificación frente determinados contextos y situaciones; la cual puede ir desde conductas como el aumento de movimientos estereotipados, a expresiones de incomodidad o disgusto, agitación de la respiración, aumento de volumen en voz o lenguaje grosero </w:t>
      </w:r>
    </w:p>
    <w:p w14:paraId="2110292C" w14:textId="77777777" w:rsidR="00E75D07" w:rsidRPr="00B47F7A" w:rsidRDefault="00E75D07" w:rsidP="00E75D07">
      <w:pPr>
        <w:numPr>
          <w:ilvl w:val="0"/>
          <w:numId w:val="146"/>
        </w:numPr>
        <w:spacing w:after="7"/>
        <w:ind w:right="1892" w:hanging="10"/>
      </w:pPr>
      <w:r w:rsidRPr="00B47F7A">
        <w:t xml:space="preserve">en el caso de un/a NNAJ severamente maltratado (donde se han realizados todas las gestiones judiciales requeridas), podríamos encontrar dificultad en el contacto visual, tendencia a aislarse, generando la posibilidad de desregulación a partir de la cercanía física, sonidos, olores, imágenes que evoquen recuerdos de las situaciones traumáticas y que le generan gran malestar emocional </w:t>
      </w:r>
    </w:p>
    <w:p w14:paraId="04083B67" w14:textId="77777777" w:rsidR="00E75D07" w:rsidRPr="00B47F7A" w:rsidRDefault="00E75D07" w:rsidP="00E75D07">
      <w:pPr>
        <w:numPr>
          <w:ilvl w:val="0"/>
          <w:numId w:val="146"/>
        </w:numPr>
        <w:spacing w:after="7"/>
        <w:ind w:right="1892" w:hanging="10"/>
      </w:pPr>
      <w:r w:rsidRPr="00B47F7A">
        <w:t xml:space="preserve">en el caso de un estudiante con abstinencia al alcohol, luego de un consumo intenso y prolongado, podríamos reconocer inicialmente ansiedad, sudoración, sensación de sueño3  </w:t>
      </w:r>
    </w:p>
    <w:p w14:paraId="4ADB9DA8" w14:textId="77777777" w:rsidR="00E75D07" w:rsidRPr="00B47F7A" w:rsidRDefault="00E75D07" w:rsidP="00E75D07">
      <w:pPr>
        <w:numPr>
          <w:ilvl w:val="0"/>
          <w:numId w:val="146"/>
        </w:numPr>
        <w:spacing w:after="7"/>
        <w:ind w:right="1892" w:hanging="10"/>
      </w:pPr>
      <w:r w:rsidRPr="00B47F7A">
        <w:t xml:space="preserve">en estudiantes que presentan trastornos destructivos del control de impulsos y la conducta, algunos de ellos significativamente prevalentes en población infantojuvenil nacional; por ejemplo, en el trastorno negativita desafiante, donde el patrón de irritabilidad tiende a presentarse con frecuencia, su rápida identificación junto a la de los factores contextuales que se asocian a su aparición pueden ayudar en la planificación de las acciones preventivas. </w:t>
      </w:r>
    </w:p>
    <w:p w14:paraId="663C1B8F" w14:textId="77777777" w:rsidR="00E75D07" w:rsidRPr="00B47F7A" w:rsidRDefault="00E75D07" w:rsidP="00E75D07">
      <w:pPr>
        <w:spacing w:after="12"/>
        <w:ind w:left="1037" w:right="1892" w:hanging="10"/>
        <w:jc w:val="left"/>
      </w:pPr>
      <w:r w:rsidRPr="00B47F7A">
        <w:rPr>
          <w:b/>
        </w:rPr>
        <w:t xml:space="preserve">Reconocer factores ambientales que preceden la DEC </w:t>
      </w:r>
    </w:p>
    <w:p w14:paraId="2AFA1B83" w14:textId="77777777" w:rsidR="00E75D07" w:rsidRPr="00B47F7A" w:rsidRDefault="00E75D07" w:rsidP="00E75D07">
      <w:pPr>
        <w:spacing w:after="7"/>
        <w:ind w:left="1047" w:right="1892" w:hanging="10"/>
      </w:pPr>
      <w:r w:rsidRPr="00B47F7A">
        <w:t xml:space="preserve">Reconocer factores que preceden la DEC tanto en el contexto escolar como en otros ámbitos de la vida diaria del estudiante donde se puedan observar factores que predisponen su aparición. </w:t>
      </w:r>
    </w:p>
    <w:p w14:paraId="57FE2CE8" w14:textId="77777777" w:rsidR="00E75D07" w:rsidRPr="00B47F7A" w:rsidRDefault="00E75D07" w:rsidP="00E75D07">
      <w:pPr>
        <w:spacing w:after="7"/>
        <w:ind w:left="1047" w:right="1892" w:hanging="10"/>
      </w:pPr>
      <w:r w:rsidRPr="00B47F7A">
        <w:t xml:space="preserve"> Uno de los factores externos al aula comúnmente asociado a desregulación emocional y conductual son los trastornos del sueño, por lo mismo la importancia de la comunicación con la familia para detectarlo, prevenir las conductas no deseadas en aula y planificar los apoyos. Específicamente en el nivel de Educación </w:t>
      </w:r>
      <w:proofErr w:type="spellStart"/>
      <w:r w:rsidRPr="00B47F7A">
        <w:t>Parvularia</w:t>
      </w:r>
      <w:proofErr w:type="spellEnd"/>
      <w:r w:rsidRPr="00B47F7A">
        <w:t xml:space="preserve"> en Chile, algunos elementos asociados a riesgo de desregulación a considerar , no exclusivos del ambiente escolar, serían: síntomas depresivos en el/la cuidador/a principal, número de eventos estresantes vividos por el/al cuidador/a principal, enfermedades crónica del estudiante, y escases medios materiales de estimulación apropiados para la edad, pudiendo ser relevante su identificación para la planificación de apoyo a la familia y/o de salud del/la estudiante en colaboración con la red de apoyo territorial. </w:t>
      </w:r>
    </w:p>
    <w:p w14:paraId="4D0DA296" w14:textId="77777777" w:rsidR="00E75D07" w:rsidRPr="00B47F7A" w:rsidRDefault="00E75D07" w:rsidP="00E75D07">
      <w:pPr>
        <w:spacing w:after="12"/>
        <w:ind w:left="1037" w:right="1892" w:hanging="10"/>
        <w:jc w:val="left"/>
      </w:pPr>
      <w:r w:rsidRPr="00B47F7A">
        <w:rPr>
          <w:b/>
        </w:rPr>
        <w:t xml:space="preserve">Redirigir momentáneamente al estudiante hacia otro foco de atención </w:t>
      </w:r>
    </w:p>
    <w:p w14:paraId="1F233A52" w14:textId="77777777" w:rsidR="00E75D07" w:rsidRPr="00B47F7A" w:rsidRDefault="00E75D07" w:rsidP="00E75D07">
      <w:pPr>
        <w:spacing w:after="7"/>
        <w:ind w:left="1047" w:right="1892" w:hanging="10"/>
      </w:pPr>
      <w:r w:rsidRPr="00B47F7A">
        <w:t xml:space="preserve">Invitarlo a realizar alguna actividad que este a mano, por ejemplo, ayudar a distribuir materiales, apoyo con computador o elementos tecnológicos, entregar </w:t>
      </w:r>
      <w:proofErr w:type="spellStart"/>
      <w:r w:rsidRPr="00B47F7A">
        <w:t>guias</w:t>
      </w:r>
      <w:proofErr w:type="spellEnd"/>
      <w:r w:rsidRPr="00B47F7A">
        <w:t xml:space="preserve">, etc. </w:t>
      </w:r>
    </w:p>
    <w:p w14:paraId="25812FDC" w14:textId="77777777" w:rsidR="00E75D07" w:rsidRPr="00B47F7A" w:rsidRDefault="00E75D07" w:rsidP="00E75D07">
      <w:pPr>
        <w:spacing w:after="0" w:line="259" w:lineRule="auto"/>
        <w:ind w:right="1892"/>
        <w:jc w:val="left"/>
      </w:pPr>
      <w:r w:rsidRPr="00B47F7A">
        <w:t xml:space="preserve"> </w:t>
      </w:r>
    </w:p>
    <w:p w14:paraId="6815DD1E" w14:textId="77777777" w:rsidR="00E75D07" w:rsidRPr="00B47F7A" w:rsidRDefault="00E75D07" w:rsidP="00E75D07">
      <w:pPr>
        <w:spacing w:after="12"/>
        <w:ind w:left="1037" w:right="1892" w:hanging="10"/>
        <w:jc w:val="left"/>
      </w:pPr>
      <w:r w:rsidRPr="00B47F7A">
        <w:rPr>
          <w:b/>
        </w:rPr>
        <w:t xml:space="preserve">Regular la comunicación </w:t>
      </w:r>
    </w:p>
    <w:p w14:paraId="29D0ABB4" w14:textId="77777777" w:rsidR="00E75D07" w:rsidRPr="00B47F7A" w:rsidRDefault="00E75D07" w:rsidP="00E75D07">
      <w:pPr>
        <w:spacing w:after="7"/>
        <w:ind w:left="1047" w:right="1892" w:hanging="10"/>
      </w:pPr>
      <w:r w:rsidRPr="00B47F7A">
        <w:t xml:space="preserve">Facilitarles la comunicación, ayudando a que se exprese de una manera diferente a la desregulación emocional y conductual, preguntando directamente, por ejemplo: ¿Hay algo que te está molestando?, ¿Hay algo que quieras hacer ahora?, si me lo cuentas, juntos/as podemos buscar te sientas mejor. Las preguntas y la forma de hacerlas deben ser adaptadas a la edad y condición del estudiante. Es aconsejable interpretar la conducta de desregulación emocional y </w:t>
      </w:r>
      <w:r w:rsidRPr="00B47F7A">
        <w:lastRenderedPageBreak/>
        <w:t xml:space="preserve">conductual como una forma de comunicar, ya sea un mensaje de un fin que se quiere lograr o la funcionabilidad que pueda contener para el individuo y/o su contexto. Algunos ejemplos de funcionabilidad podrían ser: obtener atención, comida, estimulación sensorial, expresar malestar o dolor, sueño, cambio de conductor del furgón escolar, problemas previos en el hogar, o que un compañero/a le moleste con el fin de parar la tarea escolar del curso completo a partir de desencadenar su desregulación emocional y conductual.  </w:t>
      </w:r>
      <w:r w:rsidRPr="00B47F7A">
        <w:rPr>
          <w:b/>
        </w:rPr>
        <w:t xml:space="preserve">Tiempo fuera del aula </w:t>
      </w:r>
    </w:p>
    <w:p w14:paraId="4557F022" w14:textId="77777777" w:rsidR="00E75D07" w:rsidRPr="00B47F7A" w:rsidRDefault="00E75D07" w:rsidP="00E75D07">
      <w:pPr>
        <w:spacing w:after="7"/>
        <w:ind w:left="1047" w:right="1892" w:hanging="10"/>
      </w:pPr>
      <w:r w:rsidRPr="00B47F7A">
        <w:t xml:space="preserve">Otorgarle, cuando sea pertinente, a algunos estudiantes para los cuales existe información previa de riesgo de desregulación emocional y conductual, tiempos de descanso en el que pueda, por ejemplo, ir al baño o salir de la sala, previamente establecido y acordado con el/la NNAJ y su familia, tras el cual debe volver a finalizar la actividad.  </w:t>
      </w:r>
    </w:p>
    <w:p w14:paraId="59A416BA" w14:textId="77777777" w:rsidR="00E75D07" w:rsidRPr="00B47F7A" w:rsidRDefault="00E75D07" w:rsidP="00E75D07">
      <w:pPr>
        <w:spacing w:after="12"/>
        <w:ind w:left="1037" w:right="1892" w:hanging="10"/>
        <w:jc w:val="left"/>
      </w:pPr>
      <w:r w:rsidRPr="00B47F7A">
        <w:rPr>
          <w:b/>
        </w:rPr>
        <w:t xml:space="preserve">Refuerzo conductual positivo </w:t>
      </w:r>
    </w:p>
    <w:p w14:paraId="0708B743" w14:textId="77777777" w:rsidR="00E75D07" w:rsidRPr="00B47F7A" w:rsidRDefault="00E75D07" w:rsidP="00E75D07">
      <w:pPr>
        <w:spacing w:after="7"/>
        <w:ind w:left="1047" w:right="1892" w:hanging="10"/>
      </w:pPr>
      <w:r w:rsidRPr="00B47F7A">
        <w:t xml:space="preserve">Utilizar refuerzo conductual positivo frente a conductas aprendidas con apoyos iniciales, que son adaptativas y alternativas a la desregulación emocional y conductual. Para el diseño de este refuerzo positivo se requiere tener conocimiento sobre cuáles son sus intereses, cosas favoritas, hobbies, objeto de apego, para ello es deseable que las/los profesionales que planifiquen los apoyos y refuerzos compartan con el/la estudiante también en espacios distintos a los académicos, donde puedan hacer cosas juntos/as, compartir, divertirse, conversar, jugar. En el caso de NNAJ sin lenguaje oral, para identificar reforzadores, será deseable según el caso, utilizar pictogramas, gestos, lengua de señas chilenas, preguntar a personas cercanas de su entorno valoradas positivamente por el / la estudiante. Recordar que siempre se debe reforzar justo después de que ocurra la conducta, de lo contrario podría estarse reforzando otra; y que debe reforzarse de manera similar por todos/as, no servirá si cada uno aplica el refuerzo como quiere o un día sí y otro no. </w:t>
      </w:r>
    </w:p>
    <w:p w14:paraId="746B4912" w14:textId="77777777" w:rsidR="00E75D07" w:rsidRPr="00B47F7A" w:rsidRDefault="00E75D07" w:rsidP="00E75D07">
      <w:pPr>
        <w:spacing w:after="12"/>
        <w:ind w:left="1037" w:right="1892" w:hanging="10"/>
        <w:jc w:val="left"/>
      </w:pPr>
      <w:r w:rsidRPr="00B47F7A">
        <w:rPr>
          <w:b/>
        </w:rPr>
        <w:t xml:space="preserve">Diseño anticipado de reglas de aula </w:t>
      </w:r>
    </w:p>
    <w:p w14:paraId="52DF3F88" w14:textId="77777777" w:rsidR="00E75D07" w:rsidRPr="00B47F7A" w:rsidRDefault="00E75D07" w:rsidP="00E75D07">
      <w:pPr>
        <w:spacing w:after="7"/>
        <w:ind w:left="1047" w:right="1892" w:hanging="10"/>
      </w:pPr>
      <w:r w:rsidRPr="00B47F7A">
        <w:t xml:space="preserve">Diseñar con anterioridad reglas de aula, sobre cómo actuar en momentos en que cualquier NNAJ durante la clase se sienta especialmente incómodo/a, frustrado/a o angustiado/a, adecuando el lenguaje a la edad y utilizando, si se requiere, apoyos visuales u otros pertinentes adaptados a la diversidad del curso. Estipular cómo el /la estudiante hará saber de esto a su docente y profesionales de apoyo en aula. Ejemplo: usar tarjetas de alerta disponibles o una seña previamente consensuada, que el estudiante pueda mostrar al/la docente, para que se inicie el accionar conforme a este protocolo en lo que respecta a la etapa inicial. Para casos específicos, como por ejemplos estudiantes con diagnóstico de Trastorno del espectro autista, sería deseable, además, efectuar con anterioridad contratos de contingencia, en los cuales se establezca por escrito cómo el NNAJ hará saber esto, a quién y cuál será el marco de actuación de los/as profesionales del establecimiento. Además, estar atentos a necesidades de adaptación de las reglas generales del aula que contribuyan a una sana convivencia escolar, “no se puede tratar un problema de conducta si ocurre en un entorno problemático”. En algunos casos, con ayuda de los/as estudiantes, se pueden publicar en muros de la sala, con diseños creativos e inclusivos, reglas generales </w:t>
      </w:r>
      <w:r w:rsidRPr="00B47F7A">
        <w:lastRenderedPageBreak/>
        <w:t xml:space="preserve">consideradas por todo el curso como las más relevantes, que permitan ser usadas como recordatorios de los comportamientos esperados </w:t>
      </w:r>
    </w:p>
    <w:p w14:paraId="59953852" w14:textId="77777777" w:rsidR="00E75D07" w:rsidRPr="00B47F7A" w:rsidRDefault="00E75D07" w:rsidP="00E75D07">
      <w:pPr>
        <w:spacing w:after="12"/>
        <w:ind w:left="1037" w:right="1892" w:hanging="10"/>
        <w:jc w:val="left"/>
      </w:pPr>
      <w:r w:rsidRPr="00B47F7A">
        <w:rPr>
          <w:b/>
        </w:rPr>
        <w:t xml:space="preserve">Eje reactivo o responsivo:  </w:t>
      </w:r>
    </w:p>
    <w:p w14:paraId="4C9E7B8D" w14:textId="77777777" w:rsidR="00E75D07" w:rsidRPr="00B47F7A" w:rsidRDefault="00E75D07" w:rsidP="00E75D07">
      <w:pPr>
        <w:spacing w:after="7"/>
        <w:ind w:left="1047" w:right="1892" w:hanging="10"/>
      </w:pPr>
      <w:r w:rsidRPr="00B47F7A">
        <w:t xml:space="preserve">Cuando se han implementado estrategias preventivas y no ha sido eficaces, desencadenándose una DEC. </w:t>
      </w:r>
    </w:p>
    <w:p w14:paraId="76F6C149" w14:textId="77777777" w:rsidR="00E75D07" w:rsidRPr="00B47F7A" w:rsidRDefault="00E75D07" w:rsidP="00E75D07">
      <w:pPr>
        <w:spacing w:after="7"/>
        <w:ind w:left="1047" w:right="1892" w:hanging="10"/>
      </w:pPr>
      <w:r w:rsidRPr="00B47F7A">
        <w:t xml:space="preserve">Indicaciones Generales </w:t>
      </w:r>
    </w:p>
    <w:p w14:paraId="73621164" w14:textId="77777777" w:rsidR="00E75D07" w:rsidRPr="00B47F7A" w:rsidRDefault="00E75D07" w:rsidP="00E75D07">
      <w:pPr>
        <w:numPr>
          <w:ilvl w:val="0"/>
          <w:numId w:val="147"/>
        </w:numPr>
        <w:spacing w:after="29"/>
        <w:ind w:right="1892" w:hanging="360"/>
      </w:pPr>
      <w:r w:rsidRPr="00B47F7A">
        <w:t xml:space="preserve">Mantener silencio y diálogos precisos </w:t>
      </w:r>
      <w:proofErr w:type="spellStart"/>
      <w:r w:rsidRPr="00B47F7A">
        <w:t>com</w:t>
      </w:r>
      <w:proofErr w:type="spellEnd"/>
      <w:r w:rsidRPr="00B47F7A">
        <w:t xml:space="preserve"> voz suave y amable </w:t>
      </w:r>
    </w:p>
    <w:p w14:paraId="14421D8B" w14:textId="77777777" w:rsidR="00E75D07" w:rsidRPr="00B47F7A" w:rsidRDefault="00E75D07" w:rsidP="00E75D07">
      <w:pPr>
        <w:numPr>
          <w:ilvl w:val="0"/>
          <w:numId w:val="147"/>
        </w:numPr>
        <w:spacing w:after="29"/>
        <w:ind w:right="1892" w:hanging="360"/>
      </w:pPr>
      <w:r w:rsidRPr="00B47F7A">
        <w:t xml:space="preserve">Validación de la emoción del estudiante </w:t>
      </w:r>
    </w:p>
    <w:p w14:paraId="47742CD8" w14:textId="77777777" w:rsidR="00E75D07" w:rsidRPr="00B47F7A" w:rsidRDefault="00E75D07" w:rsidP="00E75D07">
      <w:pPr>
        <w:numPr>
          <w:ilvl w:val="0"/>
          <w:numId w:val="147"/>
        </w:numPr>
        <w:spacing w:after="29"/>
        <w:ind w:right="1892" w:hanging="360"/>
      </w:pPr>
      <w:r w:rsidRPr="00B47F7A">
        <w:t xml:space="preserve">Entregar alternativas de ocupación </w:t>
      </w:r>
    </w:p>
    <w:p w14:paraId="4EE94205" w14:textId="77777777" w:rsidR="00E75D07" w:rsidRPr="00B47F7A" w:rsidRDefault="00E75D07" w:rsidP="00E75D07">
      <w:pPr>
        <w:numPr>
          <w:ilvl w:val="0"/>
          <w:numId w:val="147"/>
        </w:numPr>
        <w:spacing w:after="29"/>
        <w:ind w:right="1892" w:hanging="360"/>
      </w:pPr>
      <w:r w:rsidRPr="00B47F7A">
        <w:t xml:space="preserve">Dar oportunidades de movimiento </w:t>
      </w:r>
    </w:p>
    <w:p w14:paraId="659694B4" w14:textId="77777777" w:rsidR="00E75D07" w:rsidRPr="00B47F7A" w:rsidRDefault="00E75D07" w:rsidP="00E75D07">
      <w:pPr>
        <w:numPr>
          <w:ilvl w:val="0"/>
          <w:numId w:val="147"/>
        </w:numPr>
        <w:spacing w:after="29"/>
        <w:ind w:right="1892" w:hanging="360"/>
      </w:pPr>
      <w:r w:rsidRPr="00B47F7A">
        <w:t xml:space="preserve">Considerar la provisión de objetos sensoperceptivos de regulación </w:t>
      </w:r>
    </w:p>
    <w:p w14:paraId="5CD3A3E4" w14:textId="77777777" w:rsidR="00E75D07" w:rsidRPr="00B47F7A" w:rsidRDefault="00E75D07" w:rsidP="00E75D07">
      <w:pPr>
        <w:numPr>
          <w:ilvl w:val="0"/>
          <w:numId w:val="147"/>
        </w:numPr>
        <w:spacing w:after="29"/>
        <w:ind w:right="1892" w:hanging="360"/>
      </w:pPr>
      <w:r w:rsidRPr="00B47F7A">
        <w:t xml:space="preserve">Propiciar el despliegue de sus intereses profundo </w:t>
      </w:r>
    </w:p>
    <w:p w14:paraId="3E434E40" w14:textId="77777777" w:rsidR="00E75D07" w:rsidRPr="00B47F7A" w:rsidRDefault="00E75D07" w:rsidP="00E75D07">
      <w:pPr>
        <w:numPr>
          <w:ilvl w:val="0"/>
          <w:numId w:val="147"/>
        </w:numPr>
        <w:spacing w:after="29"/>
        <w:ind w:right="1892" w:hanging="360"/>
      </w:pPr>
      <w:r w:rsidRPr="00B47F7A">
        <w:t xml:space="preserve">Permitir distancia física o por el contrario acercamiento afectuoso </w:t>
      </w:r>
    </w:p>
    <w:p w14:paraId="371DC0B9" w14:textId="77777777" w:rsidR="00E75D07" w:rsidRPr="00B47F7A" w:rsidRDefault="00E75D07" w:rsidP="00E75D07">
      <w:pPr>
        <w:numPr>
          <w:ilvl w:val="0"/>
          <w:numId w:val="147"/>
        </w:numPr>
        <w:spacing w:after="29"/>
        <w:ind w:right="1892" w:hanging="360"/>
      </w:pPr>
      <w:r w:rsidRPr="00B47F7A">
        <w:t xml:space="preserve">Evitar orientación expresa o recriminación respecto a la conducta, amenaza o sanción. </w:t>
      </w:r>
    </w:p>
    <w:p w14:paraId="0B773A06" w14:textId="77777777" w:rsidR="00E75D07" w:rsidRPr="00B47F7A" w:rsidRDefault="00E75D07" w:rsidP="00E75D07">
      <w:pPr>
        <w:numPr>
          <w:ilvl w:val="0"/>
          <w:numId w:val="147"/>
        </w:numPr>
        <w:spacing w:after="29"/>
        <w:ind w:right="1892" w:hanging="360"/>
      </w:pPr>
      <w:r w:rsidRPr="00B47F7A">
        <w:t xml:space="preserve">Establecer espacio dispuesto para la autorregulación </w:t>
      </w:r>
    </w:p>
    <w:p w14:paraId="77F9B039" w14:textId="77777777" w:rsidR="00E75D07" w:rsidRPr="00B47F7A" w:rsidRDefault="00E75D07" w:rsidP="00E75D07">
      <w:pPr>
        <w:numPr>
          <w:ilvl w:val="0"/>
          <w:numId w:val="147"/>
        </w:numPr>
        <w:spacing w:after="180"/>
        <w:ind w:right="1892" w:hanging="360"/>
      </w:pPr>
      <w:r w:rsidRPr="00B47F7A">
        <w:t xml:space="preserve">Propiciar la presencia del referente afectivo y de seguridad del equipo docente, y solo en casos excepcionales y acordados con la familia solicitar la presencia del cuidador. </w:t>
      </w:r>
    </w:p>
    <w:p w14:paraId="40EA75D1" w14:textId="77777777" w:rsidR="00E75D07" w:rsidRDefault="00E75D07" w:rsidP="00E75D07">
      <w:pPr>
        <w:spacing w:after="7"/>
        <w:ind w:left="1047" w:right="1892" w:hanging="10"/>
      </w:pPr>
      <w:r w:rsidRPr="00B47F7A">
        <w:rPr>
          <w:b/>
        </w:rPr>
        <w:t xml:space="preserve">Sobre aplicación de medidas pedagógicas:  </w:t>
      </w:r>
      <w:r w:rsidRPr="00B47F7A">
        <w:t xml:space="preserve">La aplicación de medidas pedagógicas, formativas y preventivas que permitan fortalecer la buena convivencia se pueden realizar, siempre y cuando NO se asocien a la condición del estudiante. </w:t>
      </w:r>
    </w:p>
    <w:p w14:paraId="7DB6972F" w14:textId="77777777" w:rsidR="00E75D07" w:rsidRPr="00B47F7A" w:rsidRDefault="00E75D07" w:rsidP="00E75D07">
      <w:pPr>
        <w:spacing w:after="7"/>
        <w:ind w:left="1047" w:right="1892" w:hanging="10"/>
      </w:pPr>
    </w:p>
    <w:p w14:paraId="60D2D21F" w14:textId="77777777" w:rsidR="00E75D07" w:rsidRDefault="00E75D07" w:rsidP="00E75D07">
      <w:pPr>
        <w:spacing w:after="12"/>
        <w:ind w:left="1037" w:right="1892" w:hanging="10"/>
        <w:jc w:val="left"/>
        <w:rPr>
          <w:b/>
        </w:rPr>
      </w:pPr>
      <w:r w:rsidRPr="00B47F7A">
        <w:rPr>
          <w:b/>
        </w:rPr>
        <w:t xml:space="preserve">Responsables: Profesor Tutor, Profesor de asignatura, Dupla psicosocial y/o Convivencia Escolar., Asistente de la educación. </w:t>
      </w:r>
    </w:p>
    <w:p w14:paraId="12D3C668" w14:textId="77777777" w:rsidR="00E75D07" w:rsidRPr="00B47F7A" w:rsidRDefault="00E75D07" w:rsidP="00E75D07">
      <w:pPr>
        <w:spacing w:after="12"/>
        <w:ind w:left="1037" w:right="1892" w:hanging="10"/>
        <w:jc w:val="left"/>
      </w:pPr>
    </w:p>
    <w:p w14:paraId="616F40C5" w14:textId="77777777" w:rsidR="00E75D07" w:rsidRPr="00B47F7A" w:rsidRDefault="00E75D07" w:rsidP="00E75D07">
      <w:pPr>
        <w:spacing w:after="12"/>
        <w:ind w:left="1037" w:right="1892" w:hanging="10"/>
        <w:jc w:val="left"/>
      </w:pPr>
      <w:r w:rsidRPr="00B47F7A">
        <w:rPr>
          <w:b/>
        </w:rPr>
        <w:t>Etapa I y II debe haber 3 adultos a cargo de la situación</w:t>
      </w:r>
      <w:r w:rsidRPr="00B47F7A">
        <w:t xml:space="preserve">: </w:t>
      </w:r>
    </w:p>
    <w:p w14:paraId="0414C03A" w14:textId="77777777" w:rsidR="00E75D07" w:rsidRPr="00B47F7A" w:rsidRDefault="00E75D07" w:rsidP="00E75D07">
      <w:pPr>
        <w:numPr>
          <w:ilvl w:val="0"/>
          <w:numId w:val="148"/>
        </w:numPr>
        <w:spacing w:after="7"/>
        <w:ind w:right="1892" w:hanging="720"/>
      </w:pPr>
      <w:r w:rsidRPr="00B47F7A">
        <w:rPr>
          <w:b/>
        </w:rPr>
        <w:t>Encargado:</w:t>
      </w:r>
      <w:r w:rsidRPr="00B47F7A">
        <w:t xml:space="preserve"> A cargo de la situación y acompañante directo del estudiante. Idealmente con vínculo previo de confianza. </w:t>
      </w:r>
    </w:p>
    <w:p w14:paraId="2B1F31CF" w14:textId="77777777" w:rsidR="00E75D07" w:rsidRPr="00B47F7A" w:rsidRDefault="00E75D07" w:rsidP="00E75D07">
      <w:pPr>
        <w:numPr>
          <w:ilvl w:val="0"/>
          <w:numId w:val="148"/>
        </w:numPr>
        <w:spacing w:after="33"/>
        <w:ind w:right="1892" w:hanging="720"/>
      </w:pPr>
      <w:r w:rsidRPr="00B47F7A">
        <w:rPr>
          <w:b/>
        </w:rPr>
        <w:t>Acompañante interno:</w:t>
      </w:r>
      <w:r w:rsidRPr="00B47F7A">
        <w:t xml:space="preserve"> Acompañara al estudiante y encargado a distancia, sin intervenir directamente. </w:t>
      </w:r>
    </w:p>
    <w:p w14:paraId="66C6A9A3" w14:textId="77777777" w:rsidR="00E75D07" w:rsidRPr="00B47F7A" w:rsidRDefault="00E75D07" w:rsidP="00E75D07">
      <w:pPr>
        <w:numPr>
          <w:ilvl w:val="0"/>
          <w:numId w:val="148"/>
        </w:numPr>
        <w:spacing w:after="7"/>
        <w:ind w:right="1892" w:hanging="720"/>
      </w:pPr>
      <w:r w:rsidRPr="00B47F7A">
        <w:rPr>
          <w:b/>
        </w:rPr>
        <w:t>Acompañante externo:</w:t>
      </w:r>
      <w:r w:rsidRPr="00B47F7A">
        <w:t xml:space="preserve"> Permanecerá fuera de la sala o lugar donde ocurra la situación. Encargada de coordinar la información y avisar a en establecimiento y al apoderado. Encargado de registro, seguimiento y evaluación. </w:t>
      </w:r>
    </w:p>
    <w:p w14:paraId="6E66D171" w14:textId="77777777" w:rsidR="00E75D07" w:rsidRPr="00B47F7A" w:rsidRDefault="00E75D07" w:rsidP="00E75D07">
      <w:pPr>
        <w:numPr>
          <w:ilvl w:val="0"/>
          <w:numId w:val="148"/>
        </w:numPr>
        <w:spacing w:after="195"/>
        <w:ind w:right="1892" w:hanging="720"/>
      </w:pPr>
      <w:r w:rsidRPr="00B47F7A">
        <w:t xml:space="preserve">En el caso que apoderado asista, toma el rol del </w:t>
      </w:r>
      <w:r w:rsidRPr="00B47F7A">
        <w:rPr>
          <w:b/>
        </w:rPr>
        <w:t>acompañante interno</w:t>
      </w:r>
      <w:r w:rsidRPr="00B47F7A">
        <w:t xml:space="preserve"> </w:t>
      </w:r>
    </w:p>
    <w:p w14:paraId="797DC639" w14:textId="77777777" w:rsidR="00E75D07" w:rsidRPr="00B47F7A" w:rsidRDefault="00E75D07" w:rsidP="00E75D07">
      <w:pPr>
        <w:spacing w:after="0" w:line="259" w:lineRule="auto"/>
        <w:ind w:right="1892"/>
        <w:jc w:val="left"/>
      </w:pPr>
      <w:r w:rsidRPr="00B47F7A">
        <w:t xml:space="preserve"> </w:t>
      </w:r>
    </w:p>
    <w:p w14:paraId="692A6161" w14:textId="77777777" w:rsidR="00E75D07" w:rsidRPr="00B47F7A" w:rsidRDefault="00E75D07" w:rsidP="00E75D07">
      <w:pPr>
        <w:spacing w:after="12"/>
        <w:ind w:left="1037" w:right="1892" w:hanging="10"/>
        <w:jc w:val="left"/>
      </w:pPr>
      <w:r w:rsidRPr="00B47F7A">
        <w:rPr>
          <w:b/>
        </w:rPr>
        <w:t xml:space="preserve">I-¿CUÁNDO DEBEMOS ACTIVAR EL PROTOCOLO?  </w:t>
      </w:r>
    </w:p>
    <w:p w14:paraId="19E6BD01" w14:textId="77777777" w:rsidR="00E75D07" w:rsidRPr="00B47F7A" w:rsidRDefault="00E75D07" w:rsidP="00E75D07">
      <w:pPr>
        <w:spacing w:after="7"/>
        <w:ind w:left="1047" w:right="1892" w:hanging="10"/>
      </w:pPr>
      <w:r w:rsidRPr="00B47F7A">
        <w:t xml:space="preserve">Cuando existan las siguientes alertas:  </w:t>
      </w:r>
    </w:p>
    <w:p w14:paraId="43ED7F05" w14:textId="77777777" w:rsidR="00E75D07" w:rsidRPr="00B47F7A" w:rsidRDefault="00E75D07" w:rsidP="00E75D07">
      <w:pPr>
        <w:numPr>
          <w:ilvl w:val="0"/>
          <w:numId w:val="149"/>
        </w:numPr>
        <w:spacing w:after="7"/>
        <w:ind w:right="1892" w:hanging="10"/>
      </w:pPr>
      <w:r w:rsidRPr="00B47F7A">
        <w:rPr>
          <w:b/>
        </w:rPr>
        <w:t>Desajuste emocional y/o conductual:</w:t>
      </w:r>
      <w:r w:rsidRPr="00B47F7A">
        <w:t xml:space="preserve"> episodio de duración variable en que un estudiante pierde, en forma total o parcial, su capacidad habitual de control sobre sí mismo, producto del impacto que genera una situación vivenciada como crítica. En este estado se puede ver afectado el ámbito emocional, ideacional, conductual y/o relacional.  </w:t>
      </w:r>
    </w:p>
    <w:p w14:paraId="092EAA60" w14:textId="77777777" w:rsidR="00E75D07" w:rsidRPr="00B47F7A" w:rsidRDefault="00E75D07" w:rsidP="00E75D07">
      <w:pPr>
        <w:numPr>
          <w:ilvl w:val="0"/>
          <w:numId w:val="149"/>
        </w:numPr>
        <w:spacing w:after="7"/>
        <w:ind w:right="1892" w:hanging="10"/>
      </w:pPr>
      <w:r w:rsidRPr="00B47F7A">
        <w:rPr>
          <w:b/>
        </w:rPr>
        <w:t>Agitación psicomotora:</w:t>
      </w:r>
      <w:r w:rsidRPr="00B47F7A">
        <w:t xml:space="preserve"> es un estado de marcada excitación mental acompañado de un aumento inadecuado de la actividad motora, en grado variable, desde una mínima inquietud hasta movimientos </w:t>
      </w:r>
      <w:r w:rsidRPr="00B47F7A">
        <w:lastRenderedPageBreak/>
        <w:t xml:space="preserve">descoordinados sin un fin determinado que presenta una persona con o sin enfermedad mental. </w:t>
      </w:r>
    </w:p>
    <w:p w14:paraId="5E4AEA42" w14:textId="77777777" w:rsidR="00E75D07" w:rsidRPr="00B47F7A" w:rsidRDefault="00E75D07" w:rsidP="00E75D07">
      <w:pPr>
        <w:spacing w:after="0" w:line="259" w:lineRule="auto"/>
        <w:ind w:right="1892"/>
        <w:jc w:val="left"/>
      </w:pPr>
      <w:r w:rsidRPr="00B47F7A">
        <w:t xml:space="preserve"> </w:t>
      </w:r>
    </w:p>
    <w:p w14:paraId="7B09C774" w14:textId="77777777" w:rsidR="00E75D07" w:rsidRPr="00B47F7A" w:rsidRDefault="00E75D07" w:rsidP="00E75D07">
      <w:pPr>
        <w:spacing w:after="0" w:line="259" w:lineRule="auto"/>
        <w:ind w:right="1892"/>
        <w:jc w:val="left"/>
      </w:pPr>
      <w:r w:rsidRPr="00B47F7A">
        <w:t xml:space="preserve"> </w:t>
      </w:r>
    </w:p>
    <w:p w14:paraId="4135B968" w14:textId="77777777" w:rsidR="00E75D07" w:rsidRPr="00B47F7A" w:rsidRDefault="00E75D07" w:rsidP="00E75D07">
      <w:pPr>
        <w:spacing w:after="0" w:line="259" w:lineRule="auto"/>
        <w:ind w:right="1892"/>
        <w:jc w:val="left"/>
      </w:pPr>
      <w:r w:rsidRPr="00B47F7A">
        <w:t xml:space="preserve"> </w:t>
      </w:r>
    </w:p>
    <w:p w14:paraId="4516A5D2" w14:textId="77777777" w:rsidR="00E75D07" w:rsidRDefault="00E75D07" w:rsidP="00E75D07">
      <w:pPr>
        <w:spacing w:after="0" w:line="259" w:lineRule="auto"/>
        <w:ind w:right="1892"/>
        <w:jc w:val="left"/>
      </w:pPr>
      <w:r>
        <w:rPr>
          <w:sz w:val="22"/>
        </w:rPr>
        <w:t xml:space="preserve"> </w:t>
      </w:r>
    </w:p>
    <w:p w14:paraId="10E4375E" w14:textId="77777777" w:rsidR="00E75D07" w:rsidRDefault="00E75D07" w:rsidP="00E75D07">
      <w:pPr>
        <w:spacing w:after="0" w:line="259" w:lineRule="auto"/>
        <w:ind w:right="1892"/>
        <w:jc w:val="left"/>
      </w:pPr>
      <w:r>
        <w:rPr>
          <w:sz w:val="22"/>
        </w:rPr>
        <w:t xml:space="preserve"> </w:t>
      </w:r>
    </w:p>
    <w:p w14:paraId="1E2CCEF7" w14:textId="77777777" w:rsidR="00E75D07" w:rsidRDefault="00E75D07" w:rsidP="00E75D07">
      <w:pPr>
        <w:spacing w:after="0" w:line="259" w:lineRule="auto"/>
        <w:ind w:right="1892"/>
        <w:jc w:val="left"/>
      </w:pPr>
      <w:r>
        <w:rPr>
          <w:sz w:val="22"/>
        </w:rPr>
        <w:t xml:space="preserve"> </w:t>
      </w:r>
    </w:p>
    <w:p w14:paraId="380CADF3" w14:textId="77777777" w:rsidR="00E75D07" w:rsidRDefault="00E75D07" w:rsidP="00E75D07">
      <w:pPr>
        <w:spacing w:after="0" w:line="259" w:lineRule="auto"/>
        <w:jc w:val="left"/>
      </w:pPr>
      <w:r>
        <w:rPr>
          <w:sz w:val="22"/>
        </w:rPr>
        <w:t xml:space="preserve"> </w:t>
      </w:r>
    </w:p>
    <w:p w14:paraId="597A2369" w14:textId="77777777" w:rsidR="00E75D07" w:rsidRDefault="00E75D07" w:rsidP="00E75D07">
      <w:pPr>
        <w:spacing w:after="0" w:line="259" w:lineRule="auto"/>
        <w:ind w:left="0" w:right="2371"/>
        <w:jc w:val="left"/>
      </w:pPr>
    </w:p>
    <w:tbl>
      <w:tblPr>
        <w:tblStyle w:val="TableGrid"/>
        <w:tblW w:w="8824" w:type="dxa"/>
        <w:tblInd w:w="1045" w:type="dxa"/>
        <w:tblCellMar>
          <w:right w:w="52" w:type="dxa"/>
        </w:tblCellMar>
        <w:tblLook w:val="04A0" w:firstRow="1" w:lastRow="0" w:firstColumn="1" w:lastColumn="0" w:noHBand="0" w:noVBand="1"/>
      </w:tblPr>
      <w:tblGrid>
        <w:gridCol w:w="278"/>
        <w:gridCol w:w="1274"/>
        <w:gridCol w:w="2519"/>
        <w:gridCol w:w="3011"/>
        <w:gridCol w:w="1476"/>
        <w:gridCol w:w="266"/>
      </w:tblGrid>
      <w:tr w:rsidR="00E75D07" w14:paraId="0ABCE5FF" w14:textId="77777777" w:rsidTr="00277B5E">
        <w:trPr>
          <w:trHeight w:val="1840"/>
        </w:trPr>
        <w:tc>
          <w:tcPr>
            <w:tcW w:w="278" w:type="dxa"/>
            <w:tcBorders>
              <w:top w:val="single" w:sz="4" w:space="0" w:color="000000"/>
              <w:left w:val="nil"/>
              <w:bottom w:val="single" w:sz="4" w:space="0" w:color="000000"/>
              <w:right w:val="single" w:sz="4" w:space="0" w:color="000000"/>
            </w:tcBorders>
            <w:shd w:val="clear" w:color="auto" w:fill="0F4761"/>
          </w:tcPr>
          <w:p w14:paraId="3DAD4EB5" w14:textId="77777777" w:rsidR="00E75D07" w:rsidRDefault="00E75D07" w:rsidP="00277B5E">
            <w:pPr>
              <w:spacing w:after="0" w:line="259" w:lineRule="auto"/>
              <w:ind w:left="0" w:right="70"/>
              <w:jc w:val="center"/>
            </w:pPr>
            <w:r>
              <w:rPr>
                <w:rFonts w:ascii="Calibri" w:eastAsia="Calibri" w:hAnsi="Calibri" w:cs="Calibri"/>
                <w:b/>
                <w:color w:val="FFFFFF"/>
                <w:sz w:val="22"/>
              </w:rPr>
              <w:t xml:space="preserve"> </w:t>
            </w:r>
          </w:p>
        </w:tc>
        <w:tc>
          <w:tcPr>
            <w:tcW w:w="8545" w:type="dxa"/>
            <w:gridSpan w:val="5"/>
            <w:tcBorders>
              <w:top w:val="single" w:sz="4" w:space="0" w:color="000000"/>
              <w:left w:val="single" w:sz="4" w:space="0" w:color="000000"/>
              <w:bottom w:val="single" w:sz="4" w:space="0" w:color="000000"/>
              <w:right w:val="single" w:sz="4" w:space="0" w:color="000000"/>
            </w:tcBorders>
            <w:shd w:val="clear" w:color="auto" w:fill="0F4761"/>
          </w:tcPr>
          <w:p w14:paraId="3CB14E3F" w14:textId="77777777" w:rsidR="00E75D07" w:rsidRDefault="00E75D07" w:rsidP="00277B5E">
            <w:pPr>
              <w:spacing w:after="19" w:line="235" w:lineRule="auto"/>
              <w:ind w:left="0"/>
            </w:pPr>
            <w:r>
              <w:rPr>
                <w:rFonts w:ascii="Calibri" w:eastAsia="Calibri" w:hAnsi="Calibri" w:cs="Calibri"/>
                <w:b/>
                <w:color w:val="FFFFFF"/>
                <w:sz w:val="22"/>
              </w:rPr>
              <w:t>Etapa inicial: Desregulación emocional y conductual, con ausencia de autocontroles inhibitorios y ausencia de riesgo para sí mismo o terceros.</w:t>
            </w:r>
            <w:r>
              <w:rPr>
                <w:rFonts w:ascii="Calibri" w:eastAsia="Calibri" w:hAnsi="Calibri" w:cs="Calibri"/>
                <w:color w:val="FFFFFF"/>
                <w:sz w:val="22"/>
              </w:rPr>
              <w:t xml:space="preserve"> </w:t>
            </w:r>
          </w:p>
          <w:p w14:paraId="79138E37" w14:textId="77777777" w:rsidR="00E75D07" w:rsidRDefault="00E75D07" w:rsidP="00277B5E">
            <w:pPr>
              <w:spacing w:after="19" w:line="235" w:lineRule="auto"/>
              <w:ind w:left="0"/>
            </w:pPr>
            <w:r>
              <w:rPr>
                <w:rFonts w:ascii="Calibri" w:eastAsia="Calibri" w:hAnsi="Calibri" w:cs="Calibri"/>
                <w:color w:val="FFFFFF"/>
                <w:sz w:val="22"/>
              </w:rPr>
              <w:t xml:space="preserve">Cuando se han implementado estrategias preventivas y no ha sido eficaces, desencadenándose una </w:t>
            </w:r>
            <w:r>
              <w:rPr>
                <w:rFonts w:ascii="Calibri" w:eastAsia="Calibri" w:hAnsi="Calibri" w:cs="Calibri"/>
                <w:b/>
                <w:color w:val="FFFFFF"/>
                <w:sz w:val="22"/>
              </w:rPr>
              <w:t>DEC</w:t>
            </w:r>
            <w:r>
              <w:rPr>
                <w:rFonts w:ascii="Calibri" w:eastAsia="Calibri" w:hAnsi="Calibri" w:cs="Calibri"/>
                <w:color w:val="FFFFFF"/>
                <w:sz w:val="22"/>
              </w:rPr>
              <w:t>.</w:t>
            </w:r>
            <w:r>
              <w:rPr>
                <w:rFonts w:ascii="Calibri" w:eastAsia="Calibri" w:hAnsi="Calibri" w:cs="Calibri"/>
                <w:sz w:val="22"/>
              </w:rPr>
              <w:t xml:space="preserve"> </w:t>
            </w:r>
          </w:p>
          <w:p w14:paraId="7E43D12F"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tc>
      </w:tr>
      <w:tr w:rsidR="00E75D07" w14:paraId="3775212E" w14:textId="77777777" w:rsidTr="00277B5E">
        <w:trPr>
          <w:trHeight w:val="1248"/>
        </w:trPr>
        <w:tc>
          <w:tcPr>
            <w:tcW w:w="1552" w:type="dxa"/>
            <w:gridSpan w:val="2"/>
            <w:tcBorders>
              <w:top w:val="single" w:sz="4" w:space="0" w:color="000000"/>
              <w:left w:val="single" w:sz="4" w:space="0" w:color="000000"/>
              <w:bottom w:val="single" w:sz="4" w:space="0" w:color="000000"/>
              <w:right w:val="single" w:sz="4" w:space="0" w:color="000000"/>
            </w:tcBorders>
            <w:shd w:val="clear" w:color="auto" w:fill="44B0E0"/>
          </w:tcPr>
          <w:p w14:paraId="0BD02D19"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r>
              <w:rPr>
                <w:rFonts w:ascii="Calibri" w:eastAsia="Calibri" w:hAnsi="Calibri" w:cs="Calibri"/>
                <w:b/>
                <w:color w:val="FFFFFF"/>
                <w:sz w:val="22"/>
              </w:rPr>
              <w:tab/>
            </w:r>
            <w:r>
              <w:rPr>
                <w:rFonts w:ascii="Calibri" w:eastAsia="Calibri" w:hAnsi="Calibri" w:cs="Calibri"/>
                <w:b/>
                <w:sz w:val="22"/>
              </w:rPr>
              <w:t xml:space="preserve"> </w:t>
            </w:r>
          </w:p>
          <w:p w14:paraId="4C5EDA2B" w14:textId="77777777" w:rsidR="00E75D07" w:rsidRDefault="00E75D07" w:rsidP="00277B5E">
            <w:pPr>
              <w:spacing w:after="0" w:line="259" w:lineRule="auto"/>
              <w:ind w:left="278"/>
              <w:jc w:val="left"/>
            </w:pPr>
            <w:r>
              <w:rPr>
                <w:rFonts w:ascii="Calibri" w:eastAsia="Calibri" w:hAnsi="Calibri" w:cs="Calibri"/>
                <w:b/>
                <w:sz w:val="22"/>
              </w:rPr>
              <w:t xml:space="preserve"> </w:t>
            </w:r>
          </w:p>
          <w:p w14:paraId="6DE48566" w14:textId="77777777" w:rsidR="00E75D07" w:rsidRDefault="00E75D07" w:rsidP="00277B5E">
            <w:pPr>
              <w:spacing w:after="0" w:line="259" w:lineRule="auto"/>
              <w:ind w:left="278"/>
              <w:jc w:val="left"/>
            </w:pPr>
            <w:r>
              <w:rPr>
                <w:rFonts w:ascii="Calibri" w:eastAsia="Calibri" w:hAnsi="Calibri" w:cs="Calibri"/>
                <w:b/>
                <w:sz w:val="22"/>
              </w:rPr>
              <w:t>Etapa</w:t>
            </w:r>
            <w:r>
              <w:rPr>
                <w:rFonts w:ascii="Calibri" w:eastAsia="Calibri" w:hAnsi="Calibri" w:cs="Calibri"/>
                <w:b/>
                <w:color w:val="FFFFFF"/>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44B0E0"/>
          </w:tcPr>
          <w:p w14:paraId="72DE9BD4"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610D04EE"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4B831479" w14:textId="77777777" w:rsidR="00E75D07" w:rsidRDefault="00E75D07" w:rsidP="00277B5E">
            <w:pPr>
              <w:spacing w:after="0" w:line="259" w:lineRule="auto"/>
              <w:ind w:left="4"/>
              <w:jc w:val="left"/>
            </w:pPr>
            <w:r>
              <w:rPr>
                <w:rFonts w:ascii="Calibri" w:eastAsia="Calibri" w:hAnsi="Calibri" w:cs="Calibri"/>
                <w:b/>
                <w:sz w:val="22"/>
              </w:rPr>
              <w:t xml:space="preserve">    Responsables</w:t>
            </w:r>
            <w:r>
              <w:rPr>
                <w:rFonts w:ascii="Calibri" w:eastAsia="Calibri" w:hAnsi="Calibri" w:cs="Calibri"/>
                <w:b/>
                <w:color w:val="FFFFFF"/>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44B0E0"/>
          </w:tcPr>
          <w:p w14:paraId="7EB54304"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p w14:paraId="0AD8E139"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p w14:paraId="3D45096B" w14:textId="77777777" w:rsidR="00E75D07" w:rsidRDefault="00E75D07" w:rsidP="00277B5E">
            <w:pPr>
              <w:tabs>
                <w:tab w:val="center" w:pos="825"/>
                <w:tab w:val="center" w:pos="2825"/>
              </w:tabs>
              <w:spacing w:after="0" w:line="259" w:lineRule="auto"/>
              <w:ind w:left="0"/>
              <w:jc w:val="left"/>
            </w:pPr>
            <w:r>
              <w:rPr>
                <w:rFonts w:ascii="Calibri" w:eastAsia="Calibri" w:hAnsi="Calibri" w:cs="Calibri"/>
                <w:sz w:val="22"/>
              </w:rPr>
              <w:tab/>
            </w:r>
            <w:r>
              <w:rPr>
                <w:rFonts w:ascii="Calibri" w:eastAsia="Calibri" w:hAnsi="Calibri" w:cs="Calibri"/>
                <w:b/>
                <w:sz w:val="22"/>
              </w:rPr>
              <w:t xml:space="preserve">             Medidas</w:t>
            </w:r>
            <w:r>
              <w:rPr>
                <w:rFonts w:ascii="Calibri" w:eastAsia="Calibri" w:hAnsi="Calibri" w:cs="Calibri"/>
                <w:b/>
                <w:color w:val="FFFFFF"/>
                <w:sz w:val="22"/>
              </w:rPr>
              <w:t xml:space="preserve"> </w:t>
            </w:r>
            <w:r>
              <w:rPr>
                <w:rFonts w:ascii="Calibri" w:eastAsia="Calibri" w:hAnsi="Calibri" w:cs="Calibri"/>
                <w:b/>
                <w:color w:val="FFFFFF"/>
                <w:sz w:val="22"/>
              </w:rPr>
              <w:tab/>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44B0E0"/>
          </w:tcPr>
          <w:p w14:paraId="1C87332D"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09C30F01"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1B23620C" w14:textId="77777777" w:rsidR="00E75D07" w:rsidRDefault="00E75D07" w:rsidP="00277B5E">
            <w:pPr>
              <w:spacing w:after="0" w:line="259" w:lineRule="auto"/>
              <w:ind w:left="4"/>
              <w:jc w:val="left"/>
            </w:pPr>
            <w:r>
              <w:rPr>
                <w:rFonts w:ascii="Calibri" w:eastAsia="Calibri" w:hAnsi="Calibri" w:cs="Calibri"/>
                <w:b/>
                <w:sz w:val="22"/>
              </w:rPr>
              <w:t xml:space="preserve">     Plazos</w:t>
            </w:r>
            <w:r>
              <w:rPr>
                <w:rFonts w:ascii="Calibri" w:eastAsia="Calibri" w:hAnsi="Calibri" w:cs="Calibri"/>
                <w:b/>
                <w:color w:val="FFFFFF"/>
                <w:sz w:val="22"/>
              </w:rPr>
              <w:t xml:space="preserve"> </w:t>
            </w:r>
          </w:p>
        </w:tc>
      </w:tr>
      <w:tr w:rsidR="00E75D07" w14:paraId="0B2BAFBD" w14:textId="77777777" w:rsidTr="00277B5E">
        <w:trPr>
          <w:trHeight w:val="2095"/>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2386ABBE" w14:textId="77777777" w:rsidR="00E75D07" w:rsidRDefault="00E75D07" w:rsidP="00277B5E">
            <w:pPr>
              <w:spacing w:after="0" w:line="259" w:lineRule="auto"/>
              <w:ind w:left="0" w:right="70"/>
              <w:jc w:val="center"/>
            </w:pPr>
            <w:r>
              <w:rPr>
                <w:rFonts w:ascii="Calibri" w:eastAsia="Calibri" w:hAnsi="Calibri" w:cs="Calibri"/>
                <w:b/>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00775D30" w14:textId="77777777" w:rsidR="00E75D07" w:rsidRDefault="00E75D07" w:rsidP="00277B5E">
            <w:pPr>
              <w:spacing w:after="0" w:line="259" w:lineRule="auto"/>
              <w:ind w:left="0"/>
              <w:jc w:val="left"/>
            </w:pPr>
            <w:r>
              <w:rPr>
                <w:rFonts w:ascii="Calibri" w:eastAsia="Calibri" w:hAnsi="Calibri" w:cs="Calibri"/>
                <w:b/>
                <w:sz w:val="22"/>
              </w:rPr>
              <w:t xml:space="preserve"> </w:t>
            </w:r>
          </w:p>
          <w:p w14:paraId="7E3EA0A6" w14:textId="77777777" w:rsidR="00E75D07" w:rsidRDefault="00E75D07" w:rsidP="00277B5E">
            <w:pPr>
              <w:spacing w:after="0" w:line="259" w:lineRule="auto"/>
              <w:ind w:left="0"/>
              <w:jc w:val="left"/>
            </w:pPr>
            <w:r>
              <w:rPr>
                <w:rFonts w:ascii="Calibri" w:eastAsia="Calibri" w:hAnsi="Calibri" w:cs="Calibri"/>
                <w:b/>
                <w:sz w:val="22"/>
              </w:rPr>
              <w:t xml:space="preserve"> </w:t>
            </w:r>
          </w:p>
          <w:p w14:paraId="43A5F292" w14:textId="77777777" w:rsidR="00E75D07" w:rsidRDefault="00E75D07" w:rsidP="00277B5E">
            <w:pPr>
              <w:spacing w:after="0" w:line="259" w:lineRule="auto"/>
              <w:ind w:left="0"/>
              <w:jc w:val="left"/>
            </w:pPr>
            <w:r>
              <w:rPr>
                <w:rFonts w:ascii="Calibri" w:eastAsia="Calibri" w:hAnsi="Calibri" w:cs="Calibri"/>
                <w:b/>
                <w:sz w:val="22"/>
              </w:rPr>
              <w:t xml:space="preserve"> </w:t>
            </w:r>
          </w:p>
          <w:p w14:paraId="5057B091" w14:textId="77777777" w:rsidR="00E75D07" w:rsidRDefault="00E75D07" w:rsidP="00277B5E">
            <w:pPr>
              <w:spacing w:after="0" w:line="259" w:lineRule="auto"/>
              <w:ind w:left="0"/>
              <w:jc w:val="left"/>
            </w:pPr>
            <w:r>
              <w:rPr>
                <w:rFonts w:ascii="Calibri" w:eastAsia="Calibri" w:hAnsi="Calibri" w:cs="Calibri"/>
                <w:b/>
                <w:sz w:val="22"/>
              </w:rPr>
              <w:t xml:space="preserve"> </w:t>
            </w:r>
          </w:p>
          <w:p w14:paraId="4F1D893C" w14:textId="77777777" w:rsidR="00E75D07" w:rsidRDefault="00E75D07" w:rsidP="00277B5E">
            <w:pPr>
              <w:spacing w:after="0" w:line="259" w:lineRule="auto"/>
              <w:ind w:left="0"/>
              <w:jc w:val="left"/>
            </w:pPr>
            <w:r>
              <w:rPr>
                <w:rFonts w:ascii="Calibri" w:eastAsia="Calibri" w:hAnsi="Calibri" w:cs="Calibri"/>
                <w:b/>
                <w:sz w:val="22"/>
              </w:rPr>
              <w:t xml:space="preserve">      1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3B26A57A" w14:textId="77777777" w:rsidR="00E75D07" w:rsidRDefault="00E75D07" w:rsidP="00277B5E">
            <w:pPr>
              <w:spacing w:after="0" w:line="259" w:lineRule="auto"/>
              <w:ind w:left="4"/>
              <w:jc w:val="left"/>
            </w:pPr>
            <w:r>
              <w:rPr>
                <w:rFonts w:ascii="Calibri" w:eastAsia="Calibri" w:hAnsi="Calibri" w:cs="Calibri"/>
                <w:b/>
                <w:sz w:val="22"/>
              </w:rPr>
              <w:t xml:space="preserve"> </w:t>
            </w:r>
          </w:p>
          <w:p w14:paraId="54A71BA0" w14:textId="77777777" w:rsidR="00E75D07" w:rsidRDefault="00E75D07" w:rsidP="00277B5E">
            <w:pPr>
              <w:spacing w:after="0" w:line="259" w:lineRule="auto"/>
              <w:ind w:left="4"/>
              <w:jc w:val="left"/>
            </w:pPr>
            <w:r>
              <w:rPr>
                <w:rFonts w:ascii="Calibri" w:eastAsia="Calibri" w:hAnsi="Calibri" w:cs="Calibri"/>
                <w:b/>
                <w:sz w:val="22"/>
              </w:rPr>
              <w:t xml:space="preserve"> </w:t>
            </w:r>
          </w:p>
          <w:p w14:paraId="29DBAEF4" w14:textId="77777777" w:rsidR="00E75D07" w:rsidRDefault="00E75D07" w:rsidP="00277B5E">
            <w:pPr>
              <w:spacing w:after="0" w:line="259" w:lineRule="auto"/>
              <w:ind w:left="4"/>
              <w:jc w:val="left"/>
            </w:pPr>
            <w:r>
              <w:rPr>
                <w:rFonts w:ascii="Calibri" w:eastAsia="Calibri" w:hAnsi="Calibri" w:cs="Calibri"/>
                <w:b/>
                <w:sz w:val="22"/>
              </w:rPr>
              <w:t xml:space="preserve">Docente u o Asistente de aula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6BD39AB5" w14:textId="77777777" w:rsidR="00E75D07" w:rsidRDefault="00E75D07" w:rsidP="00277B5E">
            <w:pPr>
              <w:spacing w:after="19" w:line="235" w:lineRule="auto"/>
              <w:ind w:left="0"/>
            </w:pPr>
            <w:r>
              <w:rPr>
                <w:rFonts w:ascii="Calibri" w:eastAsia="Calibri" w:hAnsi="Calibri" w:cs="Calibri"/>
                <w:sz w:val="22"/>
              </w:rPr>
              <w:t xml:space="preserve">Cambiar la actividad, forma o los materiales utilizados </w:t>
            </w:r>
          </w:p>
          <w:p w14:paraId="2FE30A51"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340F82F1" w14:textId="77777777" w:rsidR="00E75D07" w:rsidRDefault="00E75D07" w:rsidP="00277B5E">
            <w:pPr>
              <w:spacing w:after="0" w:line="259" w:lineRule="auto"/>
              <w:ind w:left="4"/>
              <w:jc w:val="left"/>
            </w:pPr>
            <w:r>
              <w:rPr>
                <w:rFonts w:ascii="Calibri" w:eastAsia="Calibri" w:hAnsi="Calibri" w:cs="Calibri"/>
                <w:b/>
                <w:sz w:val="22"/>
              </w:rPr>
              <w:t xml:space="preserve"> </w:t>
            </w:r>
          </w:p>
          <w:p w14:paraId="521F3642" w14:textId="77777777" w:rsidR="00E75D07" w:rsidRDefault="00E75D07" w:rsidP="00277B5E">
            <w:pPr>
              <w:spacing w:after="0" w:line="259" w:lineRule="auto"/>
              <w:ind w:left="4"/>
              <w:jc w:val="left"/>
            </w:pPr>
            <w:r>
              <w:rPr>
                <w:rFonts w:ascii="Calibri" w:eastAsia="Calibri" w:hAnsi="Calibri" w:cs="Calibri"/>
                <w:b/>
                <w:sz w:val="22"/>
              </w:rPr>
              <w:t xml:space="preserve"> </w:t>
            </w:r>
          </w:p>
          <w:p w14:paraId="12717299" w14:textId="77777777" w:rsidR="00E75D07" w:rsidRDefault="00E75D07" w:rsidP="00277B5E">
            <w:pPr>
              <w:spacing w:after="0" w:line="259" w:lineRule="auto"/>
              <w:ind w:left="4"/>
              <w:jc w:val="left"/>
            </w:pPr>
            <w:r>
              <w:rPr>
                <w:rFonts w:ascii="Calibri" w:eastAsia="Calibri" w:hAnsi="Calibri" w:cs="Calibri"/>
                <w:b/>
                <w:sz w:val="22"/>
              </w:rPr>
              <w:t xml:space="preserve"> </w:t>
            </w:r>
          </w:p>
          <w:p w14:paraId="25460B49" w14:textId="77777777" w:rsidR="00E75D07" w:rsidRDefault="00E75D07" w:rsidP="00277B5E">
            <w:pPr>
              <w:spacing w:after="0" w:line="259" w:lineRule="auto"/>
              <w:ind w:left="4"/>
              <w:jc w:val="left"/>
            </w:pPr>
            <w:r>
              <w:rPr>
                <w:rFonts w:ascii="Calibri" w:eastAsia="Calibri" w:hAnsi="Calibri" w:cs="Calibri"/>
                <w:b/>
                <w:sz w:val="22"/>
              </w:rPr>
              <w:t xml:space="preserve"> Inmediato </w:t>
            </w:r>
          </w:p>
        </w:tc>
      </w:tr>
      <w:tr w:rsidR="00E75D07" w14:paraId="371CCFE0" w14:textId="77777777" w:rsidTr="00277B5E">
        <w:trPr>
          <w:trHeight w:val="1428"/>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26018C53" w14:textId="77777777" w:rsidR="00E75D07" w:rsidRDefault="00E75D07" w:rsidP="00277B5E">
            <w:pPr>
              <w:spacing w:after="0" w:line="259" w:lineRule="auto"/>
              <w:ind w:left="0" w:right="70"/>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24711B81" w14:textId="77777777" w:rsidR="00E75D07" w:rsidRDefault="00E75D07" w:rsidP="00277B5E">
            <w:pPr>
              <w:spacing w:after="0" w:line="259" w:lineRule="auto"/>
              <w:ind w:left="0"/>
              <w:jc w:val="left"/>
            </w:pPr>
            <w:r>
              <w:rPr>
                <w:rFonts w:ascii="Calibri" w:eastAsia="Calibri" w:hAnsi="Calibri" w:cs="Calibri"/>
                <w:b/>
                <w:sz w:val="22"/>
              </w:rPr>
              <w:t xml:space="preserve"> </w:t>
            </w:r>
          </w:p>
          <w:p w14:paraId="2238E50E" w14:textId="77777777" w:rsidR="00E75D07" w:rsidRDefault="00E75D07" w:rsidP="00277B5E">
            <w:pPr>
              <w:spacing w:after="0" w:line="259" w:lineRule="auto"/>
              <w:ind w:left="0"/>
              <w:jc w:val="left"/>
            </w:pPr>
            <w:r>
              <w:rPr>
                <w:rFonts w:ascii="Calibri" w:eastAsia="Calibri" w:hAnsi="Calibri" w:cs="Calibri"/>
                <w:b/>
                <w:sz w:val="22"/>
              </w:rPr>
              <w:t xml:space="preserve">     </w:t>
            </w:r>
          </w:p>
          <w:p w14:paraId="7BB7FE9B" w14:textId="77777777" w:rsidR="00E75D07" w:rsidRDefault="00E75D07" w:rsidP="00277B5E">
            <w:pPr>
              <w:spacing w:after="0" w:line="259" w:lineRule="auto"/>
              <w:ind w:left="0"/>
              <w:jc w:val="left"/>
            </w:pPr>
            <w:r>
              <w:rPr>
                <w:rFonts w:ascii="Calibri" w:eastAsia="Calibri" w:hAnsi="Calibri" w:cs="Calibri"/>
                <w:b/>
                <w:sz w:val="22"/>
              </w:rPr>
              <w:t xml:space="preserve">      2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5CAF8D2C" w14:textId="77777777" w:rsidR="00E75D07" w:rsidRDefault="00E75D07" w:rsidP="00277B5E">
            <w:pPr>
              <w:spacing w:after="0" w:line="259" w:lineRule="auto"/>
              <w:ind w:left="4"/>
              <w:jc w:val="left"/>
            </w:pPr>
            <w:r>
              <w:rPr>
                <w:rFonts w:ascii="Calibri" w:eastAsia="Calibri" w:hAnsi="Calibri" w:cs="Calibri"/>
                <w:sz w:val="22"/>
              </w:rPr>
              <w:t xml:space="preserve"> </w:t>
            </w:r>
          </w:p>
          <w:p w14:paraId="55C7BD68" w14:textId="77777777" w:rsidR="00E75D07" w:rsidRDefault="00E75D07" w:rsidP="00277B5E">
            <w:pPr>
              <w:spacing w:after="0" w:line="259" w:lineRule="auto"/>
              <w:ind w:left="4"/>
              <w:jc w:val="left"/>
            </w:pPr>
            <w:r>
              <w:rPr>
                <w:rFonts w:ascii="Calibri" w:eastAsia="Calibri" w:hAnsi="Calibri" w:cs="Calibri"/>
                <w:b/>
                <w:sz w:val="22"/>
              </w:rPr>
              <w:t xml:space="preserve"> </w:t>
            </w:r>
          </w:p>
          <w:p w14:paraId="6ABA1240" w14:textId="77777777" w:rsidR="00E75D07" w:rsidRDefault="00E75D07" w:rsidP="00277B5E">
            <w:pPr>
              <w:spacing w:after="0" w:line="259" w:lineRule="auto"/>
              <w:ind w:left="4"/>
              <w:jc w:val="left"/>
            </w:pPr>
            <w:r>
              <w:rPr>
                <w:rFonts w:ascii="Calibri" w:eastAsia="Calibri" w:hAnsi="Calibri" w:cs="Calibri"/>
                <w:b/>
                <w:sz w:val="22"/>
              </w:rPr>
              <w:t xml:space="preserve">Docente u o Asistente de </w:t>
            </w:r>
          </w:p>
          <w:p w14:paraId="7F5B086C" w14:textId="77777777" w:rsidR="00E75D07" w:rsidRDefault="00E75D07" w:rsidP="00277B5E">
            <w:pPr>
              <w:spacing w:after="0" w:line="259" w:lineRule="auto"/>
              <w:ind w:left="4"/>
              <w:jc w:val="left"/>
            </w:pPr>
            <w:r>
              <w:rPr>
                <w:rFonts w:ascii="Calibri" w:eastAsia="Calibri" w:hAnsi="Calibri" w:cs="Calibri"/>
                <w:b/>
                <w:sz w:val="22"/>
              </w:rPr>
              <w:t xml:space="preserve">aula  </w:t>
            </w:r>
          </w:p>
          <w:p w14:paraId="625F1C01" w14:textId="77777777" w:rsidR="00E75D07" w:rsidRDefault="00E75D07" w:rsidP="00277B5E">
            <w:pPr>
              <w:spacing w:after="0" w:line="259" w:lineRule="auto"/>
              <w:ind w:left="4"/>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75C24D78" w14:textId="77777777" w:rsidR="00E75D07" w:rsidRDefault="00E75D07" w:rsidP="00277B5E">
            <w:pPr>
              <w:spacing w:after="0" w:line="259" w:lineRule="auto"/>
              <w:ind w:left="0"/>
              <w:jc w:val="left"/>
            </w:pPr>
            <w:r>
              <w:rPr>
                <w:rFonts w:ascii="Calibri" w:eastAsia="Calibri" w:hAnsi="Calibri" w:cs="Calibri"/>
                <w:sz w:val="22"/>
              </w:rPr>
              <w:t xml:space="preserve">Permitir pausas en la actividad  </w:t>
            </w:r>
          </w:p>
          <w:p w14:paraId="3A22DF24" w14:textId="77777777" w:rsidR="00E75D07" w:rsidRDefault="00E75D07" w:rsidP="00277B5E">
            <w:pPr>
              <w:spacing w:after="0" w:line="259" w:lineRule="auto"/>
              <w:ind w:left="0"/>
              <w:jc w:val="left"/>
            </w:pPr>
            <w:r>
              <w:rPr>
                <w:rFonts w:ascii="Calibri" w:eastAsia="Calibri" w:hAnsi="Calibri" w:cs="Calibri"/>
                <w:sz w:val="22"/>
              </w:rPr>
              <w:t xml:space="preserve"> </w:t>
            </w:r>
          </w:p>
          <w:p w14:paraId="66D74D4E" w14:textId="77777777" w:rsidR="00E75D07" w:rsidRDefault="00E75D07" w:rsidP="00277B5E">
            <w:pPr>
              <w:spacing w:after="0" w:line="259" w:lineRule="auto"/>
              <w:ind w:left="0"/>
              <w:jc w:val="left"/>
            </w:pPr>
            <w:r>
              <w:rPr>
                <w:rFonts w:ascii="Calibri" w:eastAsia="Calibri" w:hAnsi="Calibri" w:cs="Calibri"/>
                <w:sz w:val="22"/>
              </w:rPr>
              <w:t xml:space="preserve"> </w:t>
            </w:r>
          </w:p>
          <w:p w14:paraId="6CBD9262" w14:textId="77777777" w:rsidR="00E75D07" w:rsidRDefault="00E75D07" w:rsidP="00277B5E">
            <w:pPr>
              <w:spacing w:after="0" w:line="259" w:lineRule="auto"/>
              <w:ind w:left="0"/>
              <w:jc w:val="left"/>
            </w:pPr>
            <w:r>
              <w:rPr>
                <w:rFonts w:ascii="Calibri" w:eastAsia="Calibri" w:hAnsi="Calibri" w:cs="Calibri"/>
                <w:sz w:val="22"/>
              </w:rPr>
              <w:t xml:space="preserve"> </w:t>
            </w:r>
          </w:p>
          <w:p w14:paraId="3FA5ACC4"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51E1BC16" w14:textId="77777777" w:rsidR="00E75D07" w:rsidRDefault="00E75D07" w:rsidP="00277B5E">
            <w:pPr>
              <w:spacing w:after="0" w:line="259" w:lineRule="auto"/>
              <w:ind w:left="4"/>
              <w:jc w:val="left"/>
            </w:pPr>
            <w:r>
              <w:rPr>
                <w:rFonts w:ascii="Calibri" w:eastAsia="Calibri" w:hAnsi="Calibri" w:cs="Calibri"/>
                <w:sz w:val="22"/>
              </w:rPr>
              <w:t xml:space="preserve"> </w:t>
            </w:r>
          </w:p>
          <w:p w14:paraId="5BF96C83" w14:textId="77777777" w:rsidR="00E75D07" w:rsidRDefault="00E75D07" w:rsidP="00277B5E">
            <w:pPr>
              <w:spacing w:after="0" w:line="259" w:lineRule="auto"/>
              <w:ind w:left="4"/>
              <w:jc w:val="left"/>
            </w:pPr>
            <w:r>
              <w:rPr>
                <w:rFonts w:ascii="Calibri" w:eastAsia="Calibri" w:hAnsi="Calibri" w:cs="Calibri"/>
                <w:b/>
                <w:sz w:val="22"/>
              </w:rPr>
              <w:t xml:space="preserve"> </w:t>
            </w:r>
          </w:p>
          <w:p w14:paraId="0AC4B33D" w14:textId="77777777" w:rsidR="00E75D07" w:rsidRDefault="00E75D07" w:rsidP="00277B5E">
            <w:pPr>
              <w:spacing w:after="0" w:line="259" w:lineRule="auto"/>
              <w:ind w:left="4"/>
              <w:jc w:val="left"/>
            </w:pPr>
            <w:r>
              <w:rPr>
                <w:rFonts w:ascii="Calibri" w:eastAsia="Calibri" w:hAnsi="Calibri" w:cs="Calibri"/>
                <w:b/>
                <w:sz w:val="22"/>
              </w:rPr>
              <w:t xml:space="preserve"> Inmediato </w:t>
            </w:r>
          </w:p>
        </w:tc>
      </w:tr>
      <w:tr w:rsidR="00E75D07" w14:paraId="266AA6B9" w14:textId="77777777" w:rsidTr="00277B5E">
        <w:trPr>
          <w:trHeight w:val="1406"/>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675F9E5D" w14:textId="77777777" w:rsidR="00E75D07" w:rsidRDefault="00E75D07" w:rsidP="00277B5E">
            <w:pPr>
              <w:spacing w:after="0" w:line="259" w:lineRule="auto"/>
              <w:ind w:left="0" w:right="70"/>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5A4B3564" w14:textId="77777777" w:rsidR="00E75D07" w:rsidRDefault="00E75D07" w:rsidP="00277B5E">
            <w:pPr>
              <w:spacing w:after="0" w:line="259" w:lineRule="auto"/>
              <w:ind w:left="0"/>
              <w:jc w:val="left"/>
            </w:pPr>
            <w:r>
              <w:rPr>
                <w:rFonts w:ascii="Calibri" w:eastAsia="Calibri" w:hAnsi="Calibri" w:cs="Calibri"/>
                <w:b/>
                <w:sz w:val="22"/>
              </w:rPr>
              <w:t xml:space="preserve"> </w:t>
            </w:r>
          </w:p>
          <w:p w14:paraId="124C34D8" w14:textId="77777777" w:rsidR="00E75D07" w:rsidRDefault="00E75D07" w:rsidP="00277B5E">
            <w:pPr>
              <w:spacing w:after="0" w:line="259" w:lineRule="auto"/>
              <w:ind w:left="0"/>
              <w:jc w:val="left"/>
            </w:pPr>
            <w:r>
              <w:rPr>
                <w:rFonts w:ascii="Calibri" w:eastAsia="Calibri" w:hAnsi="Calibri" w:cs="Calibri"/>
                <w:sz w:val="22"/>
              </w:rPr>
              <w:t xml:space="preserve"> </w:t>
            </w:r>
          </w:p>
          <w:p w14:paraId="1093EB15" w14:textId="77777777" w:rsidR="00E75D07" w:rsidRDefault="00E75D07" w:rsidP="00277B5E">
            <w:pPr>
              <w:spacing w:after="0" w:line="259" w:lineRule="auto"/>
              <w:ind w:left="0"/>
              <w:jc w:val="left"/>
            </w:pPr>
            <w:r>
              <w:rPr>
                <w:rFonts w:ascii="Calibri" w:eastAsia="Calibri" w:hAnsi="Calibri" w:cs="Calibri"/>
                <w:b/>
                <w:sz w:val="22"/>
              </w:rPr>
              <w:t xml:space="preserve">    3 </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15AE4957" w14:textId="77777777" w:rsidR="00E75D07" w:rsidRDefault="00E75D07" w:rsidP="00277B5E">
            <w:pPr>
              <w:spacing w:after="0" w:line="259" w:lineRule="auto"/>
              <w:ind w:left="4"/>
              <w:jc w:val="left"/>
            </w:pPr>
            <w:r>
              <w:rPr>
                <w:rFonts w:ascii="Calibri" w:eastAsia="Calibri" w:hAnsi="Calibri" w:cs="Calibri"/>
                <w:sz w:val="22"/>
              </w:rPr>
              <w:t xml:space="preserve"> </w:t>
            </w:r>
          </w:p>
          <w:p w14:paraId="5A4057BC" w14:textId="77777777" w:rsidR="00E75D07" w:rsidRDefault="00E75D07" w:rsidP="00277B5E">
            <w:pPr>
              <w:spacing w:after="0" w:line="259" w:lineRule="auto"/>
              <w:ind w:left="4"/>
              <w:jc w:val="left"/>
            </w:pPr>
            <w:r>
              <w:rPr>
                <w:rFonts w:ascii="Calibri" w:eastAsia="Calibri" w:hAnsi="Calibri" w:cs="Calibri"/>
                <w:sz w:val="22"/>
              </w:rPr>
              <w:t xml:space="preserve"> </w:t>
            </w:r>
          </w:p>
          <w:p w14:paraId="7172ABEC" w14:textId="77777777" w:rsidR="00E75D07" w:rsidRDefault="00E75D07" w:rsidP="00277B5E">
            <w:pPr>
              <w:spacing w:after="0" w:line="259" w:lineRule="auto"/>
              <w:ind w:left="4"/>
              <w:jc w:val="left"/>
            </w:pPr>
            <w:r>
              <w:rPr>
                <w:rFonts w:ascii="Calibri" w:eastAsia="Calibri" w:hAnsi="Calibri" w:cs="Calibri"/>
                <w:b/>
                <w:sz w:val="22"/>
              </w:rPr>
              <w:t xml:space="preserve">Docente u o Asistente de </w:t>
            </w:r>
          </w:p>
          <w:p w14:paraId="573A7AC3" w14:textId="77777777" w:rsidR="00E75D07" w:rsidRDefault="00E75D07" w:rsidP="00277B5E">
            <w:pPr>
              <w:spacing w:after="0" w:line="259" w:lineRule="auto"/>
              <w:ind w:left="4"/>
              <w:jc w:val="left"/>
            </w:pPr>
            <w:r>
              <w:rPr>
                <w:rFonts w:ascii="Calibri" w:eastAsia="Calibri" w:hAnsi="Calibri" w:cs="Calibri"/>
                <w:b/>
                <w:sz w:val="22"/>
              </w:rPr>
              <w:t xml:space="preserve">aula  </w:t>
            </w:r>
          </w:p>
          <w:p w14:paraId="798478C2" w14:textId="77777777" w:rsidR="00E75D07" w:rsidRDefault="00E75D07" w:rsidP="00277B5E">
            <w:pPr>
              <w:spacing w:after="0" w:line="259" w:lineRule="auto"/>
              <w:ind w:left="4"/>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6A199639" w14:textId="77777777" w:rsidR="00E75D07" w:rsidRDefault="00E75D07" w:rsidP="00277B5E">
            <w:pPr>
              <w:spacing w:after="0" w:line="259" w:lineRule="auto"/>
              <w:ind w:left="0"/>
              <w:jc w:val="left"/>
            </w:pPr>
            <w:r>
              <w:rPr>
                <w:rFonts w:ascii="Calibri" w:eastAsia="Calibri" w:hAnsi="Calibri" w:cs="Calibri"/>
                <w:sz w:val="22"/>
              </w:rPr>
              <w:t xml:space="preserve"> </w:t>
            </w:r>
          </w:p>
          <w:p w14:paraId="72A4EA56" w14:textId="77777777" w:rsidR="00E75D07" w:rsidRDefault="00E75D07" w:rsidP="00277B5E">
            <w:pPr>
              <w:spacing w:after="0" w:line="259" w:lineRule="auto"/>
              <w:ind w:left="0"/>
              <w:jc w:val="left"/>
            </w:pPr>
            <w:r>
              <w:rPr>
                <w:rFonts w:ascii="Calibri" w:eastAsia="Calibri" w:hAnsi="Calibri" w:cs="Calibri"/>
                <w:sz w:val="22"/>
              </w:rPr>
              <w:t xml:space="preserve"> </w:t>
            </w:r>
          </w:p>
          <w:p w14:paraId="3BBED915" w14:textId="77777777" w:rsidR="00E75D07" w:rsidRDefault="00E75D07" w:rsidP="00277B5E">
            <w:pPr>
              <w:spacing w:after="19" w:line="235" w:lineRule="auto"/>
              <w:ind w:left="0"/>
            </w:pPr>
            <w:r>
              <w:rPr>
                <w:rFonts w:ascii="Calibri" w:eastAsia="Calibri" w:hAnsi="Calibri" w:cs="Calibri"/>
                <w:sz w:val="22"/>
              </w:rPr>
              <w:t xml:space="preserve">Brindar contención emocional y verbal </w:t>
            </w:r>
          </w:p>
          <w:p w14:paraId="239ACD94"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04CD5D2B" w14:textId="77777777" w:rsidR="00E75D07" w:rsidRDefault="00E75D07" w:rsidP="00277B5E">
            <w:pPr>
              <w:spacing w:after="0" w:line="259" w:lineRule="auto"/>
              <w:ind w:left="4"/>
              <w:jc w:val="left"/>
            </w:pPr>
            <w:r>
              <w:rPr>
                <w:rFonts w:ascii="Calibri" w:eastAsia="Calibri" w:hAnsi="Calibri" w:cs="Calibri"/>
                <w:b/>
                <w:sz w:val="22"/>
              </w:rPr>
              <w:t xml:space="preserve"> </w:t>
            </w:r>
          </w:p>
          <w:p w14:paraId="557BE927" w14:textId="77777777" w:rsidR="00E75D07" w:rsidRDefault="00E75D07" w:rsidP="00277B5E">
            <w:pPr>
              <w:spacing w:after="0" w:line="259" w:lineRule="auto"/>
              <w:ind w:left="4"/>
              <w:jc w:val="left"/>
            </w:pPr>
            <w:r>
              <w:rPr>
                <w:rFonts w:ascii="Calibri" w:eastAsia="Calibri" w:hAnsi="Calibri" w:cs="Calibri"/>
                <w:b/>
                <w:sz w:val="22"/>
              </w:rPr>
              <w:t xml:space="preserve"> </w:t>
            </w:r>
          </w:p>
          <w:p w14:paraId="0DAC4F4B" w14:textId="77777777" w:rsidR="00E75D07" w:rsidRDefault="00E75D07" w:rsidP="00277B5E">
            <w:pPr>
              <w:spacing w:after="0" w:line="259" w:lineRule="auto"/>
              <w:ind w:left="4"/>
              <w:jc w:val="left"/>
            </w:pPr>
            <w:r>
              <w:rPr>
                <w:rFonts w:ascii="Calibri" w:eastAsia="Calibri" w:hAnsi="Calibri" w:cs="Calibri"/>
                <w:b/>
                <w:sz w:val="22"/>
              </w:rPr>
              <w:t xml:space="preserve"> Inmediato </w:t>
            </w:r>
          </w:p>
        </w:tc>
      </w:tr>
      <w:tr w:rsidR="00E75D07" w14:paraId="5F7A9BD8" w14:textId="77777777" w:rsidTr="00277B5E">
        <w:trPr>
          <w:trHeight w:val="1973"/>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648ABCB4" w14:textId="77777777" w:rsidR="00E75D07" w:rsidRDefault="00E75D07" w:rsidP="00277B5E">
            <w:pPr>
              <w:spacing w:after="0" w:line="259" w:lineRule="auto"/>
              <w:ind w:left="0" w:right="70"/>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397639C1" w14:textId="77777777" w:rsidR="00E75D07" w:rsidRDefault="00E75D07" w:rsidP="00277B5E">
            <w:pPr>
              <w:spacing w:after="0" w:line="259" w:lineRule="auto"/>
              <w:ind w:left="0"/>
              <w:jc w:val="left"/>
            </w:pPr>
            <w:r>
              <w:rPr>
                <w:rFonts w:ascii="Calibri" w:eastAsia="Calibri" w:hAnsi="Calibri" w:cs="Calibri"/>
                <w:b/>
                <w:sz w:val="22"/>
              </w:rPr>
              <w:t xml:space="preserve"> </w:t>
            </w:r>
          </w:p>
          <w:p w14:paraId="07927E54" w14:textId="77777777" w:rsidR="00E75D07" w:rsidRDefault="00E75D07" w:rsidP="00277B5E">
            <w:pPr>
              <w:spacing w:after="0" w:line="259" w:lineRule="auto"/>
              <w:ind w:left="0"/>
              <w:jc w:val="left"/>
            </w:pPr>
            <w:r>
              <w:rPr>
                <w:rFonts w:ascii="Calibri" w:eastAsia="Calibri" w:hAnsi="Calibri" w:cs="Calibri"/>
                <w:sz w:val="22"/>
              </w:rPr>
              <w:t xml:space="preserve"> </w:t>
            </w:r>
          </w:p>
          <w:p w14:paraId="1A050E7F" w14:textId="77777777" w:rsidR="00E75D07" w:rsidRDefault="00E75D07" w:rsidP="00277B5E">
            <w:pPr>
              <w:spacing w:after="0" w:line="259" w:lineRule="auto"/>
              <w:ind w:left="0"/>
              <w:jc w:val="left"/>
            </w:pPr>
            <w:r>
              <w:rPr>
                <w:rFonts w:ascii="Calibri" w:eastAsia="Calibri" w:hAnsi="Calibri" w:cs="Calibri"/>
                <w:sz w:val="22"/>
              </w:rPr>
              <w:t xml:space="preserve">      </w:t>
            </w:r>
            <w:r>
              <w:rPr>
                <w:rFonts w:ascii="Calibri" w:eastAsia="Calibri" w:hAnsi="Calibri" w:cs="Calibri"/>
                <w:b/>
                <w:sz w:val="22"/>
              </w:rPr>
              <w:t xml:space="preserve">4 </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4F09D788" w14:textId="77777777" w:rsidR="00E75D07" w:rsidRDefault="00E75D07" w:rsidP="00277B5E">
            <w:pPr>
              <w:spacing w:after="0" w:line="259" w:lineRule="auto"/>
              <w:ind w:left="4"/>
              <w:jc w:val="left"/>
            </w:pPr>
            <w:r>
              <w:rPr>
                <w:rFonts w:ascii="Calibri" w:eastAsia="Calibri" w:hAnsi="Calibri" w:cs="Calibri"/>
                <w:sz w:val="22"/>
              </w:rPr>
              <w:t xml:space="preserve"> </w:t>
            </w:r>
          </w:p>
          <w:p w14:paraId="479E5B7D" w14:textId="77777777" w:rsidR="00E75D07" w:rsidRDefault="00E75D07" w:rsidP="00277B5E">
            <w:pPr>
              <w:spacing w:after="0" w:line="259" w:lineRule="auto"/>
              <w:ind w:left="4"/>
              <w:jc w:val="left"/>
            </w:pPr>
            <w:r>
              <w:rPr>
                <w:rFonts w:ascii="Calibri" w:eastAsia="Calibri" w:hAnsi="Calibri" w:cs="Calibri"/>
                <w:sz w:val="22"/>
              </w:rPr>
              <w:t xml:space="preserve"> </w:t>
            </w:r>
          </w:p>
          <w:p w14:paraId="2128B782" w14:textId="77777777" w:rsidR="00E75D07" w:rsidRDefault="00E75D07" w:rsidP="00277B5E">
            <w:pPr>
              <w:spacing w:after="0" w:line="259" w:lineRule="auto"/>
              <w:ind w:left="4"/>
              <w:jc w:val="left"/>
            </w:pPr>
            <w:r>
              <w:rPr>
                <w:rFonts w:ascii="Calibri" w:eastAsia="Calibri" w:hAnsi="Calibri" w:cs="Calibri"/>
                <w:b/>
                <w:sz w:val="22"/>
              </w:rPr>
              <w:t xml:space="preserve">Docente u o Asistente de </w:t>
            </w:r>
          </w:p>
          <w:p w14:paraId="3214BBB0" w14:textId="77777777" w:rsidR="00E75D07" w:rsidRDefault="00E75D07" w:rsidP="00277B5E">
            <w:pPr>
              <w:spacing w:after="0" w:line="259" w:lineRule="auto"/>
              <w:ind w:left="4"/>
              <w:jc w:val="left"/>
            </w:pPr>
            <w:r>
              <w:rPr>
                <w:rFonts w:ascii="Calibri" w:eastAsia="Calibri" w:hAnsi="Calibri" w:cs="Calibri"/>
                <w:b/>
                <w:sz w:val="22"/>
              </w:rPr>
              <w:t xml:space="preserve">aula  </w:t>
            </w:r>
          </w:p>
          <w:p w14:paraId="60711106" w14:textId="77777777" w:rsidR="00E75D07" w:rsidRDefault="00E75D07" w:rsidP="00277B5E">
            <w:pPr>
              <w:spacing w:after="0" w:line="259" w:lineRule="auto"/>
              <w:ind w:left="4"/>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6CA6F4F5" w14:textId="77777777" w:rsidR="00E75D07" w:rsidRDefault="00E75D07" w:rsidP="00277B5E">
            <w:pPr>
              <w:spacing w:after="0" w:line="259" w:lineRule="auto"/>
              <w:ind w:left="0"/>
              <w:jc w:val="left"/>
            </w:pPr>
            <w:r>
              <w:rPr>
                <w:rFonts w:ascii="Calibri" w:eastAsia="Calibri" w:hAnsi="Calibri" w:cs="Calibri"/>
                <w:sz w:val="22"/>
              </w:rPr>
              <w:t xml:space="preserve"> </w:t>
            </w:r>
          </w:p>
          <w:p w14:paraId="5C105CC7" w14:textId="77777777" w:rsidR="00E75D07" w:rsidRDefault="00E75D07" w:rsidP="00277B5E">
            <w:pPr>
              <w:spacing w:after="0" w:line="259" w:lineRule="auto"/>
              <w:ind w:left="0"/>
              <w:jc w:val="left"/>
            </w:pPr>
            <w:r>
              <w:rPr>
                <w:rFonts w:ascii="Calibri" w:eastAsia="Calibri" w:hAnsi="Calibri" w:cs="Calibri"/>
                <w:sz w:val="22"/>
              </w:rPr>
              <w:t xml:space="preserve"> </w:t>
            </w:r>
          </w:p>
          <w:p w14:paraId="7AC42F35" w14:textId="77777777" w:rsidR="00E75D07" w:rsidRDefault="00E75D07" w:rsidP="00277B5E">
            <w:pPr>
              <w:spacing w:after="0" w:line="259" w:lineRule="auto"/>
              <w:ind w:left="0"/>
              <w:jc w:val="left"/>
            </w:pPr>
            <w:r>
              <w:rPr>
                <w:rFonts w:ascii="Calibri" w:eastAsia="Calibri" w:hAnsi="Calibri" w:cs="Calibri"/>
                <w:sz w:val="22"/>
              </w:rPr>
              <w:t xml:space="preserve">Ofrecer alternativas para la </w:t>
            </w:r>
          </w:p>
          <w:p w14:paraId="5353FA31" w14:textId="77777777" w:rsidR="00E75D07" w:rsidRDefault="00E75D07" w:rsidP="00277B5E">
            <w:pPr>
              <w:spacing w:after="0" w:line="259" w:lineRule="auto"/>
              <w:ind w:left="0"/>
              <w:jc w:val="left"/>
            </w:pPr>
            <w:r>
              <w:rPr>
                <w:rFonts w:ascii="Calibri" w:eastAsia="Calibri" w:hAnsi="Calibri" w:cs="Calibri"/>
                <w:sz w:val="22"/>
              </w:rPr>
              <w:t xml:space="preserve">autorregulación </w:t>
            </w:r>
          </w:p>
          <w:p w14:paraId="57B2000B" w14:textId="77777777" w:rsidR="00E75D07" w:rsidRDefault="00E75D07" w:rsidP="00277B5E">
            <w:pPr>
              <w:spacing w:after="0" w:line="259" w:lineRule="auto"/>
              <w:ind w:left="0"/>
              <w:jc w:val="left"/>
            </w:pPr>
            <w:r>
              <w:rPr>
                <w:rFonts w:ascii="Calibri" w:eastAsia="Calibri" w:hAnsi="Calibri" w:cs="Calibri"/>
                <w:sz w:val="22"/>
              </w:rPr>
              <w:t xml:space="preserve"> </w:t>
            </w:r>
          </w:p>
          <w:p w14:paraId="62B88275" w14:textId="77777777" w:rsidR="00E75D07" w:rsidRDefault="00E75D07" w:rsidP="00277B5E">
            <w:pPr>
              <w:spacing w:after="0" w:line="259" w:lineRule="auto"/>
              <w:ind w:left="0"/>
              <w:jc w:val="left"/>
            </w:pPr>
            <w:r>
              <w:rPr>
                <w:rFonts w:ascii="Calibri" w:eastAsia="Calibri" w:hAnsi="Calibri" w:cs="Calibri"/>
                <w:sz w:val="22"/>
              </w:rPr>
              <w:t xml:space="preserve"> </w:t>
            </w:r>
          </w:p>
          <w:p w14:paraId="5B71A1E3"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315C6412" w14:textId="77777777" w:rsidR="00E75D07" w:rsidRDefault="00E75D07" w:rsidP="00277B5E">
            <w:pPr>
              <w:spacing w:after="0" w:line="259" w:lineRule="auto"/>
              <w:ind w:left="4"/>
              <w:jc w:val="left"/>
            </w:pPr>
            <w:r>
              <w:rPr>
                <w:rFonts w:ascii="Calibri" w:eastAsia="Calibri" w:hAnsi="Calibri" w:cs="Calibri"/>
                <w:sz w:val="22"/>
              </w:rPr>
              <w:t xml:space="preserve"> </w:t>
            </w:r>
          </w:p>
          <w:p w14:paraId="4077E1E0" w14:textId="77777777" w:rsidR="00E75D07" w:rsidRDefault="00E75D07" w:rsidP="00277B5E">
            <w:pPr>
              <w:spacing w:after="0" w:line="259" w:lineRule="auto"/>
              <w:ind w:left="4"/>
              <w:jc w:val="left"/>
            </w:pPr>
            <w:r>
              <w:rPr>
                <w:rFonts w:ascii="Calibri" w:eastAsia="Calibri" w:hAnsi="Calibri" w:cs="Calibri"/>
                <w:sz w:val="22"/>
              </w:rPr>
              <w:t xml:space="preserve"> </w:t>
            </w:r>
          </w:p>
          <w:p w14:paraId="52213853" w14:textId="77777777" w:rsidR="00E75D07" w:rsidRDefault="00E75D07" w:rsidP="00277B5E">
            <w:pPr>
              <w:spacing w:after="0" w:line="259" w:lineRule="auto"/>
              <w:ind w:left="4"/>
              <w:jc w:val="left"/>
            </w:pPr>
            <w:r>
              <w:rPr>
                <w:rFonts w:ascii="Calibri" w:eastAsia="Calibri" w:hAnsi="Calibri" w:cs="Calibri"/>
                <w:b/>
                <w:sz w:val="22"/>
              </w:rPr>
              <w:t xml:space="preserve"> Inmediato </w:t>
            </w:r>
          </w:p>
        </w:tc>
      </w:tr>
      <w:tr w:rsidR="00E75D07" w14:paraId="3CC803C6" w14:textId="77777777" w:rsidTr="00277B5E">
        <w:trPr>
          <w:trHeight w:val="2418"/>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7DB9A98C" w14:textId="77777777" w:rsidR="00E75D07" w:rsidRDefault="00E75D07" w:rsidP="00277B5E">
            <w:pPr>
              <w:spacing w:after="0" w:line="259" w:lineRule="auto"/>
              <w:ind w:left="0" w:right="70"/>
              <w:jc w:val="center"/>
            </w:pPr>
            <w:r>
              <w:rPr>
                <w:rFonts w:ascii="Calibri" w:eastAsia="Calibri" w:hAnsi="Calibri" w:cs="Calibri"/>
                <w:sz w:val="22"/>
              </w:rPr>
              <w:lastRenderedPageBreak/>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56AA5845" w14:textId="77777777" w:rsidR="00E75D07" w:rsidRDefault="00E75D07" w:rsidP="00277B5E">
            <w:pPr>
              <w:spacing w:after="0" w:line="259" w:lineRule="auto"/>
              <w:ind w:left="0" w:right="804"/>
              <w:jc w:val="left"/>
            </w:pPr>
            <w:r>
              <w:rPr>
                <w:rFonts w:ascii="Calibri" w:eastAsia="Calibri" w:hAnsi="Calibri" w:cs="Calibri"/>
                <w:b/>
                <w:sz w:val="22"/>
              </w:rPr>
              <w:t xml:space="preserve">     5</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60092502" w14:textId="77777777" w:rsidR="00E75D07" w:rsidRDefault="00E75D07" w:rsidP="00277B5E">
            <w:pPr>
              <w:spacing w:after="0" w:line="259" w:lineRule="auto"/>
              <w:ind w:left="4"/>
              <w:jc w:val="left"/>
            </w:pPr>
            <w:r>
              <w:rPr>
                <w:rFonts w:ascii="Calibri" w:eastAsia="Calibri" w:hAnsi="Calibri" w:cs="Calibri"/>
                <w:sz w:val="22"/>
              </w:rPr>
              <w:t xml:space="preserve"> </w:t>
            </w:r>
          </w:p>
          <w:p w14:paraId="59DDA4AD" w14:textId="77777777" w:rsidR="00E75D07" w:rsidRDefault="00E75D07" w:rsidP="00277B5E">
            <w:pPr>
              <w:spacing w:after="0" w:line="259" w:lineRule="auto"/>
              <w:ind w:left="4"/>
              <w:jc w:val="left"/>
            </w:pPr>
            <w:r>
              <w:rPr>
                <w:rFonts w:ascii="Calibri" w:eastAsia="Calibri" w:hAnsi="Calibri" w:cs="Calibri"/>
                <w:sz w:val="22"/>
              </w:rPr>
              <w:t xml:space="preserve"> </w:t>
            </w:r>
          </w:p>
          <w:p w14:paraId="270370B8" w14:textId="77777777" w:rsidR="00E75D07" w:rsidRDefault="00E75D07" w:rsidP="00277B5E">
            <w:pPr>
              <w:spacing w:after="0" w:line="259" w:lineRule="auto"/>
              <w:ind w:left="4"/>
              <w:jc w:val="left"/>
            </w:pPr>
            <w:r>
              <w:rPr>
                <w:rFonts w:ascii="Calibri" w:eastAsia="Calibri" w:hAnsi="Calibri" w:cs="Calibri"/>
                <w:b/>
                <w:sz w:val="22"/>
              </w:rPr>
              <w:t xml:space="preserve">Docente u o Asistente de </w:t>
            </w:r>
          </w:p>
          <w:p w14:paraId="4A07FD96" w14:textId="77777777" w:rsidR="00E75D07" w:rsidRDefault="00E75D07" w:rsidP="00277B5E">
            <w:pPr>
              <w:spacing w:after="0" w:line="259" w:lineRule="auto"/>
              <w:ind w:left="4"/>
              <w:jc w:val="left"/>
            </w:pPr>
            <w:r>
              <w:rPr>
                <w:rFonts w:ascii="Calibri" w:eastAsia="Calibri" w:hAnsi="Calibri" w:cs="Calibri"/>
                <w:b/>
                <w:sz w:val="22"/>
              </w:rPr>
              <w:t xml:space="preserve">aula  </w:t>
            </w:r>
          </w:p>
          <w:p w14:paraId="2F984CEB" w14:textId="77777777" w:rsidR="00E75D07" w:rsidRDefault="00E75D07" w:rsidP="00277B5E">
            <w:pPr>
              <w:spacing w:after="0" w:line="259" w:lineRule="auto"/>
              <w:ind w:left="4"/>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00CB9CA8" w14:textId="77777777" w:rsidR="00E75D07" w:rsidRDefault="00E75D07" w:rsidP="00277B5E">
            <w:pPr>
              <w:spacing w:after="18" w:line="236" w:lineRule="auto"/>
              <w:ind w:left="0" w:right="57"/>
            </w:pPr>
            <w:r>
              <w:rPr>
                <w:rFonts w:ascii="Calibri" w:eastAsia="Calibri" w:hAnsi="Calibri" w:cs="Calibri"/>
                <w:sz w:val="22"/>
              </w:rPr>
              <w:t xml:space="preserve">Utilizar el conocimiento sobre sus intereses personales, pasatiempo objetos de apego como estrategia de apoyo para la regulación emocional. </w:t>
            </w:r>
          </w:p>
          <w:p w14:paraId="1E457EDF"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6B21006F" w14:textId="77777777" w:rsidR="00E75D07" w:rsidRDefault="00E75D07" w:rsidP="00277B5E">
            <w:pPr>
              <w:spacing w:after="0" w:line="259" w:lineRule="auto"/>
              <w:ind w:left="4"/>
              <w:jc w:val="left"/>
            </w:pPr>
            <w:r>
              <w:rPr>
                <w:rFonts w:ascii="Calibri" w:eastAsia="Calibri" w:hAnsi="Calibri" w:cs="Calibri"/>
                <w:sz w:val="22"/>
              </w:rPr>
              <w:t xml:space="preserve"> </w:t>
            </w:r>
          </w:p>
          <w:p w14:paraId="6C1A9C58" w14:textId="77777777" w:rsidR="00E75D07" w:rsidRDefault="00E75D07" w:rsidP="00277B5E">
            <w:pPr>
              <w:spacing w:after="0" w:line="259" w:lineRule="auto"/>
              <w:ind w:left="4"/>
              <w:jc w:val="left"/>
            </w:pPr>
            <w:r>
              <w:rPr>
                <w:rFonts w:ascii="Calibri" w:eastAsia="Calibri" w:hAnsi="Calibri" w:cs="Calibri"/>
                <w:sz w:val="22"/>
              </w:rPr>
              <w:t xml:space="preserve"> </w:t>
            </w:r>
          </w:p>
          <w:p w14:paraId="53ECC17F" w14:textId="77777777" w:rsidR="00E75D07" w:rsidRDefault="00E75D07" w:rsidP="00277B5E">
            <w:pPr>
              <w:spacing w:after="0" w:line="259" w:lineRule="auto"/>
              <w:ind w:left="4"/>
              <w:jc w:val="left"/>
            </w:pPr>
            <w:r>
              <w:rPr>
                <w:rFonts w:ascii="Calibri" w:eastAsia="Calibri" w:hAnsi="Calibri" w:cs="Calibri"/>
                <w:b/>
                <w:sz w:val="22"/>
              </w:rPr>
              <w:t xml:space="preserve"> Inmediato</w:t>
            </w:r>
            <w:r>
              <w:rPr>
                <w:rFonts w:ascii="Calibri" w:eastAsia="Calibri" w:hAnsi="Calibri" w:cs="Calibri"/>
                <w:sz w:val="22"/>
              </w:rPr>
              <w:t xml:space="preserve"> </w:t>
            </w:r>
          </w:p>
        </w:tc>
      </w:tr>
      <w:tr w:rsidR="00E75D07" w14:paraId="4B8E1194" w14:textId="77777777" w:rsidTr="00277B5E">
        <w:trPr>
          <w:trHeight w:val="1424"/>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60458637" w14:textId="77777777" w:rsidR="00E75D07" w:rsidRDefault="00E75D07" w:rsidP="00277B5E">
            <w:pPr>
              <w:spacing w:after="0" w:line="259" w:lineRule="auto"/>
              <w:ind w:left="38"/>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663ACA2A"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786A9375"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2BA7E66B"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633F5489" w14:textId="77777777" w:rsidR="00E75D07" w:rsidRDefault="00E75D07" w:rsidP="00277B5E">
            <w:pPr>
              <w:spacing w:after="0" w:line="259" w:lineRule="auto"/>
              <w:ind w:left="107"/>
              <w:jc w:val="left"/>
            </w:pPr>
            <w:r>
              <w:rPr>
                <w:rFonts w:ascii="Calibri" w:eastAsia="Calibri" w:hAnsi="Calibri" w:cs="Calibri"/>
                <w:b/>
                <w:sz w:val="22"/>
              </w:rPr>
              <w:t xml:space="preserve">    6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0F9AF86B" w14:textId="77777777" w:rsidR="00E75D07" w:rsidRDefault="00E75D07" w:rsidP="00277B5E">
            <w:pPr>
              <w:spacing w:after="0" w:line="259" w:lineRule="auto"/>
              <w:ind w:left="110"/>
              <w:jc w:val="left"/>
            </w:pPr>
            <w:r>
              <w:rPr>
                <w:rFonts w:ascii="Calibri" w:eastAsia="Calibri" w:hAnsi="Calibri" w:cs="Calibri"/>
                <w:sz w:val="22"/>
              </w:rPr>
              <w:t xml:space="preserve"> </w:t>
            </w:r>
          </w:p>
          <w:p w14:paraId="4738E2E2" w14:textId="77777777" w:rsidR="00E75D07" w:rsidRDefault="00E75D07" w:rsidP="00277B5E">
            <w:pPr>
              <w:spacing w:after="0" w:line="259" w:lineRule="auto"/>
              <w:ind w:left="110"/>
              <w:jc w:val="left"/>
            </w:pPr>
            <w:r>
              <w:rPr>
                <w:rFonts w:ascii="Calibri" w:eastAsia="Calibri" w:hAnsi="Calibri" w:cs="Calibri"/>
                <w:sz w:val="22"/>
              </w:rPr>
              <w:t xml:space="preserve"> </w:t>
            </w:r>
          </w:p>
          <w:p w14:paraId="6C64D2EA" w14:textId="77777777" w:rsidR="00E75D07" w:rsidRDefault="00E75D07" w:rsidP="00277B5E">
            <w:pPr>
              <w:spacing w:after="0" w:line="259" w:lineRule="auto"/>
              <w:ind w:left="110"/>
              <w:jc w:val="left"/>
            </w:pPr>
            <w:r>
              <w:rPr>
                <w:rFonts w:ascii="Calibri" w:eastAsia="Calibri" w:hAnsi="Calibri" w:cs="Calibri"/>
                <w:b/>
                <w:sz w:val="22"/>
              </w:rPr>
              <w:t xml:space="preserve">Docente u o Asistente de </w:t>
            </w:r>
          </w:p>
          <w:p w14:paraId="72FC3A8A" w14:textId="77777777" w:rsidR="00E75D07" w:rsidRDefault="00E75D07" w:rsidP="00277B5E">
            <w:pPr>
              <w:spacing w:after="0" w:line="259" w:lineRule="auto"/>
              <w:ind w:left="110"/>
              <w:jc w:val="left"/>
            </w:pPr>
            <w:r>
              <w:rPr>
                <w:rFonts w:ascii="Calibri" w:eastAsia="Calibri" w:hAnsi="Calibri" w:cs="Calibri"/>
                <w:b/>
                <w:sz w:val="22"/>
              </w:rPr>
              <w:t xml:space="preserve">aula  </w:t>
            </w:r>
          </w:p>
          <w:p w14:paraId="515EB0C0"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38AF8FE4" w14:textId="77777777" w:rsidR="00E75D07" w:rsidRDefault="00E75D07" w:rsidP="00277B5E">
            <w:pPr>
              <w:spacing w:after="18" w:line="236" w:lineRule="auto"/>
              <w:ind w:left="107" w:right="54"/>
            </w:pPr>
            <w:r>
              <w:rPr>
                <w:rFonts w:ascii="Calibri" w:eastAsia="Calibri" w:hAnsi="Calibri" w:cs="Calibri"/>
                <w:sz w:val="22"/>
              </w:rPr>
              <w:t xml:space="preserve">Autorizar salida del aula a un lugar previamente acordado para favorecer la autorregulación emocional. </w:t>
            </w:r>
          </w:p>
          <w:p w14:paraId="422FE503"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42716CFF" w14:textId="77777777" w:rsidR="00E75D07" w:rsidRDefault="00E75D07" w:rsidP="00277B5E">
            <w:pPr>
              <w:spacing w:after="0" w:line="259" w:lineRule="auto"/>
              <w:ind w:left="110"/>
              <w:jc w:val="left"/>
            </w:pPr>
            <w:r>
              <w:rPr>
                <w:rFonts w:ascii="Calibri" w:eastAsia="Calibri" w:hAnsi="Calibri" w:cs="Calibri"/>
                <w:sz w:val="22"/>
              </w:rPr>
              <w:t xml:space="preserve"> </w:t>
            </w:r>
          </w:p>
          <w:p w14:paraId="146F425D" w14:textId="77777777" w:rsidR="00E75D07" w:rsidRDefault="00E75D07" w:rsidP="00277B5E">
            <w:pPr>
              <w:spacing w:after="0" w:line="259" w:lineRule="auto"/>
              <w:ind w:left="110"/>
              <w:jc w:val="left"/>
            </w:pPr>
            <w:r>
              <w:rPr>
                <w:rFonts w:ascii="Calibri" w:eastAsia="Calibri" w:hAnsi="Calibri" w:cs="Calibri"/>
                <w:sz w:val="22"/>
              </w:rPr>
              <w:t xml:space="preserve"> </w:t>
            </w:r>
          </w:p>
          <w:p w14:paraId="0B51A774" w14:textId="77777777" w:rsidR="00E75D07" w:rsidRDefault="00E75D07" w:rsidP="00277B5E">
            <w:pPr>
              <w:spacing w:after="0" w:line="259" w:lineRule="auto"/>
              <w:ind w:left="110"/>
              <w:jc w:val="left"/>
            </w:pPr>
            <w:r>
              <w:rPr>
                <w:rFonts w:ascii="Calibri" w:eastAsia="Calibri" w:hAnsi="Calibri" w:cs="Calibri"/>
                <w:sz w:val="22"/>
              </w:rPr>
              <w:t xml:space="preserve"> </w:t>
            </w:r>
          </w:p>
          <w:p w14:paraId="5691D36C" w14:textId="77777777" w:rsidR="00E75D07" w:rsidRDefault="00E75D07" w:rsidP="00277B5E">
            <w:pPr>
              <w:spacing w:after="0" w:line="259" w:lineRule="auto"/>
              <w:ind w:left="110"/>
              <w:jc w:val="left"/>
            </w:pPr>
            <w:r>
              <w:rPr>
                <w:rFonts w:ascii="Calibri" w:eastAsia="Calibri" w:hAnsi="Calibri" w:cs="Calibri"/>
                <w:sz w:val="22"/>
              </w:rPr>
              <w:t xml:space="preserve"> </w:t>
            </w:r>
          </w:p>
          <w:p w14:paraId="3368BE9C" w14:textId="77777777" w:rsidR="00E75D07" w:rsidRDefault="00E75D07" w:rsidP="00277B5E">
            <w:pPr>
              <w:spacing w:after="0" w:line="259" w:lineRule="auto"/>
              <w:ind w:left="110"/>
              <w:jc w:val="left"/>
            </w:pPr>
            <w:r>
              <w:rPr>
                <w:rFonts w:ascii="Calibri" w:eastAsia="Calibri" w:hAnsi="Calibri" w:cs="Calibri"/>
                <w:b/>
                <w:sz w:val="22"/>
              </w:rPr>
              <w:t>Inmediato</w:t>
            </w:r>
            <w:r>
              <w:rPr>
                <w:rFonts w:ascii="Calibri" w:eastAsia="Calibri" w:hAnsi="Calibri" w:cs="Calibri"/>
                <w:sz w:val="22"/>
              </w:rPr>
              <w:t xml:space="preserve"> </w:t>
            </w:r>
          </w:p>
        </w:tc>
        <w:tc>
          <w:tcPr>
            <w:tcW w:w="266" w:type="dxa"/>
            <w:tcBorders>
              <w:top w:val="single" w:sz="4" w:space="0" w:color="000000"/>
              <w:left w:val="nil"/>
              <w:bottom w:val="single" w:sz="4" w:space="0" w:color="000000"/>
              <w:right w:val="single" w:sz="4" w:space="0" w:color="000000"/>
            </w:tcBorders>
            <w:shd w:val="clear" w:color="auto" w:fill="C1E4F5"/>
          </w:tcPr>
          <w:p w14:paraId="5465417C" w14:textId="77777777" w:rsidR="00E75D07" w:rsidRDefault="00E75D07" w:rsidP="00277B5E">
            <w:pPr>
              <w:spacing w:after="160" w:line="259" w:lineRule="auto"/>
              <w:ind w:left="0"/>
              <w:jc w:val="left"/>
            </w:pPr>
          </w:p>
        </w:tc>
      </w:tr>
      <w:tr w:rsidR="00E75D07" w14:paraId="19380753" w14:textId="77777777" w:rsidTr="00277B5E">
        <w:trPr>
          <w:trHeight w:val="1248"/>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24454B4F" w14:textId="77777777" w:rsidR="00E75D07" w:rsidRDefault="00E75D07" w:rsidP="00277B5E">
            <w:pPr>
              <w:spacing w:after="0" w:line="259" w:lineRule="auto"/>
              <w:ind w:left="38"/>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1166E8CC" w14:textId="77777777" w:rsidR="00E75D07" w:rsidRDefault="00E75D07" w:rsidP="00277B5E">
            <w:pPr>
              <w:spacing w:after="0" w:line="259" w:lineRule="auto"/>
              <w:ind w:left="107" w:right="802"/>
              <w:jc w:val="left"/>
            </w:pPr>
            <w:r>
              <w:rPr>
                <w:rFonts w:ascii="Calibri" w:eastAsia="Calibri" w:hAnsi="Calibri" w:cs="Calibri"/>
                <w:b/>
                <w:sz w:val="22"/>
              </w:rPr>
              <w:t xml:space="preserve">     7</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33FD9E72"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23B44811" w14:textId="77777777" w:rsidR="00E75D07" w:rsidRDefault="00E75D07" w:rsidP="00277B5E">
            <w:pPr>
              <w:spacing w:after="0" w:line="259" w:lineRule="auto"/>
              <w:ind w:left="110"/>
              <w:jc w:val="left"/>
            </w:pPr>
            <w:r>
              <w:rPr>
                <w:rFonts w:ascii="Calibri" w:eastAsia="Calibri" w:hAnsi="Calibri" w:cs="Calibri"/>
                <w:b/>
                <w:sz w:val="22"/>
              </w:rPr>
              <w:t xml:space="preserve">Docente u o Asistente de </w:t>
            </w:r>
          </w:p>
          <w:p w14:paraId="563D870C" w14:textId="77777777" w:rsidR="00E75D07" w:rsidRDefault="00E75D07" w:rsidP="00277B5E">
            <w:pPr>
              <w:spacing w:after="0" w:line="259" w:lineRule="auto"/>
              <w:ind w:left="110"/>
              <w:jc w:val="left"/>
            </w:pPr>
            <w:r>
              <w:rPr>
                <w:rFonts w:ascii="Calibri" w:eastAsia="Calibri" w:hAnsi="Calibri" w:cs="Calibri"/>
                <w:b/>
                <w:sz w:val="22"/>
              </w:rPr>
              <w:t xml:space="preserve">aula  </w:t>
            </w:r>
          </w:p>
          <w:p w14:paraId="1172AD28"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77698A2E" w14:textId="77777777" w:rsidR="00E75D07" w:rsidRDefault="00E75D07" w:rsidP="00277B5E">
            <w:pPr>
              <w:spacing w:after="17" w:line="237" w:lineRule="auto"/>
              <w:ind w:left="107" w:right="55"/>
            </w:pPr>
            <w:r>
              <w:rPr>
                <w:rFonts w:ascii="Calibri" w:eastAsia="Calibri" w:hAnsi="Calibri" w:cs="Calibri"/>
                <w:sz w:val="22"/>
              </w:rPr>
              <w:t xml:space="preserve">Conceder tiempo de descanso cuando la </w:t>
            </w:r>
            <w:r>
              <w:rPr>
                <w:rFonts w:ascii="Calibri" w:eastAsia="Calibri" w:hAnsi="Calibri" w:cs="Calibri"/>
                <w:b/>
                <w:sz w:val="22"/>
              </w:rPr>
              <w:t>DEC</w:t>
            </w:r>
            <w:r>
              <w:rPr>
                <w:rFonts w:ascii="Calibri" w:eastAsia="Calibri" w:hAnsi="Calibri" w:cs="Calibri"/>
                <w:sz w:val="22"/>
              </w:rPr>
              <w:t xml:space="preserve"> haya disminuido. </w:t>
            </w:r>
          </w:p>
          <w:p w14:paraId="26E6FED3"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06CA9EBA" w14:textId="77777777" w:rsidR="00E75D07" w:rsidRDefault="00E75D07" w:rsidP="00277B5E">
            <w:pPr>
              <w:spacing w:after="0" w:line="259" w:lineRule="auto"/>
              <w:ind w:left="110"/>
              <w:jc w:val="left"/>
            </w:pPr>
            <w:r>
              <w:rPr>
                <w:rFonts w:ascii="Calibri" w:eastAsia="Calibri" w:hAnsi="Calibri" w:cs="Calibri"/>
                <w:sz w:val="22"/>
              </w:rPr>
              <w:t xml:space="preserve">   </w:t>
            </w:r>
          </w:p>
          <w:p w14:paraId="2637F048" w14:textId="77777777" w:rsidR="00E75D07" w:rsidRDefault="00E75D07" w:rsidP="00277B5E">
            <w:pPr>
              <w:spacing w:after="0" w:line="259" w:lineRule="auto"/>
              <w:ind w:left="110"/>
              <w:jc w:val="left"/>
            </w:pPr>
            <w:r>
              <w:rPr>
                <w:rFonts w:ascii="Calibri" w:eastAsia="Calibri" w:hAnsi="Calibri" w:cs="Calibri"/>
                <w:sz w:val="22"/>
              </w:rPr>
              <w:t xml:space="preserve"> </w:t>
            </w:r>
          </w:p>
          <w:p w14:paraId="4B09C229" w14:textId="77777777" w:rsidR="00E75D07" w:rsidRDefault="00E75D07" w:rsidP="00277B5E">
            <w:pPr>
              <w:spacing w:after="0" w:line="259" w:lineRule="auto"/>
              <w:ind w:left="110"/>
              <w:jc w:val="left"/>
            </w:pPr>
            <w:r>
              <w:rPr>
                <w:rFonts w:ascii="Calibri" w:eastAsia="Calibri" w:hAnsi="Calibri" w:cs="Calibri"/>
                <w:b/>
                <w:sz w:val="22"/>
              </w:rPr>
              <w:t>Inmediato</w:t>
            </w:r>
            <w:r>
              <w:rPr>
                <w:rFonts w:ascii="Calibri" w:eastAsia="Calibri" w:hAnsi="Calibri" w:cs="Calibri"/>
                <w:sz w:val="22"/>
              </w:rPr>
              <w:t xml:space="preserve"> </w:t>
            </w:r>
          </w:p>
          <w:p w14:paraId="506A8E16"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266" w:type="dxa"/>
            <w:tcBorders>
              <w:top w:val="single" w:sz="4" w:space="0" w:color="000000"/>
              <w:left w:val="nil"/>
              <w:bottom w:val="single" w:sz="4" w:space="0" w:color="000000"/>
              <w:right w:val="single" w:sz="4" w:space="0" w:color="000000"/>
            </w:tcBorders>
            <w:shd w:val="clear" w:color="auto" w:fill="C1E4F5"/>
          </w:tcPr>
          <w:p w14:paraId="22D9D11D" w14:textId="77777777" w:rsidR="00E75D07" w:rsidRDefault="00E75D07" w:rsidP="00277B5E">
            <w:pPr>
              <w:spacing w:after="160" w:line="259" w:lineRule="auto"/>
              <w:ind w:left="0"/>
              <w:jc w:val="left"/>
            </w:pPr>
          </w:p>
        </w:tc>
      </w:tr>
      <w:tr w:rsidR="00E75D07" w14:paraId="6BE24561" w14:textId="77777777" w:rsidTr="00277B5E">
        <w:trPr>
          <w:trHeight w:val="1247"/>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157DC110" w14:textId="77777777" w:rsidR="00E75D07" w:rsidRDefault="00E75D07" w:rsidP="00277B5E">
            <w:pPr>
              <w:spacing w:after="0" w:line="259" w:lineRule="auto"/>
              <w:ind w:left="38"/>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14644859"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66384763" w14:textId="77777777" w:rsidR="00E75D07" w:rsidRDefault="00E75D07" w:rsidP="00277B5E">
            <w:pPr>
              <w:spacing w:after="0" w:line="259" w:lineRule="auto"/>
              <w:ind w:left="54"/>
              <w:jc w:val="center"/>
            </w:pPr>
            <w:r>
              <w:rPr>
                <w:rFonts w:ascii="Calibri" w:eastAsia="Calibri" w:hAnsi="Calibri" w:cs="Calibri"/>
                <w:b/>
                <w:sz w:val="22"/>
              </w:rPr>
              <w:t>8</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CAEDFB"/>
          </w:tcPr>
          <w:p w14:paraId="18177EA1" w14:textId="77777777" w:rsidR="00E75D07" w:rsidRPr="00AA7666" w:rsidRDefault="00E75D07" w:rsidP="00277B5E">
            <w:pPr>
              <w:spacing w:after="0" w:line="259" w:lineRule="auto"/>
              <w:ind w:left="110"/>
              <w:jc w:val="left"/>
              <w:rPr>
                <w:lang w:val="pt-BR"/>
              </w:rPr>
            </w:pPr>
            <w:r w:rsidRPr="00AA7666">
              <w:rPr>
                <w:rFonts w:ascii="Calibri" w:eastAsia="Calibri" w:hAnsi="Calibri" w:cs="Calibri"/>
                <w:sz w:val="22"/>
                <w:lang w:val="pt-BR"/>
              </w:rPr>
              <w:t xml:space="preserve"> </w:t>
            </w:r>
          </w:p>
          <w:p w14:paraId="58619BE9" w14:textId="77777777" w:rsidR="00E75D07" w:rsidRPr="00AA7666" w:rsidRDefault="00E75D07" w:rsidP="00277B5E">
            <w:pPr>
              <w:spacing w:after="0" w:line="259" w:lineRule="auto"/>
              <w:ind w:left="110"/>
              <w:rPr>
                <w:lang w:val="pt-BR"/>
              </w:rPr>
            </w:pPr>
            <w:r w:rsidRPr="00AA7666">
              <w:rPr>
                <w:rFonts w:ascii="Calibri" w:eastAsia="Calibri" w:hAnsi="Calibri" w:cs="Calibri"/>
                <w:b/>
                <w:sz w:val="22"/>
                <w:lang w:val="pt-BR"/>
              </w:rPr>
              <w:t xml:space="preserve">Docente de </w:t>
            </w:r>
            <w:proofErr w:type="spellStart"/>
            <w:r w:rsidRPr="00AA7666">
              <w:rPr>
                <w:rFonts w:ascii="Calibri" w:eastAsia="Calibri" w:hAnsi="Calibri" w:cs="Calibri"/>
                <w:b/>
                <w:sz w:val="22"/>
                <w:lang w:val="pt-BR"/>
              </w:rPr>
              <w:t>asignatura</w:t>
            </w:r>
            <w:proofErr w:type="spellEnd"/>
            <w:r w:rsidRPr="00AA7666">
              <w:rPr>
                <w:rFonts w:ascii="Calibri" w:eastAsia="Calibri" w:hAnsi="Calibri" w:cs="Calibri"/>
                <w:b/>
                <w:sz w:val="22"/>
                <w:lang w:val="pt-BR"/>
              </w:rPr>
              <w:t xml:space="preserve"> u o Docente Tutor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33A7270A" w14:textId="77777777" w:rsidR="00E75D07" w:rsidRDefault="00E75D07" w:rsidP="00277B5E">
            <w:pPr>
              <w:tabs>
                <w:tab w:val="center" w:pos="1288"/>
                <w:tab w:val="center" w:pos="2101"/>
                <w:tab w:val="right" w:pos="2959"/>
              </w:tabs>
              <w:spacing w:after="0" w:line="259" w:lineRule="auto"/>
              <w:ind w:left="0"/>
              <w:jc w:val="left"/>
            </w:pPr>
            <w:r>
              <w:rPr>
                <w:rFonts w:ascii="Calibri" w:eastAsia="Calibri" w:hAnsi="Calibri" w:cs="Calibri"/>
                <w:sz w:val="22"/>
              </w:rPr>
              <w:t xml:space="preserve">Registro </w:t>
            </w:r>
            <w:r>
              <w:rPr>
                <w:rFonts w:ascii="Calibri" w:eastAsia="Calibri" w:hAnsi="Calibri" w:cs="Calibri"/>
                <w:sz w:val="22"/>
              </w:rPr>
              <w:tab/>
              <w:t xml:space="preserve">en </w:t>
            </w:r>
            <w:r>
              <w:rPr>
                <w:rFonts w:ascii="Calibri" w:eastAsia="Calibri" w:hAnsi="Calibri" w:cs="Calibri"/>
                <w:sz w:val="22"/>
              </w:rPr>
              <w:tab/>
              <w:t xml:space="preserve">bitácora </w:t>
            </w:r>
            <w:r>
              <w:rPr>
                <w:rFonts w:ascii="Calibri" w:eastAsia="Calibri" w:hAnsi="Calibri" w:cs="Calibri"/>
                <w:sz w:val="22"/>
              </w:rPr>
              <w:tab/>
              <w:t xml:space="preserve">y </w:t>
            </w:r>
          </w:p>
          <w:p w14:paraId="2E918BF7" w14:textId="77777777" w:rsidR="00E75D07" w:rsidRDefault="00E75D07" w:rsidP="00277B5E">
            <w:pPr>
              <w:spacing w:after="0" w:line="259" w:lineRule="auto"/>
              <w:ind w:left="107"/>
              <w:jc w:val="left"/>
            </w:pPr>
            <w:r>
              <w:rPr>
                <w:rFonts w:ascii="Calibri" w:eastAsia="Calibri" w:hAnsi="Calibri" w:cs="Calibri"/>
                <w:sz w:val="22"/>
              </w:rPr>
              <w:t xml:space="preserve">comunicación al apoderado </w:t>
            </w:r>
          </w:p>
        </w:tc>
        <w:tc>
          <w:tcPr>
            <w:tcW w:w="1476" w:type="dxa"/>
            <w:tcBorders>
              <w:top w:val="single" w:sz="4" w:space="0" w:color="000000"/>
              <w:left w:val="single" w:sz="4" w:space="0" w:color="000000"/>
              <w:bottom w:val="single" w:sz="4" w:space="0" w:color="000000"/>
              <w:right w:val="nil"/>
            </w:tcBorders>
            <w:shd w:val="clear" w:color="auto" w:fill="C1E4F5"/>
          </w:tcPr>
          <w:p w14:paraId="20B35AB3" w14:textId="77777777" w:rsidR="00E75D07" w:rsidRDefault="00E75D07" w:rsidP="00277B5E">
            <w:pPr>
              <w:spacing w:after="0" w:line="259" w:lineRule="auto"/>
              <w:ind w:left="110"/>
              <w:jc w:val="left"/>
            </w:pPr>
            <w:r>
              <w:rPr>
                <w:rFonts w:ascii="Calibri" w:eastAsia="Calibri" w:hAnsi="Calibri" w:cs="Calibri"/>
                <w:sz w:val="22"/>
              </w:rPr>
              <w:t xml:space="preserve"> </w:t>
            </w:r>
          </w:p>
          <w:p w14:paraId="1BAB41F2" w14:textId="77777777" w:rsidR="00E75D07" w:rsidRDefault="00E75D07" w:rsidP="00277B5E">
            <w:pPr>
              <w:spacing w:after="0" w:line="259" w:lineRule="auto"/>
              <w:ind w:left="110"/>
              <w:jc w:val="left"/>
            </w:pPr>
            <w:r>
              <w:rPr>
                <w:rFonts w:ascii="Calibri" w:eastAsia="Calibri" w:hAnsi="Calibri" w:cs="Calibri"/>
                <w:b/>
                <w:sz w:val="22"/>
              </w:rPr>
              <w:t xml:space="preserve">Posterior evento  </w:t>
            </w:r>
          </w:p>
        </w:tc>
        <w:tc>
          <w:tcPr>
            <w:tcW w:w="266" w:type="dxa"/>
            <w:tcBorders>
              <w:top w:val="single" w:sz="4" w:space="0" w:color="000000"/>
              <w:left w:val="nil"/>
              <w:bottom w:val="single" w:sz="4" w:space="0" w:color="000000"/>
              <w:right w:val="single" w:sz="4" w:space="0" w:color="000000"/>
            </w:tcBorders>
            <w:shd w:val="clear" w:color="auto" w:fill="C1E4F5"/>
          </w:tcPr>
          <w:p w14:paraId="140DAE3E" w14:textId="77777777" w:rsidR="00E75D07" w:rsidRDefault="00E75D07" w:rsidP="00277B5E">
            <w:pPr>
              <w:spacing w:after="0" w:line="259" w:lineRule="auto"/>
              <w:ind w:left="0"/>
            </w:pPr>
            <w:r>
              <w:rPr>
                <w:rFonts w:ascii="Calibri" w:eastAsia="Calibri" w:hAnsi="Calibri" w:cs="Calibri"/>
                <w:b/>
                <w:sz w:val="22"/>
              </w:rPr>
              <w:t xml:space="preserve">al </w:t>
            </w:r>
          </w:p>
        </w:tc>
      </w:tr>
    </w:tbl>
    <w:p w14:paraId="628C97AB" w14:textId="77777777" w:rsidR="00E75D07" w:rsidRDefault="00E75D07" w:rsidP="00E75D07">
      <w:pPr>
        <w:spacing w:after="0" w:line="259" w:lineRule="auto"/>
        <w:ind w:left="1045"/>
        <w:jc w:val="left"/>
      </w:pPr>
      <w:r>
        <w:rPr>
          <w:b/>
        </w:rPr>
        <w:t xml:space="preserve"> </w:t>
      </w:r>
    </w:p>
    <w:tbl>
      <w:tblPr>
        <w:tblStyle w:val="TableGrid"/>
        <w:tblW w:w="8824" w:type="dxa"/>
        <w:tblInd w:w="1045" w:type="dxa"/>
        <w:tblCellMar>
          <w:right w:w="22" w:type="dxa"/>
        </w:tblCellMar>
        <w:tblLook w:val="04A0" w:firstRow="1" w:lastRow="0" w:firstColumn="1" w:lastColumn="0" w:noHBand="0" w:noVBand="1"/>
      </w:tblPr>
      <w:tblGrid>
        <w:gridCol w:w="278"/>
        <w:gridCol w:w="1274"/>
        <w:gridCol w:w="2519"/>
        <w:gridCol w:w="3011"/>
        <w:gridCol w:w="1476"/>
        <w:gridCol w:w="266"/>
      </w:tblGrid>
      <w:tr w:rsidR="00E75D07" w14:paraId="573B5BB4" w14:textId="77777777" w:rsidTr="00277B5E">
        <w:trPr>
          <w:trHeight w:val="1904"/>
        </w:trPr>
        <w:tc>
          <w:tcPr>
            <w:tcW w:w="278" w:type="dxa"/>
            <w:tcBorders>
              <w:top w:val="single" w:sz="4" w:space="0" w:color="000000"/>
              <w:left w:val="nil"/>
              <w:bottom w:val="single" w:sz="4" w:space="0" w:color="000000"/>
              <w:right w:val="single" w:sz="4" w:space="0" w:color="000000"/>
            </w:tcBorders>
            <w:shd w:val="clear" w:color="auto" w:fill="0F4761"/>
          </w:tcPr>
          <w:p w14:paraId="46A357A8" w14:textId="77777777" w:rsidR="00E75D07" w:rsidRDefault="00E75D07" w:rsidP="00277B5E">
            <w:pPr>
              <w:spacing w:after="0" w:line="259" w:lineRule="auto"/>
              <w:ind w:left="0" w:right="70"/>
              <w:jc w:val="center"/>
            </w:pPr>
            <w:r>
              <w:rPr>
                <w:rFonts w:ascii="Calibri" w:eastAsia="Calibri" w:hAnsi="Calibri" w:cs="Calibri"/>
                <w:b/>
                <w:color w:val="FFFFFF"/>
                <w:sz w:val="22"/>
              </w:rPr>
              <w:t xml:space="preserve"> </w:t>
            </w:r>
          </w:p>
        </w:tc>
        <w:tc>
          <w:tcPr>
            <w:tcW w:w="8545" w:type="dxa"/>
            <w:gridSpan w:val="5"/>
            <w:tcBorders>
              <w:top w:val="single" w:sz="4" w:space="0" w:color="000000"/>
              <w:left w:val="single" w:sz="4" w:space="0" w:color="000000"/>
              <w:bottom w:val="single" w:sz="4" w:space="0" w:color="000000"/>
              <w:right w:val="single" w:sz="4" w:space="0" w:color="000000"/>
            </w:tcBorders>
            <w:shd w:val="clear" w:color="auto" w:fill="0F4761"/>
          </w:tcPr>
          <w:p w14:paraId="0366AE63" w14:textId="77777777" w:rsidR="00E75D07" w:rsidRDefault="00E75D07" w:rsidP="00277B5E">
            <w:pPr>
              <w:spacing w:after="17" w:line="237" w:lineRule="auto"/>
              <w:ind w:left="0" w:right="49"/>
            </w:pPr>
            <w:r>
              <w:rPr>
                <w:rFonts w:ascii="Calibri" w:eastAsia="Calibri" w:hAnsi="Calibri" w:cs="Calibri"/>
                <w:b/>
                <w:color w:val="FFFFFF"/>
                <w:sz w:val="22"/>
              </w:rPr>
              <w:t xml:space="preserve">Etapa aumento de la DEC: Aumento de la desregulación emocional y    conductual, con ausencia de autocontroles inhibitorios y riesgo para sí mismo o para terceros, que no implica mecanismo de contención por la fuerza. </w:t>
            </w:r>
          </w:p>
          <w:p w14:paraId="153CC417" w14:textId="77777777" w:rsidR="00E75D07" w:rsidRDefault="00E75D07" w:rsidP="00277B5E">
            <w:pPr>
              <w:spacing w:after="0" w:line="259" w:lineRule="auto"/>
              <w:ind w:left="0" w:right="50"/>
            </w:pPr>
            <w:r>
              <w:rPr>
                <w:rFonts w:ascii="Calibri" w:eastAsia="Calibri" w:hAnsi="Calibri" w:cs="Calibri"/>
                <w:color w:val="FFFFFF"/>
                <w:sz w:val="22"/>
              </w:rPr>
              <w:t>Cuando el estudiante no responde a comando de voz, ni mirada o intervenciones de terceros y aumenta la agitación motora sin lograr conectar con el entorno, poniendo en riesgo su integridad o la de terceros. Esta situación debe ser acompañada por el adulto y no interferir en su proceso de manera invasiva</w:t>
            </w:r>
            <w:r>
              <w:rPr>
                <w:rFonts w:ascii="Calibri" w:eastAsia="Calibri" w:hAnsi="Calibri" w:cs="Calibri"/>
                <w:b/>
                <w:color w:val="FFFFFF"/>
                <w:sz w:val="22"/>
              </w:rPr>
              <w:t xml:space="preserve"> </w:t>
            </w:r>
          </w:p>
        </w:tc>
      </w:tr>
      <w:tr w:rsidR="00E75D07" w14:paraId="4124C9CE" w14:textId="77777777" w:rsidTr="00277B5E">
        <w:trPr>
          <w:trHeight w:val="1243"/>
        </w:trPr>
        <w:tc>
          <w:tcPr>
            <w:tcW w:w="1552" w:type="dxa"/>
            <w:gridSpan w:val="2"/>
            <w:tcBorders>
              <w:top w:val="single" w:sz="4" w:space="0" w:color="000000"/>
              <w:left w:val="single" w:sz="4" w:space="0" w:color="000000"/>
              <w:bottom w:val="single" w:sz="4" w:space="0" w:color="000000"/>
              <w:right w:val="single" w:sz="4" w:space="0" w:color="000000"/>
            </w:tcBorders>
            <w:shd w:val="clear" w:color="auto" w:fill="44B0E0"/>
          </w:tcPr>
          <w:p w14:paraId="1B39EED2"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r>
              <w:rPr>
                <w:rFonts w:ascii="Calibri" w:eastAsia="Calibri" w:hAnsi="Calibri" w:cs="Calibri"/>
                <w:b/>
                <w:color w:val="FFFFFF"/>
                <w:sz w:val="22"/>
              </w:rPr>
              <w:tab/>
            </w:r>
            <w:r>
              <w:rPr>
                <w:rFonts w:ascii="Calibri" w:eastAsia="Calibri" w:hAnsi="Calibri" w:cs="Calibri"/>
                <w:b/>
                <w:sz w:val="22"/>
              </w:rPr>
              <w:t xml:space="preserve"> </w:t>
            </w:r>
          </w:p>
          <w:p w14:paraId="188BAD62" w14:textId="77777777" w:rsidR="00E75D07" w:rsidRDefault="00E75D07" w:rsidP="00277B5E">
            <w:pPr>
              <w:spacing w:after="0" w:line="259" w:lineRule="auto"/>
              <w:ind w:left="278"/>
              <w:jc w:val="left"/>
            </w:pPr>
            <w:r>
              <w:rPr>
                <w:rFonts w:ascii="Calibri" w:eastAsia="Calibri" w:hAnsi="Calibri" w:cs="Calibri"/>
                <w:b/>
                <w:sz w:val="22"/>
              </w:rPr>
              <w:t xml:space="preserve"> </w:t>
            </w:r>
          </w:p>
          <w:p w14:paraId="418739D4" w14:textId="77777777" w:rsidR="00E75D07" w:rsidRDefault="00E75D07" w:rsidP="00277B5E">
            <w:pPr>
              <w:spacing w:after="0" w:line="259" w:lineRule="auto"/>
              <w:ind w:left="278"/>
              <w:jc w:val="left"/>
            </w:pPr>
            <w:r>
              <w:rPr>
                <w:rFonts w:ascii="Calibri" w:eastAsia="Calibri" w:hAnsi="Calibri" w:cs="Calibri"/>
                <w:b/>
                <w:sz w:val="22"/>
              </w:rPr>
              <w:t>Etapa</w:t>
            </w:r>
            <w:r>
              <w:rPr>
                <w:rFonts w:ascii="Calibri" w:eastAsia="Calibri" w:hAnsi="Calibri" w:cs="Calibri"/>
                <w:b/>
                <w:color w:val="FFFFFF"/>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44B0E0"/>
          </w:tcPr>
          <w:p w14:paraId="7BC260D0"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6B0913DB"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564BA1FB" w14:textId="77777777" w:rsidR="00E75D07" w:rsidRDefault="00E75D07" w:rsidP="00277B5E">
            <w:pPr>
              <w:spacing w:after="0" w:line="259" w:lineRule="auto"/>
              <w:ind w:left="4"/>
              <w:jc w:val="left"/>
            </w:pPr>
            <w:r>
              <w:rPr>
                <w:rFonts w:ascii="Calibri" w:eastAsia="Calibri" w:hAnsi="Calibri" w:cs="Calibri"/>
                <w:b/>
                <w:sz w:val="22"/>
              </w:rPr>
              <w:t xml:space="preserve">     Responsables</w:t>
            </w:r>
            <w:r>
              <w:rPr>
                <w:rFonts w:ascii="Calibri" w:eastAsia="Calibri" w:hAnsi="Calibri" w:cs="Calibri"/>
                <w:b/>
                <w:color w:val="FFFFFF"/>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44B0E0"/>
          </w:tcPr>
          <w:p w14:paraId="2E9209E7"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p w14:paraId="3392B617"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p w14:paraId="1E605BA9" w14:textId="77777777" w:rsidR="00E75D07" w:rsidRDefault="00E75D07" w:rsidP="00277B5E">
            <w:pPr>
              <w:tabs>
                <w:tab w:val="center" w:pos="2825"/>
              </w:tabs>
              <w:spacing w:after="0" w:line="259" w:lineRule="auto"/>
              <w:ind w:left="0"/>
              <w:jc w:val="left"/>
            </w:pPr>
            <w:r>
              <w:rPr>
                <w:rFonts w:ascii="Calibri" w:eastAsia="Calibri" w:hAnsi="Calibri" w:cs="Calibri"/>
                <w:b/>
                <w:sz w:val="22"/>
              </w:rPr>
              <w:t xml:space="preserve">             Medidas</w:t>
            </w:r>
            <w:r>
              <w:rPr>
                <w:rFonts w:ascii="Calibri" w:eastAsia="Calibri" w:hAnsi="Calibri" w:cs="Calibri"/>
                <w:b/>
                <w:color w:val="FFFFFF"/>
                <w:sz w:val="22"/>
              </w:rPr>
              <w:t xml:space="preserve"> </w:t>
            </w:r>
            <w:r>
              <w:rPr>
                <w:rFonts w:ascii="Calibri" w:eastAsia="Calibri" w:hAnsi="Calibri" w:cs="Calibri"/>
                <w:b/>
                <w:color w:val="FFFFFF"/>
                <w:sz w:val="22"/>
              </w:rPr>
              <w:tab/>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44B0E0"/>
          </w:tcPr>
          <w:p w14:paraId="71A92AEC"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01E09959"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20679751" w14:textId="77777777" w:rsidR="00E75D07" w:rsidRDefault="00E75D07" w:rsidP="00277B5E">
            <w:pPr>
              <w:spacing w:after="0" w:line="259" w:lineRule="auto"/>
              <w:ind w:left="4"/>
              <w:jc w:val="left"/>
            </w:pPr>
            <w:r>
              <w:rPr>
                <w:rFonts w:ascii="Calibri" w:eastAsia="Calibri" w:hAnsi="Calibri" w:cs="Calibri"/>
                <w:b/>
                <w:sz w:val="22"/>
              </w:rPr>
              <w:t xml:space="preserve">     Plazos</w:t>
            </w:r>
            <w:r>
              <w:rPr>
                <w:rFonts w:ascii="Calibri" w:eastAsia="Calibri" w:hAnsi="Calibri" w:cs="Calibri"/>
                <w:b/>
                <w:color w:val="FFFFFF"/>
                <w:sz w:val="22"/>
              </w:rPr>
              <w:t xml:space="preserve"> </w:t>
            </w:r>
          </w:p>
        </w:tc>
      </w:tr>
      <w:tr w:rsidR="00E75D07" w14:paraId="7CC57AE6" w14:textId="77777777" w:rsidTr="00277B5E">
        <w:trPr>
          <w:trHeight w:val="2098"/>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3B5ECA57" w14:textId="77777777" w:rsidR="00E75D07" w:rsidRDefault="00E75D07" w:rsidP="00277B5E">
            <w:pPr>
              <w:spacing w:after="0" w:line="259" w:lineRule="auto"/>
              <w:ind w:left="0" w:right="70"/>
              <w:jc w:val="center"/>
            </w:pPr>
            <w:r>
              <w:rPr>
                <w:rFonts w:ascii="Calibri" w:eastAsia="Calibri" w:hAnsi="Calibri" w:cs="Calibri"/>
                <w:b/>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3E8531AA" w14:textId="77777777" w:rsidR="00E75D07" w:rsidRDefault="00E75D07" w:rsidP="00277B5E">
            <w:pPr>
              <w:spacing w:after="0" w:line="259" w:lineRule="auto"/>
              <w:ind w:left="0"/>
              <w:jc w:val="left"/>
            </w:pPr>
            <w:r>
              <w:rPr>
                <w:rFonts w:ascii="Calibri" w:eastAsia="Calibri" w:hAnsi="Calibri" w:cs="Calibri"/>
                <w:b/>
                <w:sz w:val="22"/>
              </w:rPr>
              <w:t xml:space="preserve"> </w:t>
            </w:r>
          </w:p>
          <w:p w14:paraId="16CF1A3B" w14:textId="77777777" w:rsidR="00E75D07" w:rsidRDefault="00E75D07" w:rsidP="00277B5E">
            <w:pPr>
              <w:spacing w:after="0" w:line="259" w:lineRule="auto"/>
              <w:ind w:left="0"/>
              <w:jc w:val="left"/>
            </w:pPr>
            <w:r>
              <w:rPr>
                <w:rFonts w:ascii="Calibri" w:eastAsia="Calibri" w:hAnsi="Calibri" w:cs="Calibri"/>
                <w:b/>
                <w:sz w:val="22"/>
              </w:rPr>
              <w:t xml:space="preserve"> </w:t>
            </w:r>
          </w:p>
          <w:p w14:paraId="222E0A40" w14:textId="77777777" w:rsidR="00E75D07" w:rsidRDefault="00E75D07" w:rsidP="00277B5E">
            <w:pPr>
              <w:spacing w:after="0" w:line="259" w:lineRule="auto"/>
              <w:ind w:left="0"/>
              <w:jc w:val="left"/>
            </w:pPr>
            <w:r>
              <w:rPr>
                <w:rFonts w:ascii="Calibri" w:eastAsia="Calibri" w:hAnsi="Calibri" w:cs="Calibri"/>
                <w:b/>
                <w:sz w:val="22"/>
              </w:rPr>
              <w:t xml:space="preserve"> </w:t>
            </w:r>
          </w:p>
          <w:p w14:paraId="5B4BF14C" w14:textId="77777777" w:rsidR="00E75D07" w:rsidRDefault="00E75D07" w:rsidP="00277B5E">
            <w:pPr>
              <w:spacing w:after="0" w:line="259" w:lineRule="auto"/>
              <w:ind w:left="0"/>
              <w:jc w:val="left"/>
            </w:pPr>
            <w:r>
              <w:rPr>
                <w:rFonts w:ascii="Calibri" w:eastAsia="Calibri" w:hAnsi="Calibri" w:cs="Calibri"/>
                <w:b/>
                <w:sz w:val="22"/>
              </w:rPr>
              <w:t xml:space="preserve"> </w:t>
            </w:r>
          </w:p>
          <w:p w14:paraId="0B74C55B" w14:textId="77777777" w:rsidR="00E75D07" w:rsidRDefault="00E75D07" w:rsidP="00277B5E">
            <w:pPr>
              <w:spacing w:after="0" w:line="259" w:lineRule="auto"/>
              <w:ind w:left="0"/>
              <w:jc w:val="left"/>
            </w:pPr>
            <w:r>
              <w:rPr>
                <w:rFonts w:ascii="Calibri" w:eastAsia="Calibri" w:hAnsi="Calibri" w:cs="Calibri"/>
                <w:b/>
                <w:sz w:val="22"/>
              </w:rPr>
              <w:t xml:space="preserve">      1 </w:t>
            </w: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19C3F83F" w14:textId="77777777" w:rsidR="00E75D07" w:rsidRDefault="00E75D07" w:rsidP="00277B5E">
            <w:pPr>
              <w:spacing w:after="0" w:line="259" w:lineRule="auto"/>
              <w:ind w:left="4"/>
              <w:jc w:val="left"/>
            </w:pPr>
            <w:r>
              <w:rPr>
                <w:rFonts w:ascii="Calibri" w:eastAsia="Calibri" w:hAnsi="Calibri" w:cs="Calibri"/>
                <w:b/>
                <w:sz w:val="22"/>
              </w:rPr>
              <w:t xml:space="preserve"> </w:t>
            </w:r>
          </w:p>
          <w:p w14:paraId="0E17479B" w14:textId="77777777" w:rsidR="00E75D07" w:rsidRDefault="00E75D07" w:rsidP="00277B5E">
            <w:pPr>
              <w:spacing w:after="0" w:line="259" w:lineRule="auto"/>
              <w:ind w:left="4"/>
              <w:jc w:val="left"/>
            </w:pPr>
            <w:r>
              <w:rPr>
                <w:rFonts w:ascii="Calibri" w:eastAsia="Calibri" w:hAnsi="Calibri" w:cs="Calibri"/>
                <w:b/>
                <w:sz w:val="22"/>
              </w:rPr>
              <w:t xml:space="preserve"> </w:t>
            </w:r>
          </w:p>
          <w:p w14:paraId="2E22BA0F" w14:textId="77777777" w:rsidR="00E75D07" w:rsidRDefault="00E75D07" w:rsidP="00277B5E">
            <w:pPr>
              <w:spacing w:after="0" w:line="259" w:lineRule="auto"/>
              <w:ind w:left="4"/>
              <w:jc w:val="left"/>
            </w:pPr>
            <w:r>
              <w:rPr>
                <w:rFonts w:ascii="Calibri" w:eastAsia="Calibri" w:hAnsi="Calibri" w:cs="Calibri"/>
                <w:b/>
                <w:sz w:val="22"/>
              </w:rPr>
              <w:t xml:space="preserve">Dupla Psicosocial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0548A67F" w14:textId="77777777" w:rsidR="00E75D07" w:rsidRDefault="00E75D07" w:rsidP="00277B5E">
            <w:pPr>
              <w:spacing w:after="0" w:line="259" w:lineRule="auto"/>
              <w:ind w:left="720"/>
              <w:jc w:val="left"/>
            </w:pPr>
            <w:r>
              <w:rPr>
                <w:rFonts w:ascii="Calibri" w:eastAsia="Calibri" w:hAnsi="Calibri" w:cs="Calibri"/>
                <w:sz w:val="22"/>
              </w:rPr>
              <w:t xml:space="preserve"> </w:t>
            </w:r>
          </w:p>
          <w:p w14:paraId="4F280FD5" w14:textId="77777777" w:rsidR="00E75D07" w:rsidRDefault="00E75D07" w:rsidP="00277B5E">
            <w:pPr>
              <w:spacing w:after="0" w:line="259" w:lineRule="auto"/>
              <w:ind w:left="720"/>
              <w:jc w:val="left"/>
            </w:pPr>
            <w:r>
              <w:rPr>
                <w:rFonts w:ascii="Calibri" w:eastAsia="Calibri" w:hAnsi="Calibri" w:cs="Calibri"/>
                <w:sz w:val="22"/>
              </w:rPr>
              <w:t xml:space="preserve"> </w:t>
            </w:r>
          </w:p>
          <w:p w14:paraId="4EF432F9" w14:textId="77777777" w:rsidR="00E75D07" w:rsidRDefault="00E75D07" w:rsidP="00277B5E">
            <w:pPr>
              <w:spacing w:after="0" w:line="259" w:lineRule="auto"/>
              <w:ind w:left="0"/>
              <w:jc w:val="left"/>
            </w:pPr>
            <w:r>
              <w:rPr>
                <w:rFonts w:ascii="Calibri" w:eastAsia="Calibri" w:hAnsi="Calibri" w:cs="Calibri"/>
                <w:sz w:val="22"/>
              </w:rPr>
              <w:t>Retirar elementos peligrosos</w:t>
            </w:r>
            <w:r>
              <w:rPr>
                <w:rFonts w:ascii="Calibri" w:eastAsia="Calibri" w:hAnsi="Calibri" w:cs="Calibri"/>
                <w:b/>
                <w:sz w:val="22"/>
              </w:rPr>
              <w:t xml:space="preserve"> </w:t>
            </w:r>
          </w:p>
          <w:p w14:paraId="09545712"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039D1480" w14:textId="77777777" w:rsidR="00E75D07" w:rsidRDefault="00E75D07" w:rsidP="00277B5E">
            <w:pPr>
              <w:spacing w:after="0" w:line="259" w:lineRule="auto"/>
              <w:ind w:left="4"/>
              <w:jc w:val="left"/>
            </w:pPr>
            <w:r>
              <w:rPr>
                <w:rFonts w:ascii="Calibri" w:eastAsia="Calibri" w:hAnsi="Calibri" w:cs="Calibri"/>
                <w:b/>
                <w:sz w:val="22"/>
              </w:rPr>
              <w:t xml:space="preserve"> </w:t>
            </w:r>
          </w:p>
          <w:p w14:paraId="3C282680" w14:textId="77777777" w:rsidR="00E75D07" w:rsidRDefault="00E75D07" w:rsidP="00277B5E">
            <w:pPr>
              <w:spacing w:after="0" w:line="259" w:lineRule="auto"/>
              <w:ind w:left="4"/>
              <w:jc w:val="left"/>
            </w:pPr>
            <w:r>
              <w:rPr>
                <w:rFonts w:ascii="Calibri" w:eastAsia="Calibri" w:hAnsi="Calibri" w:cs="Calibri"/>
                <w:b/>
                <w:sz w:val="22"/>
              </w:rPr>
              <w:t xml:space="preserve"> </w:t>
            </w:r>
          </w:p>
          <w:p w14:paraId="6B59D896" w14:textId="77777777" w:rsidR="00E75D07" w:rsidRDefault="00E75D07" w:rsidP="00277B5E">
            <w:pPr>
              <w:spacing w:after="0" w:line="259" w:lineRule="auto"/>
              <w:ind w:left="4"/>
              <w:jc w:val="left"/>
            </w:pPr>
            <w:r>
              <w:rPr>
                <w:rFonts w:ascii="Calibri" w:eastAsia="Calibri" w:hAnsi="Calibri" w:cs="Calibri"/>
                <w:b/>
                <w:sz w:val="22"/>
              </w:rPr>
              <w:t xml:space="preserve"> </w:t>
            </w:r>
          </w:p>
          <w:p w14:paraId="70D6D565" w14:textId="77777777" w:rsidR="00E75D07" w:rsidRDefault="00E75D07" w:rsidP="00277B5E">
            <w:pPr>
              <w:spacing w:after="0" w:line="259" w:lineRule="auto"/>
              <w:ind w:left="4"/>
              <w:jc w:val="left"/>
            </w:pPr>
            <w:r>
              <w:rPr>
                <w:rFonts w:ascii="Calibri" w:eastAsia="Calibri" w:hAnsi="Calibri" w:cs="Calibri"/>
                <w:b/>
                <w:sz w:val="22"/>
              </w:rPr>
              <w:t xml:space="preserve">Inmediato </w:t>
            </w:r>
          </w:p>
        </w:tc>
      </w:tr>
      <w:tr w:rsidR="00E75D07" w14:paraId="4DA6ACCF" w14:textId="77777777" w:rsidTr="00277B5E">
        <w:trPr>
          <w:trHeight w:val="1954"/>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3F08C975" w14:textId="77777777" w:rsidR="00E75D07" w:rsidRDefault="00E75D07" w:rsidP="00277B5E">
            <w:pPr>
              <w:spacing w:after="0" w:line="259" w:lineRule="auto"/>
              <w:ind w:left="0" w:right="70"/>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4F2569BD" w14:textId="77777777" w:rsidR="00E75D07" w:rsidRDefault="00E75D07" w:rsidP="00277B5E">
            <w:pPr>
              <w:spacing w:after="0" w:line="259" w:lineRule="auto"/>
              <w:ind w:left="0"/>
              <w:jc w:val="left"/>
            </w:pPr>
            <w:r>
              <w:rPr>
                <w:rFonts w:ascii="Calibri" w:eastAsia="Calibri" w:hAnsi="Calibri" w:cs="Calibri"/>
                <w:b/>
                <w:sz w:val="22"/>
              </w:rPr>
              <w:t xml:space="preserve"> </w:t>
            </w:r>
          </w:p>
          <w:p w14:paraId="69566880" w14:textId="77777777" w:rsidR="00E75D07" w:rsidRDefault="00E75D07" w:rsidP="00277B5E">
            <w:pPr>
              <w:spacing w:after="0" w:line="259" w:lineRule="auto"/>
              <w:ind w:left="0"/>
              <w:jc w:val="left"/>
            </w:pPr>
            <w:r>
              <w:rPr>
                <w:rFonts w:ascii="Calibri" w:eastAsia="Calibri" w:hAnsi="Calibri" w:cs="Calibri"/>
                <w:b/>
                <w:sz w:val="22"/>
              </w:rPr>
              <w:t xml:space="preserve">     </w:t>
            </w:r>
          </w:p>
          <w:p w14:paraId="32F3E578" w14:textId="77777777" w:rsidR="00E75D07" w:rsidRDefault="00E75D07" w:rsidP="00277B5E">
            <w:pPr>
              <w:spacing w:after="0" w:line="259" w:lineRule="auto"/>
              <w:ind w:left="0"/>
              <w:jc w:val="left"/>
            </w:pPr>
            <w:r>
              <w:rPr>
                <w:rFonts w:ascii="Calibri" w:eastAsia="Calibri" w:hAnsi="Calibri" w:cs="Calibri"/>
                <w:b/>
                <w:sz w:val="22"/>
              </w:rPr>
              <w:t xml:space="preserve">      2 </w:t>
            </w: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51B706CF" w14:textId="77777777" w:rsidR="00E75D07" w:rsidRDefault="00E75D07" w:rsidP="00277B5E">
            <w:pPr>
              <w:spacing w:after="0" w:line="259" w:lineRule="auto"/>
              <w:ind w:left="4"/>
              <w:jc w:val="left"/>
            </w:pPr>
            <w:r>
              <w:rPr>
                <w:rFonts w:ascii="Calibri" w:eastAsia="Calibri" w:hAnsi="Calibri" w:cs="Calibri"/>
                <w:sz w:val="22"/>
              </w:rPr>
              <w:t xml:space="preserve"> </w:t>
            </w:r>
          </w:p>
          <w:p w14:paraId="758D0159" w14:textId="77777777" w:rsidR="00E75D07" w:rsidRDefault="00E75D07" w:rsidP="00277B5E">
            <w:pPr>
              <w:spacing w:after="0" w:line="259" w:lineRule="auto"/>
              <w:ind w:left="4"/>
              <w:jc w:val="left"/>
            </w:pPr>
            <w:r>
              <w:rPr>
                <w:rFonts w:ascii="Calibri" w:eastAsia="Calibri" w:hAnsi="Calibri" w:cs="Calibri"/>
                <w:sz w:val="22"/>
              </w:rPr>
              <w:t xml:space="preserve"> </w:t>
            </w:r>
          </w:p>
          <w:p w14:paraId="3D799E7B" w14:textId="77777777" w:rsidR="00E75D07" w:rsidRDefault="00E75D07" w:rsidP="00277B5E">
            <w:pPr>
              <w:spacing w:after="0" w:line="259" w:lineRule="auto"/>
              <w:ind w:left="4"/>
              <w:jc w:val="left"/>
            </w:pPr>
            <w:r>
              <w:rPr>
                <w:rFonts w:ascii="Calibri" w:eastAsia="Calibri" w:hAnsi="Calibri" w:cs="Calibri"/>
                <w:sz w:val="22"/>
              </w:rPr>
              <w:t xml:space="preserve"> </w:t>
            </w:r>
          </w:p>
          <w:p w14:paraId="7DC1A4EE" w14:textId="77777777" w:rsidR="00E75D07" w:rsidRDefault="00E75D07" w:rsidP="00277B5E">
            <w:pPr>
              <w:spacing w:after="0" w:line="259" w:lineRule="auto"/>
              <w:ind w:left="4"/>
              <w:jc w:val="left"/>
            </w:pPr>
            <w:r>
              <w:rPr>
                <w:rFonts w:ascii="Calibri" w:eastAsia="Calibri" w:hAnsi="Calibri" w:cs="Calibri"/>
                <w:b/>
                <w:sz w:val="22"/>
              </w:rPr>
              <w:t>Dupla Psicosocial</w:t>
            </w: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08E12CE9" w14:textId="77777777" w:rsidR="00E75D07" w:rsidRDefault="00E75D07" w:rsidP="00277B5E">
            <w:pPr>
              <w:spacing w:after="0" w:line="259" w:lineRule="auto"/>
              <w:ind w:left="0"/>
              <w:jc w:val="left"/>
            </w:pPr>
            <w:r>
              <w:rPr>
                <w:rFonts w:ascii="Calibri" w:eastAsia="Calibri" w:hAnsi="Calibri" w:cs="Calibri"/>
                <w:sz w:val="22"/>
              </w:rPr>
              <w:t xml:space="preserve"> </w:t>
            </w:r>
          </w:p>
          <w:p w14:paraId="4184903B" w14:textId="77777777" w:rsidR="00E75D07" w:rsidRDefault="00E75D07" w:rsidP="00277B5E">
            <w:pPr>
              <w:spacing w:after="0" w:line="235" w:lineRule="auto"/>
              <w:ind w:left="0"/>
            </w:pPr>
            <w:r>
              <w:rPr>
                <w:rFonts w:ascii="Calibri" w:eastAsia="Calibri" w:hAnsi="Calibri" w:cs="Calibri"/>
                <w:sz w:val="22"/>
              </w:rPr>
              <w:t xml:space="preserve">Reducir estímulos perturbadores como luz, </w:t>
            </w:r>
          </w:p>
          <w:p w14:paraId="159DFA02" w14:textId="77777777" w:rsidR="00E75D07" w:rsidRDefault="00E75D07" w:rsidP="00277B5E">
            <w:pPr>
              <w:spacing w:after="0" w:line="259" w:lineRule="auto"/>
              <w:ind w:left="0"/>
              <w:jc w:val="left"/>
            </w:pPr>
            <w:r>
              <w:rPr>
                <w:rFonts w:ascii="Calibri" w:eastAsia="Calibri" w:hAnsi="Calibri" w:cs="Calibri"/>
                <w:sz w:val="22"/>
              </w:rPr>
              <w:t xml:space="preserve">sonidos </w:t>
            </w:r>
          </w:p>
          <w:p w14:paraId="688CD8A5" w14:textId="77777777" w:rsidR="00E75D07" w:rsidRDefault="00E75D07" w:rsidP="00277B5E">
            <w:pPr>
              <w:spacing w:after="0" w:line="259" w:lineRule="auto"/>
              <w:ind w:left="0"/>
              <w:jc w:val="left"/>
            </w:pPr>
            <w:r>
              <w:rPr>
                <w:rFonts w:ascii="Calibri" w:eastAsia="Calibri" w:hAnsi="Calibri" w:cs="Calibri"/>
                <w:sz w:val="22"/>
              </w:rPr>
              <w:t xml:space="preserve"> </w:t>
            </w:r>
          </w:p>
          <w:p w14:paraId="7E601B70" w14:textId="77777777" w:rsidR="00E75D07" w:rsidRDefault="00E75D07" w:rsidP="00277B5E">
            <w:pPr>
              <w:spacing w:after="0" w:line="259" w:lineRule="auto"/>
              <w:ind w:left="0"/>
              <w:jc w:val="left"/>
            </w:pPr>
            <w:r>
              <w:rPr>
                <w:rFonts w:ascii="Calibri" w:eastAsia="Calibri" w:hAnsi="Calibri" w:cs="Calibri"/>
                <w:sz w:val="22"/>
              </w:rPr>
              <w:t xml:space="preserve"> </w:t>
            </w:r>
          </w:p>
          <w:p w14:paraId="48098E4C"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31A4E821" w14:textId="77777777" w:rsidR="00E75D07" w:rsidRDefault="00E75D07" w:rsidP="00277B5E">
            <w:pPr>
              <w:spacing w:after="0" w:line="259" w:lineRule="auto"/>
              <w:ind w:left="4"/>
              <w:jc w:val="left"/>
            </w:pPr>
            <w:r>
              <w:rPr>
                <w:rFonts w:ascii="Calibri" w:eastAsia="Calibri" w:hAnsi="Calibri" w:cs="Calibri"/>
                <w:sz w:val="22"/>
              </w:rPr>
              <w:t xml:space="preserve"> </w:t>
            </w:r>
          </w:p>
          <w:p w14:paraId="1E6A10C2" w14:textId="77777777" w:rsidR="00E75D07" w:rsidRDefault="00E75D07" w:rsidP="00277B5E">
            <w:pPr>
              <w:spacing w:after="0" w:line="259" w:lineRule="auto"/>
              <w:ind w:left="4"/>
              <w:jc w:val="left"/>
            </w:pPr>
            <w:r>
              <w:rPr>
                <w:rFonts w:ascii="Calibri" w:eastAsia="Calibri" w:hAnsi="Calibri" w:cs="Calibri"/>
                <w:b/>
                <w:sz w:val="22"/>
              </w:rPr>
              <w:t xml:space="preserve"> </w:t>
            </w:r>
          </w:p>
          <w:p w14:paraId="6611A2FD" w14:textId="77777777" w:rsidR="00E75D07" w:rsidRDefault="00E75D07" w:rsidP="00277B5E">
            <w:pPr>
              <w:spacing w:after="0" w:line="259" w:lineRule="auto"/>
              <w:ind w:left="4"/>
              <w:jc w:val="left"/>
            </w:pPr>
            <w:r>
              <w:rPr>
                <w:rFonts w:ascii="Calibri" w:eastAsia="Calibri" w:hAnsi="Calibri" w:cs="Calibri"/>
                <w:b/>
                <w:sz w:val="22"/>
              </w:rPr>
              <w:t xml:space="preserve">Inmediato </w:t>
            </w:r>
          </w:p>
        </w:tc>
      </w:tr>
      <w:tr w:rsidR="00E75D07" w14:paraId="3879C572" w14:textId="77777777" w:rsidTr="00277B5E">
        <w:trPr>
          <w:trHeight w:val="1391"/>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0E40666E" w14:textId="77777777" w:rsidR="00E75D07" w:rsidRDefault="00E75D07" w:rsidP="00277B5E">
            <w:pPr>
              <w:spacing w:after="0" w:line="259" w:lineRule="auto"/>
              <w:ind w:left="0" w:right="70"/>
              <w:jc w:val="center"/>
            </w:pPr>
            <w:r>
              <w:rPr>
                <w:rFonts w:ascii="Calibri" w:eastAsia="Calibri" w:hAnsi="Calibri" w:cs="Calibri"/>
                <w:sz w:val="22"/>
              </w:rPr>
              <w:lastRenderedPageBreak/>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57A64CA5" w14:textId="77777777" w:rsidR="00E75D07" w:rsidRDefault="00E75D07" w:rsidP="00277B5E">
            <w:pPr>
              <w:spacing w:after="0" w:line="259" w:lineRule="auto"/>
              <w:ind w:left="0"/>
              <w:jc w:val="left"/>
            </w:pPr>
            <w:r>
              <w:rPr>
                <w:rFonts w:ascii="Calibri" w:eastAsia="Calibri" w:hAnsi="Calibri" w:cs="Calibri"/>
                <w:b/>
                <w:sz w:val="22"/>
              </w:rPr>
              <w:t xml:space="preserve"> </w:t>
            </w:r>
          </w:p>
          <w:p w14:paraId="21D7491C" w14:textId="77777777" w:rsidR="00E75D07" w:rsidRDefault="00E75D07" w:rsidP="00277B5E">
            <w:pPr>
              <w:spacing w:after="0" w:line="259" w:lineRule="auto"/>
              <w:ind w:left="0"/>
              <w:jc w:val="left"/>
            </w:pPr>
            <w:r>
              <w:rPr>
                <w:rFonts w:ascii="Calibri" w:eastAsia="Calibri" w:hAnsi="Calibri" w:cs="Calibri"/>
                <w:sz w:val="22"/>
              </w:rPr>
              <w:t xml:space="preserve"> </w:t>
            </w:r>
          </w:p>
          <w:p w14:paraId="5B1C719D" w14:textId="77777777" w:rsidR="00E75D07" w:rsidRDefault="00E75D07" w:rsidP="00277B5E">
            <w:pPr>
              <w:spacing w:after="0" w:line="259" w:lineRule="auto"/>
              <w:ind w:left="0"/>
              <w:jc w:val="left"/>
            </w:pPr>
            <w:r>
              <w:rPr>
                <w:rFonts w:ascii="Calibri" w:eastAsia="Calibri" w:hAnsi="Calibri" w:cs="Calibri"/>
                <w:b/>
                <w:sz w:val="22"/>
              </w:rPr>
              <w:t xml:space="preserve">    3 </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6D3F87F2" w14:textId="77777777" w:rsidR="00E75D07" w:rsidRDefault="00E75D07" w:rsidP="00277B5E">
            <w:pPr>
              <w:spacing w:after="0" w:line="259" w:lineRule="auto"/>
              <w:ind w:left="4"/>
              <w:jc w:val="left"/>
            </w:pPr>
            <w:r>
              <w:rPr>
                <w:rFonts w:ascii="Calibri" w:eastAsia="Calibri" w:hAnsi="Calibri" w:cs="Calibri"/>
                <w:sz w:val="22"/>
              </w:rPr>
              <w:t xml:space="preserve"> </w:t>
            </w:r>
          </w:p>
          <w:p w14:paraId="394F4F0B" w14:textId="77777777" w:rsidR="00E75D07" w:rsidRDefault="00E75D07" w:rsidP="00277B5E">
            <w:pPr>
              <w:spacing w:after="0" w:line="259" w:lineRule="auto"/>
              <w:ind w:left="4"/>
              <w:jc w:val="left"/>
            </w:pPr>
            <w:r>
              <w:rPr>
                <w:rFonts w:ascii="Calibri" w:eastAsia="Calibri" w:hAnsi="Calibri" w:cs="Calibri"/>
                <w:sz w:val="22"/>
              </w:rPr>
              <w:t xml:space="preserve"> </w:t>
            </w:r>
          </w:p>
          <w:p w14:paraId="329823DA" w14:textId="77777777" w:rsidR="00E75D07" w:rsidRDefault="00E75D07" w:rsidP="00277B5E">
            <w:pPr>
              <w:spacing w:after="0" w:line="259" w:lineRule="auto"/>
              <w:ind w:left="4"/>
              <w:jc w:val="left"/>
            </w:pPr>
            <w:r>
              <w:rPr>
                <w:rFonts w:ascii="Calibri" w:eastAsia="Calibri" w:hAnsi="Calibri" w:cs="Calibri"/>
                <w:b/>
                <w:sz w:val="22"/>
              </w:rPr>
              <w:t xml:space="preserve">Acompañante Externo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11A42748" w14:textId="77777777" w:rsidR="00E75D07" w:rsidRDefault="00E75D07" w:rsidP="00277B5E">
            <w:pPr>
              <w:spacing w:after="0" w:line="259" w:lineRule="auto"/>
              <w:ind w:left="0"/>
              <w:jc w:val="left"/>
            </w:pPr>
            <w:r>
              <w:rPr>
                <w:rFonts w:ascii="Calibri" w:eastAsia="Calibri" w:hAnsi="Calibri" w:cs="Calibri"/>
                <w:sz w:val="22"/>
              </w:rPr>
              <w:t xml:space="preserve"> </w:t>
            </w:r>
          </w:p>
          <w:p w14:paraId="6183BAC3" w14:textId="77777777" w:rsidR="00E75D07" w:rsidRDefault="00E75D07" w:rsidP="00277B5E">
            <w:pPr>
              <w:spacing w:after="0" w:line="259" w:lineRule="auto"/>
              <w:ind w:left="0"/>
              <w:jc w:val="left"/>
            </w:pPr>
            <w:r>
              <w:rPr>
                <w:rFonts w:ascii="Calibri" w:eastAsia="Calibri" w:hAnsi="Calibri" w:cs="Calibri"/>
                <w:sz w:val="22"/>
              </w:rPr>
              <w:t xml:space="preserve"> </w:t>
            </w:r>
          </w:p>
          <w:p w14:paraId="15A0C13B" w14:textId="77777777" w:rsidR="00E75D07" w:rsidRDefault="00E75D07" w:rsidP="00277B5E">
            <w:pPr>
              <w:spacing w:after="0" w:line="239" w:lineRule="auto"/>
              <w:ind w:left="0"/>
            </w:pPr>
            <w:r>
              <w:rPr>
                <w:rFonts w:ascii="Calibri" w:eastAsia="Calibri" w:hAnsi="Calibri" w:cs="Calibri"/>
                <w:sz w:val="22"/>
              </w:rPr>
              <w:t xml:space="preserve">Evitar aglomeraciones de personas que observan la </w:t>
            </w:r>
          </w:p>
          <w:p w14:paraId="5321A79C" w14:textId="77777777" w:rsidR="00E75D07" w:rsidRDefault="00E75D07" w:rsidP="00277B5E">
            <w:pPr>
              <w:spacing w:after="0" w:line="259" w:lineRule="auto"/>
              <w:ind w:left="0"/>
              <w:jc w:val="left"/>
            </w:pPr>
            <w:r>
              <w:rPr>
                <w:rFonts w:ascii="Calibri" w:eastAsia="Calibri" w:hAnsi="Calibri" w:cs="Calibri"/>
                <w:sz w:val="22"/>
              </w:rPr>
              <w:t xml:space="preserve">situación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C1E4F5"/>
          </w:tcPr>
          <w:p w14:paraId="4D27E7D5" w14:textId="77777777" w:rsidR="00E75D07" w:rsidRDefault="00E75D07" w:rsidP="00277B5E">
            <w:pPr>
              <w:spacing w:after="0" w:line="259" w:lineRule="auto"/>
              <w:ind w:left="4"/>
              <w:jc w:val="left"/>
            </w:pPr>
            <w:r>
              <w:rPr>
                <w:rFonts w:ascii="Calibri" w:eastAsia="Calibri" w:hAnsi="Calibri" w:cs="Calibri"/>
                <w:b/>
                <w:sz w:val="22"/>
              </w:rPr>
              <w:t xml:space="preserve"> </w:t>
            </w:r>
          </w:p>
          <w:p w14:paraId="0EF5C042" w14:textId="77777777" w:rsidR="00E75D07" w:rsidRDefault="00E75D07" w:rsidP="00277B5E">
            <w:pPr>
              <w:spacing w:after="0" w:line="259" w:lineRule="auto"/>
              <w:ind w:left="4"/>
              <w:jc w:val="left"/>
            </w:pPr>
            <w:r>
              <w:rPr>
                <w:rFonts w:ascii="Calibri" w:eastAsia="Calibri" w:hAnsi="Calibri" w:cs="Calibri"/>
                <w:b/>
                <w:sz w:val="22"/>
              </w:rPr>
              <w:t xml:space="preserve"> </w:t>
            </w:r>
          </w:p>
          <w:p w14:paraId="04DD4A58" w14:textId="77777777" w:rsidR="00E75D07" w:rsidRDefault="00E75D07" w:rsidP="00277B5E">
            <w:pPr>
              <w:spacing w:after="0" w:line="259" w:lineRule="auto"/>
              <w:ind w:left="4"/>
              <w:jc w:val="left"/>
            </w:pPr>
            <w:r>
              <w:rPr>
                <w:rFonts w:ascii="Calibri" w:eastAsia="Calibri" w:hAnsi="Calibri" w:cs="Calibri"/>
                <w:b/>
                <w:sz w:val="22"/>
              </w:rPr>
              <w:t xml:space="preserve">Inmediato </w:t>
            </w:r>
          </w:p>
        </w:tc>
      </w:tr>
      <w:tr w:rsidR="00E75D07" w14:paraId="0ADB8DC3" w14:textId="77777777" w:rsidTr="00277B5E">
        <w:trPr>
          <w:trHeight w:val="292"/>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32987816" w14:textId="77777777" w:rsidR="00E75D07" w:rsidRDefault="00E75D07" w:rsidP="00277B5E">
            <w:pPr>
              <w:spacing w:after="160" w:line="259" w:lineRule="auto"/>
              <w:ind w:left="0"/>
              <w:jc w:val="left"/>
            </w:pP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1E43BD62" w14:textId="77777777" w:rsidR="00E75D07" w:rsidRDefault="00E75D07" w:rsidP="00277B5E">
            <w:pPr>
              <w:spacing w:after="160" w:line="259" w:lineRule="auto"/>
              <w:ind w:left="0"/>
              <w:jc w:val="left"/>
            </w:pP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27C526D4" w14:textId="77777777" w:rsidR="00E75D07" w:rsidRDefault="00E75D07" w:rsidP="00277B5E">
            <w:pPr>
              <w:spacing w:after="160" w:line="259" w:lineRule="auto"/>
              <w:ind w:left="0"/>
              <w:jc w:val="left"/>
            </w:pP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516F5EC4"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3893778B" w14:textId="77777777" w:rsidR="00E75D07" w:rsidRDefault="00E75D07" w:rsidP="00277B5E">
            <w:pPr>
              <w:spacing w:after="160" w:line="259" w:lineRule="auto"/>
              <w:ind w:left="0"/>
              <w:jc w:val="left"/>
            </w:pPr>
          </w:p>
        </w:tc>
        <w:tc>
          <w:tcPr>
            <w:tcW w:w="266" w:type="dxa"/>
            <w:tcBorders>
              <w:top w:val="single" w:sz="4" w:space="0" w:color="000000"/>
              <w:left w:val="nil"/>
              <w:bottom w:val="single" w:sz="4" w:space="0" w:color="000000"/>
              <w:right w:val="single" w:sz="4" w:space="0" w:color="000000"/>
            </w:tcBorders>
            <w:shd w:val="clear" w:color="auto" w:fill="C1E4F5"/>
          </w:tcPr>
          <w:p w14:paraId="0C5DF062" w14:textId="77777777" w:rsidR="00E75D07" w:rsidRDefault="00E75D07" w:rsidP="00277B5E">
            <w:pPr>
              <w:spacing w:after="160" w:line="259" w:lineRule="auto"/>
              <w:ind w:left="0"/>
              <w:jc w:val="left"/>
            </w:pPr>
          </w:p>
        </w:tc>
      </w:tr>
      <w:tr w:rsidR="00E75D07" w14:paraId="7B07247F" w14:textId="77777777" w:rsidTr="00277B5E">
        <w:trPr>
          <w:trHeight w:val="1978"/>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23DA211F" w14:textId="77777777" w:rsidR="00E75D07" w:rsidRDefault="00E75D07" w:rsidP="00277B5E">
            <w:pPr>
              <w:spacing w:after="0" w:line="259" w:lineRule="auto"/>
              <w:ind w:left="7"/>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02356D58"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56B07C98" w14:textId="77777777" w:rsidR="00E75D07" w:rsidRDefault="00E75D07" w:rsidP="00277B5E">
            <w:pPr>
              <w:spacing w:after="0" w:line="259" w:lineRule="auto"/>
              <w:ind w:left="107"/>
              <w:jc w:val="left"/>
            </w:pPr>
            <w:r>
              <w:rPr>
                <w:rFonts w:ascii="Calibri" w:eastAsia="Calibri" w:hAnsi="Calibri" w:cs="Calibri"/>
                <w:sz w:val="22"/>
              </w:rPr>
              <w:t xml:space="preserve"> </w:t>
            </w:r>
          </w:p>
          <w:p w14:paraId="4BA8B2D4" w14:textId="77777777" w:rsidR="00E75D07" w:rsidRDefault="00E75D07" w:rsidP="00277B5E">
            <w:pPr>
              <w:spacing w:after="0" w:line="259" w:lineRule="auto"/>
              <w:ind w:left="107"/>
              <w:jc w:val="left"/>
            </w:pPr>
            <w:r>
              <w:rPr>
                <w:rFonts w:ascii="Calibri" w:eastAsia="Calibri" w:hAnsi="Calibri" w:cs="Calibri"/>
                <w:sz w:val="22"/>
              </w:rPr>
              <w:t xml:space="preserve">      </w:t>
            </w:r>
            <w:r>
              <w:rPr>
                <w:rFonts w:ascii="Calibri" w:eastAsia="Calibri" w:hAnsi="Calibri" w:cs="Calibri"/>
                <w:b/>
                <w:sz w:val="22"/>
              </w:rPr>
              <w:t xml:space="preserve">4 </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21E1572B" w14:textId="77777777" w:rsidR="00E75D07" w:rsidRDefault="00E75D07" w:rsidP="00277B5E">
            <w:pPr>
              <w:spacing w:after="0" w:line="259" w:lineRule="auto"/>
              <w:ind w:left="110"/>
              <w:jc w:val="left"/>
            </w:pPr>
            <w:r>
              <w:rPr>
                <w:rFonts w:ascii="Calibri" w:eastAsia="Calibri" w:hAnsi="Calibri" w:cs="Calibri"/>
                <w:sz w:val="22"/>
              </w:rPr>
              <w:t xml:space="preserve"> </w:t>
            </w:r>
          </w:p>
          <w:p w14:paraId="5CD9D287" w14:textId="77777777" w:rsidR="00E75D07" w:rsidRDefault="00E75D07" w:rsidP="00277B5E">
            <w:pPr>
              <w:spacing w:after="0" w:line="259" w:lineRule="auto"/>
              <w:ind w:left="110"/>
              <w:jc w:val="left"/>
            </w:pPr>
            <w:r>
              <w:rPr>
                <w:rFonts w:ascii="Calibri" w:eastAsia="Calibri" w:hAnsi="Calibri" w:cs="Calibri"/>
                <w:sz w:val="22"/>
              </w:rPr>
              <w:t xml:space="preserve"> </w:t>
            </w:r>
          </w:p>
          <w:p w14:paraId="2B6E70F1" w14:textId="77777777" w:rsidR="00E75D07" w:rsidRDefault="00E75D07" w:rsidP="00277B5E">
            <w:pPr>
              <w:tabs>
                <w:tab w:val="center" w:pos="1483"/>
                <w:tab w:val="right" w:pos="2497"/>
              </w:tabs>
              <w:spacing w:after="0" w:line="259" w:lineRule="auto"/>
              <w:ind w:left="0"/>
              <w:jc w:val="left"/>
            </w:pPr>
            <w:r>
              <w:rPr>
                <w:rFonts w:ascii="Calibri" w:eastAsia="Calibri" w:hAnsi="Calibri" w:cs="Calibri"/>
                <w:b/>
                <w:sz w:val="22"/>
              </w:rPr>
              <w:t xml:space="preserve">Dupla </w:t>
            </w:r>
            <w:r>
              <w:rPr>
                <w:rFonts w:ascii="Calibri" w:eastAsia="Calibri" w:hAnsi="Calibri" w:cs="Calibri"/>
                <w:b/>
                <w:sz w:val="22"/>
              </w:rPr>
              <w:tab/>
              <w:t xml:space="preserve">Psicosocial </w:t>
            </w:r>
            <w:r>
              <w:rPr>
                <w:rFonts w:ascii="Calibri" w:eastAsia="Calibri" w:hAnsi="Calibri" w:cs="Calibri"/>
                <w:b/>
                <w:sz w:val="22"/>
              </w:rPr>
              <w:tab/>
              <w:t xml:space="preserve">/ </w:t>
            </w:r>
          </w:p>
          <w:p w14:paraId="46EF969B" w14:textId="77777777" w:rsidR="00E75D07" w:rsidRDefault="00E75D07" w:rsidP="00277B5E">
            <w:pPr>
              <w:spacing w:after="0" w:line="259" w:lineRule="auto"/>
              <w:ind w:left="110"/>
              <w:jc w:val="left"/>
            </w:pPr>
            <w:r>
              <w:rPr>
                <w:rFonts w:ascii="Calibri" w:eastAsia="Calibri" w:hAnsi="Calibri" w:cs="Calibri"/>
                <w:b/>
                <w:sz w:val="22"/>
              </w:rPr>
              <w:t xml:space="preserve">Acompañante interno  </w:t>
            </w:r>
          </w:p>
          <w:p w14:paraId="707195F7"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509326E1" w14:textId="77777777" w:rsidR="00E75D07" w:rsidRDefault="00E75D07" w:rsidP="00277B5E">
            <w:pPr>
              <w:spacing w:after="0" w:line="259" w:lineRule="auto"/>
              <w:ind w:left="107"/>
              <w:jc w:val="left"/>
            </w:pPr>
            <w:r>
              <w:rPr>
                <w:rFonts w:ascii="Calibri" w:eastAsia="Calibri" w:hAnsi="Calibri" w:cs="Calibri"/>
                <w:sz w:val="22"/>
              </w:rPr>
              <w:t xml:space="preserve"> </w:t>
            </w:r>
          </w:p>
          <w:p w14:paraId="38477336" w14:textId="77777777" w:rsidR="00E75D07" w:rsidRDefault="00E75D07" w:rsidP="00277B5E">
            <w:pPr>
              <w:spacing w:after="0" w:line="259" w:lineRule="auto"/>
              <w:ind w:left="107"/>
              <w:jc w:val="left"/>
            </w:pPr>
            <w:r>
              <w:rPr>
                <w:rFonts w:ascii="Calibri" w:eastAsia="Calibri" w:hAnsi="Calibri" w:cs="Calibri"/>
                <w:sz w:val="22"/>
              </w:rPr>
              <w:t xml:space="preserve"> </w:t>
            </w:r>
          </w:p>
          <w:p w14:paraId="281BA08E" w14:textId="77777777" w:rsidR="00E75D07" w:rsidRDefault="00E75D07" w:rsidP="00277B5E">
            <w:pPr>
              <w:spacing w:after="14" w:line="239" w:lineRule="auto"/>
              <w:ind w:left="107"/>
            </w:pPr>
            <w:r>
              <w:rPr>
                <w:rFonts w:ascii="Calibri" w:eastAsia="Calibri" w:hAnsi="Calibri" w:cs="Calibri"/>
                <w:sz w:val="22"/>
              </w:rPr>
              <w:t xml:space="preserve">Brindar contención emocional y verbal </w:t>
            </w:r>
          </w:p>
          <w:p w14:paraId="46EB3B6E" w14:textId="77777777" w:rsidR="00E75D07" w:rsidRDefault="00E75D07" w:rsidP="00277B5E">
            <w:pPr>
              <w:spacing w:after="0" w:line="259" w:lineRule="auto"/>
              <w:ind w:left="107"/>
              <w:jc w:val="left"/>
            </w:pPr>
            <w:r>
              <w:rPr>
                <w:rFonts w:ascii="Calibri" w:eastAsia="Calibri" w:hAnsi="Calibri" w:cs="Calibri"/>
                <w:sz w:val="22"/>
              </w:rPr>
              <w:t xml:space="preserve"> </w:t>
            </w:r>
          </w:p>
          <w:p w14:paraId="4953CE9E" w14:textId="77777777" w:rsidR="00E75D07" w:rsidRDefault="00E75D07" w:rsidP="00277B5E">
            <w:pPr>
              <w:spacing w:after="0" w:line="259" w:lineRule="auto"/>
              <w:ind w:left="107"/>
              <w:jc w:val="left"/>
            </w:pPr>
            <w:r>
              <w:rPr>
                <w:rFonts w:ascii="Calibri" w:eastAsia="Calibri" w:hAnsi="Calibri" w:cs="Calibri"/>
                <w:sz w:val="22"/>
              </w:rPr>
              <w:t xml:space="preserve"> </w:t>
            </w:r>
          </w:p>
          <w:p w14:paraId="2F2A4D34"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04E09A83" w14:textId="77777777" w:rsidR="00E75D07" w:rsidRDefault="00E75D07" w:rsidP="00277B5E">
            <w:pPr>
              <w:spacing w:after="0" w:line="259" w:lineRule="auto"/>
              <w:ind w:left="110"/>
              <w:jc w:val="left"/>
            </w:pPr>
            <w:r>
              <w:rPr>
                <w:rFonts w:ascii="Calibri" w:eastAsia="Calibri" w:hAnsi="Calibri" w:cs="Calibri"/>
                <w:sz w:val="22"/>
              </w:rPr>
              <w:t xml:space="preserve"> </w:t>
            </w:r>
          </w:p>
          <w:p w14:paraId="3794462B" w14:textId="77777777" w:rsidR="00E75D07" w:rsidRDefault="00E75D07" w:rsidP="00277B5E">
            <w:pPr>
              <w:spacing w:after="0" w:line="259" w:lineRule="auto"/>
              <w:ind w:left="110"/>
              <w:jc w:val="left"/>
            </w:pPr>
            <w:r>
              <w:rPr>
                <w:rFonts w:ascii="Calibri" w:eastAsia="Calibri" w:hAnsi="Calibri" w:cs="Calibri"/>
                <w:sz w:val="22"/>
              </w:rPr>
              <w:t xml:space="preserve"> </w:t>
            </w:r>
          </w:p>
          <w:p w14:paraId="4E54AA66" w14:textId="77777777" w:rsidR="00E75D07" w:rsidRDefault="00E75D07" w:rsidP="00277B5E">
            <w:pPr>
              <w:spacing w:after="0" w:line="259" w:lineRule="auto"/>
              <w:ind w:left="110"/>
              <w:jc w:val="left"/>
            </w:pPr>
            <w:r>
              <w:rPr>
                <w:rFonts w:ascii="Calibri" w:eastAsia="Calibri" w:hAnsi="Calibri" w:cs="Calibri"/>
                <w:b/>
                <w:sz w:val="22"/>
              </w:rPr>
              <w:t xml:space="preserve">Inmediato </w:t>
            </w:r>
          </w:p>
        </w:tc>
        <w:tc>
          <w:tcPr>
            <w:tcW w:w="266" w:type="dxa"/>
            <w:tcBorders>
              <w:top w:val="single" w:sz="4" w:space="0" w:color="000000"/>
              <w:left w:val="nil"/>
              <w:bottom w:val="single" w:sz="4" w:space="0" w:color="000000"/>
              <w:right w:val="single" w:sz="4" w:space="0" w:color="000000"/>
            </w:tcBorders>
            <w:shd w:val="clear" w:color="auto" w:fill="C1E4F5"/>
          </w:tcPr>
          <w:p w14:paraId="2119EF89" w14:textId="77777777" w:rsidR="00E75D07" w:rsidRDefault="00E75D07" w:rsidP="00277B5E">
            <w:pPr>
              <w:spacing w:after="160" w:line="259" w:lineRule="auto"/>
              <w:ind w:left="0"/>
              <w:jc w:val="left"/>
            </w:pPr>
          </w:p>
        </w:tc>
      </w:tr>
      <w:tr w:rsidR="00E75D07" w14:paraId="13141A67" w14:textId="77777777" w:rsidTr="00277B5E">
        <w:trPr>
          <w:trHeight w:val="2414"/>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5C101226" w14:textId="77777777" w:rsidR="00E75D07" w:rsidRDefault="00E75D07" w:rsidP="00277B5E">
            <w:pPr>
              <w:spacing w:after="0" w:line="259" w:lineRule="auto"/>
              <w:ind w:left="7"/>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6F9518F0"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45EAA6EC"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56128FC3"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2122187D" w14:textId="77777777" w:rsidR="00E75D07" w:rsidRDefault="00E75D07" w:rsidP="00277B5E">
            <w:pPr>
              <w:spacing w:after="0" w:line="259" w:lineRule="auto"/>
              <w:ind w:left="107"/>
              <w:jc w:val="left"/>
            </w:pPr>
            <w:r>
              <w:rPr>
                <w:rFonts w:ascii="Calibri" w:eastAsia="Calibri" w:hAnsi="Calibri" w:cs="Calibri"/>
                <w:b/>
                <w:sz w:val="22"/>
              </w:rPr>
              <w:t xml:space="preserve">     5</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3412356C" w14:textId="77777777" w:rsidR="00E75D07" w:rsidRDefault="00E75D07" w:rsidP="00277B5E">
            <w:pPr>
              <w:spacing w:after="0" w:line="259" w:lineRule="auto"/>
              <w:ind w:left="110"/>
              <w:jc w:val="left"/>
            </w:pPr>
            <w:r>
              <w:rPr>
                <w:rFonts w:ascii="Calibri" w:eastAsia="Calibri" w:hAnsi="Calibri" w:cs="Calibri"/>
                <w:sz w:val="22"/>
              </w:rPr>
              <w:t xml:space="preserve"> </w:t>
            </w:r>
          </w:p>
          <w:p w14:paraId="39984B0C" w14:textId="77777777" w:rsidR="00E75D07" w:rsidRDefault="00E75D07" w:rsidP="00277B5E">
            <w:pPr>
              <w:spacing w:after="0" w:line="259" w:lineRule="auto"/>
              <w:ind w:left="110"/>
              <w:jc w:val="left"/>
            </w:pPr>
            <w:r>
              <w:rPr>
                <w:rFonts w:ascii="Calibri" w:eastAsia="Calibri" w:hAnsi="Calibri" w:cs="Calibri"/>
                <w:sz w:val="22"/>
              </w:rPr>
              <w:t xml:space="preserve"> </w:t>
            </w:r>
          </w:p>
          <w:p w14:paraId="2283EAE5" w14:textId="77777777" w:rsidR="00E75D07" w:rsidRDefault="00E75D07" w:rsidP="00277B5E">
            <w:pPr>
              <w:spacing w:after="0" w:line="259" w:lineRule="auto"/>
              <w:ind w:left="110"/>
              <w:jc w:val="left"/>
            </w:pPr>
            <w:r>
              <w:rPr>
                <w:rFonts w:ascii="Calibri" w:eastAsia="Calibri" w:hAnsi="Calibri" w:cs="Calibri"/>
                <w:sz w:val="22"/>
              </w:rPr>
              <w:t xml:space="preserve"> </w:t>
            </w:r>
          </w:p>
          <w:p w14:paraId="39D71D5F" w14:textId="77777777" w:rsidR="00E75D07" w:rsidRDefault="00E75D07" w:rsidP="00277B5E">
            <w:pPr>
              <w:tabs>
                <w:tab w:val="center" w:pos="1483"/>
                <w:tab w:val="right" w:pos="2497"/>
              </w:tabs>
              <w:spacing w:after="0" w:line="259" w:lineRule="auto"/>
              <w:ind w:left="0"/>
              <w:jc w:val="left"/>
            </w:pPr>
            <w:r>
              <w:rPr>
                <w:rFonts w:ascii="Calibri" w:eastAsia="Calibri" w:hAnsi="Calibri" w:cs="Calibri"/>
                <w:b/>
                <w:sz w:val="22"/>
              </w:rPr>
              <w:t xml:space="preserve">Dupla </w:t>
            </w:r>
            <w:r>
              <w:rPr>
                <w:rFonts w:ascii="Calibri" w:eastAsia="Calibri" w:hAnsi="Calibri" w:cs="Calibri"/>
                <w:b/>
                <w:sz w:val="22"/>
              </w:rPr>
              <w:tab/>
              <w:t xml:space="preserve">Psicosocial </w:t>
            </w:r>
            <w:r>
              <w:rPr>
                <w:rFonts w:ascii="Calibri" w:eastAsia="Calibri" w:hAnsi="Calibri" w:cs="Calibri"/>
                <w:b/>
                <w:sz w:val="22"/>
              </w:rPr>
              <w:tab/>
              <w:t xml:space="preserve">/ </w:t>
            </w:r>
          </w:p>
          <w:p w14:paraId="0C8E989C" w14:textId="77777777" w:rsidR="00E75D07" w:rsidRDefault="00E75D07" w:rsidP="00277B5E">
            <w:pPr>
              <w:spacing w:after="0" w:line="259" w:lineRule="auto"/>
              <w:ind w:left="110"/>
              <w:jc w:val="left"/>
            </w:pPr>
            <w:r>
              <w:rPr>
                <w:rFonts w:ascii="Calibri" w:eastAsia="Calibri" w:hAnsi="Calibri" w:cs="Calibri"/>
                <w:b/>
                <w:sz w:val="22"/>
              </w:rPr>
              <w:t xml:space="preserve">Acompañante Externo </w:t>
            </w: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55815D01" w14:textId="77777777" w:rsidR="00E75D07" w:rsidRDefault="00E75D07" w:rsidP="00277B5E">
            <w:pPr>
              <w:spacing w:after="19" w:line="235" w:lineRule="auto"/>
              <w:ind w:left="107" w:right="85"/>
            </w:pPr>
            <w:r>
              <w:rPr>
                <w:rFonts w:ascii="Calibri" w:eastAsia="Calibri" w:hAnsi="Calibri" w:cs="Calibri"/>
                <w:sz w:val="22"/>
              </w:rPr>
              <w:t xml:space="preserve">Autorizar salida del aula a un lugar previamente acordado para favorecer  </w:t>
            </w:r>
          </w:p>
          <w:p w14:paraId="5ED9E260" w14:textId="77777777" w:rsidR="00E75D07" w:rsidRDefault="00E75D07" w:rsidP="00277B5E">
            <w:pPr>
              <w:spacing w:after="0" w:line="259" w:lineRule="auto"/>
              <w:ind w:left="107"/>
              <w:jc w:val="left"/>
            </w:pPr>
            <w:r>
              <w:rPr>
                <w:rFonts w:ascii="Calibri" w:eastAsia="Calibri" w:hAnsi="Calibri" w:cs="Calibri"/>
                <w:sz w:val="22"/>
              </w:rPr>
              <w:t xml:space="preserve">La autorregulación emocional. </w:t>
            </w:r>
          </w:p>
          <w:p w14:paraId="67CE761B" w14:textId="77777777" w:rsidR="00E75D07" w:rsidRDefault="00E75D07" w:rsidP="00277B5E">
            <w:pPr>
              <w:spacing w:after="0" w:line="259" w:lineRule="auto"/>
              <w:ind w:left="815"/>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7695E5F6" w14:textId="77777777" w:rsidR="00E75D07" w:rsidRDefault="00E75D07" w:rsidP="00277B5E">
            <w:pPr>
              <w:spacing w:after="0" w:line="259" w:lineRule="auto"/>
              <w:ind w:left="110"/>
              <w:jc w:val="left"/>
            </w:pPr>
            <w:r>
              <w:rPr>
                <w:rFonts w:ascii="Calibri" w:eastAsia="Calibri" w:hAnsi="Calibri" w:cs="Calibri"/>
                <w:sz w:val="22"/>
              </w:rPr>
              <w:t xml:space="preserve"> </w:t>
            </w:r>
          </w:p>
          <w:p w14:paraId="6FA40DBE" w14:textId="77777777" w:rsidR="00E75D07" w:rsidRDefault="00E75D07" w:rsidP="00277B5E">
            <w:pPr>
              <w:spacing w:after="0" w:line="259" w:lineRule="auto"/>
              <w:ind w:left="110"/>
              <w:jc w:val="left"/>
            </w:pPr>
            <w:r>
              <w:rPr>
                <w:rFonts w:ascii="Calibri" w:eastAsia="Calibri" w:hAnsi="Calibri" w:cs="Calibri"/>
                <w:sz w:val="22"/>
              </w:rPr>
              <w:t xml:space="preserve"> </w:t>
            </w:r>
          </w:p>
          <w:p w14:paraId="03B02A23" w14:textId="77777777" w:rsidR="00E75D07" w:rsidRDefault="00E75D07" w:rsidP="00277B5E">
            <w:pPr>
              <w:spacing w:after="0" w:line="259" w:lineRule="auto"/>
              <w:ind w:left="110"/>
              <w:jc w:val="left"/>
            </w:pPr>
            <w:r>
              <w:rPr>
                <w:rFonts w:ascii="Calibri" w:eastAsia="Calibri" w:hAnsi="Calibri" w:cs="Calibri"/>
                <w:sz w:val="22"/>
              </w:rPr>
              <w:t xml:space="preserve"> </w:t>
            </w:r>
          </w:p>
          <w:p w14:paraId="184D3AC9" w14:textId="77777777" w:rsidR="00E75D07" w:rsidRDefault="00E75D07" w:rsidP="00277B5E">
            <w:pPr>
              <w:spacing w:after="0" w:line="259" w:lineRule="auto"/>
              <w:ind w:left="110"/>
              <w:jc w:val="left"/>
            </w:pPr>
            <w:r>
              <w:rPr>
                <w:rFonts w:ascii="Calibri" w:eastAsia="Calibri" w:hAnsi="Calibri" w:cs="Calibri"/>
                <w:sz w:val="22"/>
              </w:rPr>
              <w:t xml:space="preserve"> </w:t>
            </w:r>
          </w:p>
          <w:p w14:paraId="65D50217" w14:textId="77777777" w:rsidR="00E75D07" w:rsidRDefault="00E75D07" w:rsidP="00277B5E">
            <w:pPr>
              <w:spacing w:after="0" w:line="259" w:lineRule="auto"/>
              <w:ind w:left="110"/>
              <w:jc w:val="left"/>
            </w:pPr>
            <w:r>
              <w:rPr>
                <w:rFonts w:ascii="Calibri" w:eastAsia="Calibri" w:hAnsi="Calibri" w:cs="Calibri"/>
                <w:b/>
                <w:sz w:val="22"/>
              </w:rPr>
              <w:t>Inmediato</w:t>
            </w:r>
            <w:r>
              <w:rPr>
                <w:rFonts w:ascii="Calibri" w:eastAsia="Calibri" w:hAnsi="Calibri" w:cs="Calibri"/>
                <w:sz w:val="22"/>
              </w:rPr>
              <w:t xml:space="preserve"> </w:t>
            </w:r>
          </w:p>
        </w:tc>
        <w:tc>
          <w:tcPr>
            <w:tcW w:w="266" w:type="dxa"/>
            <w:tcBorders>
              <w:top w:val="single" w:sz="4" w:space="0" w:color="000000"/>
              <w:left w:val="nil"/>
              <w:bottom w:val="single" w:sz="4" w:space="0" w:color="000000"/>
              <w:right w:val="single" w:sz="4" w:space="0" w:color="000000"/>
            </w:tcBorders>
            <w:shd w:val="clear" w:color="auto" w:fill="C1E4F5"/>
          </w:tcPr>
          <w:p w14:paraId="37BE1ABA" w14:textId="77777777" w:rsidR="00E75D07" w:rsidRDefault="00E75D07" w:rsidP="00277B5E">
            <w:pPr>
              <w:spacing w:after="160" w:line="259" w:lineRule="auto"/>
              <w:ind w:left="0"/>
              <w:jc w:val="left"/>
            </w:pPr>
          </w:p>
        </w:tc>
      </w:tr>
      <w:tr w:rsidR="00E75D07" w14:paraId="57B923DA" w14:textId="77777777" w:rsidTr="00277B5E">
        <w:trPr>
          <w:trHeight w:val="1123"/>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0545AA2D" w14:textId="77777777" w:rsidR="00E75D07" w:rsidRDefault="00E75D07" w:rsidP="00277B5E">
            <w:pPr>
              <w:spacing w:after="0" w:line="259" w:lineRule="auto"/>
              <w:ind w:left="0"/>
              <w:jc w:val="right"/>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5C9E4222" w14:textId="77777777" w:rsidR="00E75D07" w:rsidRDefault="00E75D07" w:rsidP="00277B5E">
            <w:pPr>
              <w:spacing w:after="0" w:line="259" w:lineRule="auto"/>
              <w:ind w:left="-22"/>
              <w:jc w:val="left"/>
            </w:pPr>
            <w:r>
              <w:rPr>
                <w:rFonts w:ascii="Calibri" w:eastAsia="Calibri" w:hAnsi="Calibri" w:cs="Calibri"/>
                <w:sz w:val="22"/>
              </w:rPr>
              <w:t xml:space="preserve"> </w:t>
            </w:r>
            <w:r>
              <w:rPr>
                <w:rFonts w:ascii="Calibri" w:eastAsia="Calibri" w:hAnsi="Calibri" w:cs="Calibri"/>
                <w:b/>
                <w:sz w:val="22"/>
              </w:rPr>
              <w:t xml:space="preserve">  </w:t>
            </w:r>
          </w:p>
          <w:p w14:paraId="3E5BFEA0" w14:textId="77777777" w:rsidR="00E75D07" w:rsidRDefault="00E75D07" w:rsidP="00277B5E">
            <w:pPr>
              <w:spacing w:after="0" w:line="259" w:lineRule="auto"/>
              <w:ind w:left="107"/>
              <w:jc w:val="left"/>
            </w:pPr>
            <w:r>
              <w:rPr>
                <w:rFonts w:ascii="Calibri" w:eastAsia="Calibri" w:hAnsi="Calibri" w:cs="Calibri"/>
                <w:b/>
                <w:sz w:val="22"/>
              </w:rPr>
              <w:t xml:space="preserve">    6 </w:t>
            </w: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6A4405A8" w14:textId="77777777" w:rsidR="00E75D07" w:rsidRPr="00AA7666" w:rsidRDefault="00E75D07" w:rsidP="00277B5E">
            <w:pPr>
              <w:spacing w:after="0" w:line="259" w:lineRule="auto"/>
              <w:ind w:left="110"/>
              <w:jc w:val="left"/>
              <w:rPr>
                <w:lang w:val="pt-BR"/>
              </w:rPr>
            </w:pPr>
            <w:r w:rsidRPr="00AA7666">
              <w:rPr>
                <w:rFonts w:ascii="Calibri" w:eastAsia="Calibri" w:hAnsi="Calibri" w:cs="Calibri"/>
                <w:sz w:val="22"/>
                <w:lang w:val="pt-BR"/>
              </w:rPr>
              <w:t xml:space="preserve"> </w:t>
            </w:r>
          </w:p>
          <w:p w14:paraId="4E99ED73" w14:textId="77777777" w:rsidR="00E75D07" w:rsidRPr="00AA7666" w:rsidRDefault="00E75D07" w:rsidP="00277B5E">
            <w:pPr>
              <w:tabs>
                <w:tab w:val="center" w:pos="1483"/>
                <w:tab w:val="right" w:pos="2497"/>
              </w:tabs>
              <w:spacing w:after="0" w:line="259" w:lineRule="auto"/>
              <w:ind w:left="0"/>
              <w:jc w:val="left"/>
              <w:rPr>
                <w:lang w:val="pt-BR"/>
              </w:rPr>
            </w:pPr>
            <w:r w:rsidRPr="00AA7666">
              <w:rPr>
                <w:rFonts w:ascii="Calibri" w:eastAsia="Calibri" w:hAnsi="Calibri" w:cs="Calibri"/>
                <w:b/>
                <w:sz w:val="22"/>
                <w:lang w:val="pt-BR"/>
              </w:rPr>
              <w:t xml:space="preserve">Dupla </w:t>
            </w:r>
            <w:r w:rsidRPr="00AA7666">
              <w:rPr>
                <w:rFonts w:ascii="Calibri" w:eastAsia="Calibri" w:hAnsi="Calibri" w:cs="Calibri"/>
                <w:b/>
                <w:sz w:val="22"/>
                <w:lang w:val="pt-BR"/>
              </w:rPr>
              <w:tab/>
            </w:r>
            <w:proofErr w:type="spellStart"/>
            <w:r w:rsidRPr="00AA7666">
              <w:rPr>
                <w:rFonts w:ascii="Calibri" w:eastAsia="Calibri" w:hAnsi="Calibri" w:cs="Calibri"/>
                <w:b/>
                <w:sz w:val="22"/>
                <w:lang w:val="pt-BR"/>
              </w:rPr>
              <w:t>Psicosocial</w:t>
            </w:r>
            <w:proofErr w:type="spellEnd"/>
            <w:r w:rsidRPr="00AA7666">
              <w:rPr>
                <w:rFonts w:ascii="Calibri" w:eastAsia="Calibri" w:hAnsi="Calibri" w:cs="Calibri"/>
                <w:b/>
                <w:sz w:val="22"/>
                <w:lang w:val="pt-BR"/>
              </w:rPr>
              <w:t xml:space="preserve"> </w:t>
            </w:r>
            <w:r w:rsidRPr="00AA7666">
              <w:rPr>
                <w:rFonts w:ascii="Calibri" w:eastAsia="Calibri" w:hAnsi="Calibri" w:cs="Calibri"/>
                <w:b/>
                <w:sz w:val="22"/>
                <w:lang w:val="pt-BR"/>
              </w:rPr>
              <w:tab/>
              <w:t xml:space="preserve">/ </w:t>
            </w:r>
          </w:p>
          <w:p w14:paraId="02373271" w14:textId="77777777" w:rsidR="00E75D07" w:rsidRPr="00AA7666" w:rsidRDefault="00E75D07" w:rsidP="00277B5E">
            <w:pPr>
              <w:spacing w:after="0" w:line="259" w:lineRule="auto"/>
              <w:ind w:left="110"/>
              <w:jc w:val="left"/>
              <w:rPr>
                <w:lang w:val="pt-BR"/>
              </w:rPr>
            </w:pPr>
            <w:r w:rsidRPr="00AA7666">
              <w:rPr>
                <w:rFonts w:ascii="Calibri" w:eastAsia="Calibri" w:hAnsi="Calibri" w:cs="Calibri"/>
                <w:b/>
                <w:sz w:val="22"/>
                <w:lang w:val="pt-BR"/>
              </w:rPr>
              <w:t xml:space="preserve">Docente Tutor o Tutora  </w:t>
            </w:r>
          </w:p>
          <w:p w14:paraId="1A96CE7A" w14:textId="77777777" w:rsidR="00E75D07" w:rsidRPr="00AA7666" w:rsidRDefault="00E75D07" w:rsidP="00277B5E">
            <w:pPr>
              <w:spacing w:after="0" w:line="259" w:lineRule="auto"/>
              <w:ind w:left="110"/>
              <w:jc w:val="left"/>
              <w:rPr>
                <w:lang w:val="pt-BR"/>
              </w:rPr>
            </w:pPr>
            <w:r w:rsidRPr="00AA7666">
              <w:rPr>
                <w:rFonts w:ascii="Calibri" w:eastAsia="Calibri" w:hAnsi="Calibri" w:cs="Calibri"/>
                <w:sz w:val="22"/>
                <w:lang w:val="pt-BR"/>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267BE55B" w14:textId="77777777" w:rsidR="00E75D07" w:rsidRDefault="00E75D07" w:rsidP="00277B5E">
            <w:pPr>
              <w:spacing w:after="19" w:line="235" w:lineRule="auto"/>
              <w:ind w:left="107"/>
            </w:pPr>
            <w:r>
              <w:rPr>
                <w:rFonts w:ascii="Calibri" w:eastAsia="Calibri" w:hAnsi="Calibri" w:cs="Calibri"/>
                <w:sz w:val="22"/>
              </w:rPr>
              <w:t xml:space="preserve">Conceder tiempo de descanso cuando la DEC haya disminuido </w:t>
            </w:r>
          </w:p>
          <w:p w14:paraId="7A1AA607"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6B604FCE" w14:textId="77777777" w:rsidR="00E75D07" w:rsidRDefault="00E75D07" w:rsidP="00277B5E">
            <w:pPr>
              <w:spacing w:after="0" w:line="259" w:lineRule="auto"/>
              <w:ind w:left="110"/>
              <w:jc w:val="left"/>
            </w:pPr>
            <w:r>
              <w:rPr>
                <w:rFonts w:ascii="Calibri" w:eastAsia="Calibri" w:hAnsi="Calibri" w:cs="Calibri"/>
                <w:sz w:val="22"/>
              </w:rPr>
              <w:t xml:space="preserve"> </w:t>
            </w:r>
          </w:p>
          <w:p w14:paraId="68E27603" w14:textId="77777777" w:rsidR="00E75D07" w:rsidRDefault="00E75D07" w:rsidP="00277B5E">
            <w:pPr>
              <w:spacing w:after="0" w:line="259" w:lineRule="auto"/>
              <w:ind w:left="110"/>
              <w:jc w:val="left"/>
            </w:pPr>
            <w:r>
              <w:rPr>
                <w:rFonts w:ascii="Calibri" w:eastAsia="Calibri" w:hAnsi="Calibri" w:cs="Calibri"/>
                <w:sz w:val="22"/>
              </w:rPr>
              <w:t xml:space="preserve"> </w:t>
            </w:r>
          </w:p>
          <w:p w14:paraId="52D64BBF" w14:textId="77777777" w:rsidR="00E75D07" w:rsidRDefault="00E75D07" w:rsidP="00277B5E">
            <w:pPr>
              <w:spacing w:after="0" w:line="259" w:lineRule="auto"/>
              <w:ind w:left="110"/>
              <w:jc w:val="left"/>
            </w:pPr>
            <w:r>
              <w:rPr>
                <w:rFonts w:ascii="Calibri" w:eastAsia="Calibri" w:hAnsi="Calibri" w:cs="Calibri"/>
                <w:b/>
                <w:sz w:val="22"/>
              </w:rPr>
              <w:t>Inmediato</w:t>
            </w:r>
            <w:r>
              <w:rPr>
                <w:rFonts w:ascii="Calibri" w:eastAsia="Calibri" w:hAnsi="Calibri" w:cs="Calibri"/>
                <w:sz w:val="22"/>
              </w:rPr>
              <w:t xml:space="preserve"> </w:t>
            </w:r>
          </w:p>
        </w:tc>
        <w:tc>
          <w:tcPr>
            <w:tcW w:w="266" w:type="dxa"/>
            <w:tcBorders>
              <w:top w:val="single" w:sz="4" w:space="0" w:color="000000"/>
              <w:left w:val="nil"/>
              <w:bottom w:val="single" w:sz="4" w:space="0" w:color="000000"/>
              <w:right w:val="single" w:sz="4" w:space="0" w:color="000000"/>
            </w:tcBorders>
            <w:shd w:val="clear" w:color="auto" w:fill="C1E4F5"/>
          </w:tcPr>
          <w:p w14:paraId="0224C57E" w14:textId="77777777" w:rsidR="00E75D07" w:rsidRDefault="00E75D07" w:rsidP="00277B5E">
            <w:pPr>
              <w:spacing w:after="160" w:line="259" w:lineRule="auto"/>
              <w:ind w:left="0"/>
              <w:jc w:val="left"/>
            </w:pPr>
          </w:p>
        </w:tc>
      </w:tr>
      <w:tr w:rsidR="00E75D07" w14:paraId="1B82D2B0" w14:textId="77777777" w:rsidTr="00277B5E">
        <w:trPr>
          <w:trHeight w:val="1410"/>
        </w:trPr>
        <w:tc>
          <w:tcPr>
            <w:tcW w:w="278" w:type="dxa"/>
            <w:tcBorders>
              <w:top w:val="single" w:sz="4" w:space="0" w:color="000000"/>
              <w:left w:val="single" w:sz="4" w:space="0" w:color="000000"/>
              <w:bottom w:val="single" w:sz="4" w:space="0" w:color="000000"/>
              <w:right w:val="single" w:sz="4" w:space="0" w:color="000000"/>
            </w:tcBorders>
            <w:shd w:val="clear" w:color="auto" w:fill="DAE9F7"/>
          </w:tcPr>
          <w:p w14:paraId="74A13B0F" w14:textId="77777777" w:rsidR="00E75D07" w:rsidRDefault="00E75D07" w:rsidP="00277B5E">
            <w:pPr>
              <w:spacing w:after="0" w:line="259" w:lineRule="auto"/>
              <w:ind w:left="7"/>
              <w:jc w:val="center"/>
            </w:pPr>
            <w:r>
              <w:rPr>
                <w:rFonts w:ascii="Calibri" w:eastAsia="Calibri" w:hAnsi="Calibri" w:cs="Calibri"/>
                <w:sz w:val="22"/>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6863AFA0" w14:textId="77777777" w:rsidR="00E75D07" w:rsidRDefault="00E75D07" w:rsidP="00277B5E">
            <w:pPr>
              <w:spacing w:after="0" w:line="259" w:lineRule="auto"/>
              <w:ind w:left="107" w:right="833"/>
              <w:jc w:val="left"/>
            </w:pPr>
            <w:r>
              <w:rPr>
                <w:rFonts w:ascii="Calibri" w:eastAsia="Calibri" w:hAnsi="Calibri" w:cs="Calibri"/>
                <w:b/>
                <w:sz w:val="22"/>
              </w:rPr>
              <w:t xml:space="preserve">     7</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F6C4AC"/>
          </w:tcPr>
          <w:p w14:paraId="53556CA8"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0F365994" w14:textId="77777777" w:rsidR="00E75D07" w:rsidRDefault="00E75D07" w:rsidP="00277B5E">
            <w:pPr>
              <w:tabs>
                <w:tab w:val="center" w:pos="1483"/>
                <w:tab w:val="right" w:pos="2497"/>
              </w:tabs>
              <w:spacing w:after="0" w:line="259" w:lineRule="auto"/>
              <w:ind w:left="0"/>
              <w:jc w:val="left"/>
            </w:pPr>
            <w:r>
              <w:rPr>
                <w:rFonts w:ascii="Calibri" w:eastAsia="Calibri" w:hAnsi="Calibri" w:cs="Calibri"/>
                <w:b/>
                <w:sz w:val="22"/>
              </w:rPr>
              <w:t xml:space="preserve">Dupla </w:t>
            </w:r>
            <w:r>
              <w:rPr>
                <w:rFonts w:ascii="Calibri" w:eastAsia="Calibri" w:hAnsi="Calibri" w:cs="Calibri"/>
                <w:b/>
                <w:sz w:val="22"/>
              </w:rPr>
              <w:tab/>
              <w:t xml:space="preserve">Psicosocial </w:t>
            </w:r>
            <w:r>
              <w:rPr>
                <w:rFonts w:ascii="Calibri" w:eastAsia="Calibri" w:hAnsi="Calibri" w:cs="Calibri"/>
                <w:b/>
                <w:sz w:val="22"/>
              </w:rPr>
              <w:tab/>
              <w:t xml:space="preserve">/ </w:t>
            </w:r>
          </w:p>
          <w:p w14:paraId="33172F80" w14:textId="77777777" w:rsidR="00E75D07" w:rsidRDefault="00E75D07" w:rsidP="00277B5E">
            <w:pPr>
              <w:spacing w:after="0" w:line="259" w:lineRule="auto"/>
              <w:ind w:left="110"/>
              <w:jc w:val="left"/>
            </w:pPr>
            <w:r>
              <w:rPr>
                <w:rFonts w:ascii="Calibri" w:eastAsia="Calibri" w:hAnsi="Calibri" w:cs="Calibri"/>
                <w:b/>
                <w:sz w:val="22"/>
              </w:rPr>
              <w:t xml:space="preserve">Inspectoría </w:t>
            </w:r>
          </w:p>
          <w:p w14:paraId="1B8605D6" w14:textId="77777777" w:rsidR="00E75D07" w:rsidRDefault="00E75D07" w:rsidP="00277B5E">
            <w:pPr>
              <w:spacing w:after="0" w:line="259" w:lineRule="auto"/>
              <w:ind w:left="110"/>
              <w:jc w:val="left"/>
            </w:pPr>
            <w:r>
              <w:rPr>
                <w:rFonts w:ascii="Calibri" w:eastAsia="Calibri" w:hAnsi="Calibri" w:cs="Calibri"/>
                <w:b/>
                <w:sz w:val="22"/>
              </w:rPr>
              <w:t xml:space="preserve">Correspondiente  </w:t>
            </w:r>
          </w:p>
          <w:p w14:paraId="7F9AAF64"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6C47888F" w14:textId="77777777" w:rsidR="00E75D07" w:rsidRDefault="00E75D07" w:rsidP="00277B5E">
            <w:pPr>
              <w:spacing w:after="0" w:line="259" w:lineRule="auto"/>
              <w:ind w:left="107"/>
              <w:jc w:val="left"/>
            </w:pPr>
            <w:r>
              <w:rPr>
                <w:rFonts w:ascii="Calibri" w:eastAsia="Calibri" w:hAnsi="Calibri" w:cs="Calibri"/>
                <w:sz w:val="22"/>
              </w:rPr>
              <w:t xml:space="preserve"> </w:t>
            </w:r>
          </w:p>
          <w:p w14:paraId="0F4ED242" w14:textId="77777777" w:rsidR="00E75D07" w:rsidRDefault="00E75D07" w:rsidP="00277B5E">
            <w:pPr>
              <w:tabs>
                <w:tab w:val="center" w:pos="1288"/>
                <w:tab w:val="center" w:pos="2101"/>
                <w:tab w:val="right" w:pos="2989"/>
              </w:tabs>
              <w:spacing w:after="0" w:line="259" w:lineRule="auto"/>
              <w:ind w:left="0"/>
              <w:jc w:val="left"/>
            </w:pPr>
            <w:r>
              <w:rPr>
                <w:rFonts w:ascii="Calibri" w:eastAsia="Calibri" w:hAnsi="Calibri" w:cs="Calibri"/>
                <w:sz w:val="22"/>
              </w:rPr>
              <w:t xml:space="preserve">Registro </w:t>
            </w:r>
            <w:r>
              <w:rPr>
                <w:rFonts w:ascii="Calibri" w:eastAsia="Calibri" w:hAnsi="Calibri" w:cs="Calibri"/>
                <w:sz w:val="22"/>
              </w:rPr>
              <w:tab/>
              <w:t xml:space="preserve">en </w:t>
            </w:r>
            <w:r>
              <w:rPr>
                <w:rFonts w:ascii="Calibri" w:eastAsia="Calibri" w:hAnsi="Calibri" w:cs="Calibri"/>
                <w:sz w:val="22"/>
              </w:rPr>
              <w:tab/>
              <w:t xml:space="preserve">bitácora </w:t>
            </w:r>
            <w:r>
              <w:rPr>
                <w:rFonts w:ascii="Calibri" w:eastAsia="Calibri" w:hAnsi="Calibri" w:cs="Calibri"/>
                <w:sz w:val="22"/>
              </w:rPr>
              <w:tab/>
              <w:t xml:space="preserve">y </w:t>
            </w:r>
          </w:p>
          <w:p w14:paraId="5DE4EEA3" w14:textId="77777777" w:rsidR="00E75D07" w:rsidRDefault="00E75D07" w:rsidP="00277B5E">
            <w:pPr>
              <w:spacing w:after="0" w:line="259" w:lineRule="auto"/>
              <w:ind w:left="107"/>
              <w:jc w:val="left"/>
            </w:pPr>
            <w:r>
              <w:rPr>
                <w:rFonts w:ascii="Calibri" w:eastAsia="Calibri" w:hAnsi="Calibri" w:cs="Calibri"/>
                <w:sz w:val="22"/>
              </w:rPr>
              <w:t xml:space="preserve">comunicación al apoderado </w:t>
            </w:r>
          </w:p>
          <w:p w14:paraId="32A3DA0D"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52F101B5" w14:textId="77777777" w:rsidR="00E75D07" w:rsidRDefault="00E75D07" w:rsidP="00277B5E">
            <w:pPr>
              <w:spacing w:after="0" w:line="259" w:lineRule="auto"/>
              <w:ind w:left="110"/>
              <w:jc w:val="left"/>
            </w:pPr>
            <w:r>
              <w:rPr>
                <w:rFonts w:ascii="Calibri" w:eastAsia="Calibri" w:hAnsi="Calibri" w:cs="Calibri"/>
                <w:sz w:val="22"/>
              </w:rPr>
              <w:t xml:space="preserve">   </w:t>
            </w:r>
          </w:p>
          <w:p w14:paraId="02DB668F" w14:textId="77777777" w:rsidR="00E75D07" w:rsidRDefault="00E75D07" w:rsidP="00277B5E">
            <w:pPr>
              <w:spacing w:after="0" w:line="259" w:lineRule="auto"/>
              <w:ind w:left="110"/>
              <w:jc w:val="left"/>
            </w:pPr>
            <w:r>
              <w:rPr>
                <w:rFonts w:ascii="Calibri" w:eastAsia="Calibri" w:hAnsi="Calibri" w:cs="Calibri"/>
                <w:sz w:val="22"/>
              </w:rPr>
              <w:t xml:space="preserve"> </w:t>
            </w:r>
          </w:p>
          <w:p w14:paraId="35FA1B58" w14:textId="77777777" w:rsidR="00E75D07" w:rsidRDefault="00E75D07" w:rsidP="00277B5E">
            <w:pPr>
              <w:spacing w:after="14" w:line="239" w:lineRule="auto"/>
              <w:ind w:left="110"/>
              <w:jc w:val="left"/>
            </w:pPr>
            <w:r>
              <w:rPr>
                <w:rFonts w:ascii="Calibri" w:eastAsia="Calibri" w:hAnsi="Calibri" w:cs="Calibri"/>
                <w:b/>
                <w:sz w:val="22"/>
              </w:rPr>
              <w:t xml:space="preserve">Posterior evento </w:t>
            </w:r>
            <w:r>
              <w:rPr>
                <w:rFonts w:ascii="Calibri" w:eastAsia="Calibri" w:hAnsi="Calibri" w:cs="Calibri"/>
                <w:sz w:val="22"/>
              </w:rPr>
              <w:t xml:space="preserve"> </w:t>
            </w:r>
          </w:p>
          <w:p w14:paraId="56F7DCEE"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266" w:type="dxa"/>
            <w:tcBorders>
              <w:top w:val="single" w:sz="4" w:space="0" w:color="000000"/>
              <w:left w:val="nil"/>
              <w:bottom w:val="single" w:sz="4" w:space="0" w:color="000000"/>
              <w:right w:val="single" w:sz="4" w:space="0" w:color="000000"/>
            </w:tcBorders>
            <w:shd w:val="clear" w:color="auto" w:fill="C1E4F5"/>
            <w:vAlign w:val="center"/>
          </w:tcPr>
          <w:p w14:paraId="7DE37EC2" w14:textId="77777777" w:rsidR="00E75D07" w:rsidRDefault="00E75D07" w:rsidP="00277B5E">
            <w:pPr>
              <w:spacing w:after="0" w:line="259" w:lineRule="auto"/>
              <w:ind w:left="0"/>
            </w:pPr>
            <w:r>
              <w:rPr>
                <w:rFonts w:ascii="Calibri" w:eastAsia="Calibri" w:hAnsi="Calibri" w:cs="Calibri"/>
                <w:b/>
                <w:sz w:val="22"/>
              </w:rPr>
              <w:t xml:space="preserve">al </w:t>
            </w:r>
          </w:p>
        </w:tc>
      </w:tr>
    </w:tbl>
    <w:p w14:paraId="04D9674F" w14:textId="77777777" w:rsidR="00E75D07" w:rsidRDefault="00E75D07" w:rsidP="00E75D07">
      <w:pPr>
        <w:spacing w:after="0" w:line="259" w:lineRule="auto"/>
        <w:ind w:left="1671"/>
        <w:jc w:val="left"/>
      </w:pPr>
      <w:r>
        <w:rPr>
          <w:b/>
        </w:rPr>
        <w:t xml:space="preserve"> </w:t>
      </w:r>
    </w:p>
    <w:tbl>
      <w:tblPr>
        <w:tblStyle w:val="TableGrid"/>
        <w:tblW w:w="8545" w:type="dxa"/>
        <w:tblInd w:w="1050" w:type="dxa"/>
        <w:tblCellMar>
          <w:right w:w="9" w:type="dxa"/>
        </w:tblCellMar>
        <w:tblLook w:val="04A0" w:firstRow="1" w:lastRow="0" w:firstColumn="1" w:lastColumn="0" w:noHBand="0" w:noVBand="1"/>
      </w:tblPr>
      <w:tblGrid>
        <w:gridCol w:w="1273"/>
        <w:gridCol w:w="2519"/>
        <w:gridCol w:w="3011"/>
        <w:gridCol w:w="1476"/>
        <w:gridCol w:w="266"/>
      </w:tblGrid>
      <w:tr w:rsidR="00E75D07" w14:paraId="37B85BFC" w14:textId="77777777" w:rsidTr="00277B5E">
        <w:trPr>
          <w:trHeight w:val="1957"/>
        </w:trPr>
        <w:tc>
          <w:tcPr>
            <w:tcW w:w="8545" w:type="dxa"/>
            <w:gridSpan w:val="5"/>
            <w:tcBorders>
              <w:top w:val="single" w:sz="4" w:space="0" w:color="000000"/>
              <w:left w:val="single" w:sz="4" w:space="0" w:color="000000"/>
              <w:bottom w:val="single" w:sz="4" w:space="0" w:color="000000"/>
              <w:right w:val="single" w:sz="4" w:space="0" w:color="000000"/>
            </w:tcBorders>
            <w:shd w:val="clear" w:color="auto" w:fill="0F4761"/>
          </w:tcPr>
          <w:p w14:paraId="235CEC1C" w14:textId="77777777" w:rsidR="00E75D07" w:rsidRDefault="00E75D07" w:rsidP="00277B5E">
            <w:pPr>
              <w:spacing w:after="0" w:line="259" w:lineRule="auto"/>
              <w:ind w:left="0"/>
              <w:jc w:val="left"/>
            </w:pPr>
            <w:r>
              <w:rPr>
                <w:rFonts w:ascii="Calibri" w:eastAsia="Calibri" w:hAnsi="Calibri" w:cs="Calibri"/>
                <w:b/>
                <w:sz w:val="22"/>
              </w:rPr>
              <w:t xml:space="preserve"> </w:t>
            </w:r>
          </w:p>
          <w:p w14:paraId="3EDAC0AB" w14:textId="77777777" w:rsidR="00E75D07" w:rsidRDefault="00E75D07" w:rsidP="00277B5E">
            <w:pPr>
              <w:spacing w:after="14" w:line="239" w:lineRule="auto"/>
              <w:ind w:left="0"/>
            </w:pPr>
            <w:proofErr w:type="spellStart"/>
            <w:r>
              <w:rPr>
                <w:rFonts w:ascii="Calibri" w:eastAsia="Calibri" w:hAnsi="Calibri" w:cs="Calibri"/>
                <w:b/>
                <w:color w:val="FFFFFF"/>
                <w:sz w:val="22"/>
              </w:rPr>
              <w:t>III.Etapa</w:t>
            </w:r>
            <w:proofErr w:type="spellEnd"/>
            <w:r>
              <w:rPr>
                <w:rFonts w:ascii="Calibri" w:eastAsia="Calibri" w:hAnsi="Calibri" w:cs="Calibri"/>
                <w:b/>
                <w:color w:val="FFFFFF"/>
                <w:sz w:val="22"/>
              </w:rPr>
              <w:t xml:space="preserve"> de crisis declarada: Involucra descontrol y riesgo para si o terceros y se requiere contención física </w:t>
            </w:r>
          </w:p>
          <w:p w14:paraId="691E396F" w14:textId="77777777" w:rsidR="00E75D07" w:rsidRDefault="00E75D07" w:rsidP="00277B5E">
            <w:pPr>
              <w:spacing w:after="19" w:line="235" w:lineRule="auto"/>
              <w:ind w:left="0"/>
            </w:pPr>
            <w:r>
              <w:rPr>
                <w:rFonts w:ascii="Calibri" w:eastAsia="Calibri" w:hAnsi="Calibri" w:cs="Calibri"/>
                <w:color w:val="FFFFFF"/>
                <w:sz w:val="22"/>
              </w:rPr>
              <w:t xml:space="preserve">Casos excepcionales cuando la restricción de movimiento tutelada puede evitar el riesgo a la integridad del estudiante o terceros.  </w:t>
            </w:r>
          </w:p>
          <w:p w14:paraId="478E44F2"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p w14:paraId="37F7C7CA"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tc>
      </w:tr>
      <w:tr w:rsidR="00E75D07" w14:paraId="0EB0E827" w14:textId="77777777" w:rsidTr="00277B5E">
        <w:trPr>
          <w:trHeight w:val="1244"/>
        </w:trPr>
        <w:tc>
          <w:tcPr>
            <w:tcW w:w="1273" w:type="dxa"/>
            <w:tcBorders>
              <w:top w:val="single" w:sz="4" w:space="0" w:color="000000"/>
              <w:left w:val="nil"/>
              <w:bottom w:val="single" w:sz="4" w:space="0" w:color="000000"/>
              <w:right w:val="single" w:sz="4" w:space="0" w:color="000000"/>
            </w:tcBorders>
            <w:shd w:val="clear" w:color="auto" w:fill="44B0E0"/>
          </w:tcPr>
          <w:p w14:paraId="36ADB6F4" w14:textId="77777777" w:rsidR="00E75D07" w:rsidRDefault="00E75D07" w:rsidP="00277B5E">
            <w:pPr>
              <w:spacing w:after="0" w:line="259" w:lineRule="auto"/>
              <w:ind w:left="0"/>
              <w:jc w:val="left"/>
            </w:pPr>
            <w:r>
              <w:rPr>
                <w:rFonts w:ascii="Calibri" w:eastAsia="Calibri" w:hAnsi="Calibri" w:cs="Calibri"/>
                <w:b/>
                <w:sz w:val="22"/>
              </w:rPr>
              <w:t xml:space="preserve"> </w:t>
            </w:r>
          </w:p>
          <w:p w14:paraId="41507167" w14:textId="77777777" w:rsidR="00E75D07" w:rsidRDefault="00E75D07" w:rsidP="00277B5E">
            <w:pPr>
              <w:spacing w:after="0" w:line="259" w:lineRule="auto"/>
              <w:ind w:left="0"/>
              <w:jc w:val="left"/>
            </w:pPr>
            <w:r>
              <w:rPr>
                <w:rFonts w:ascii="Calibri" w:eastAsia="Calibri" w:hAnsi="Calibri" w:cs="Calibri"/>
                <w:b/>
                <w:sz w:val="22"/>
              </w:rPr>
              <w:t xml:space="preserve"> </w:t>
            </w:r>
          </w:p>
          <w:p w14:paraId="461B5030" w14:textId="77777777" w:rsidR="00E75D07" w:rsidRDefault="00E75D07" w:rsidP="00277B5E">
            <w:pPr>
              <w:spacing w:after="0" w:line="259" w:lineRule="auto"/>
              <w:ind w:left="0"/>
              <w:jc w:val="left"/>
            </w:pPr>
            <w:r>
              <w:rPr>
                <w:rFonts w:ascii="Calibri" w:eastAsia="Calibri" w:hAnsi="Calibri" w:cs="Calibri"/>
                <w:b/>
                <w:sz w:val="22"/>
              </w:rPr>
              <w:t>Etapa</w:t>
            </w:r>
            <w:r>
              <w:rPr>
                <w:rFonts w:ascii="Calibri" w:eastAsia="Calibri" w:hAnsi="Calibri" w:cs="Calibri"/>
                <w:b/>
                <w:color w:val="FFFFFF"/>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44B0E0"/>
          </w:tcPr>
          <w:p w14:paraId="20E01E20"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50F07F8D"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355A1A77" w14:textId="77777777" w:rsidR="00E75D07" w:rsidRDefault="00E75D07" w:rsidP="00277B5E">
            <w:pPr>
              <w:spacing w:after="0" w:line="259" w:lineRule="auto"/>
              <w:ind w:left="4"/>
              <w:jc w:val="left"/>
            </w:pPr>
            <w:r>
              <w:rPr>
                <w:rFonts w:ascii="Calibri" w:eastAsia="Calibri" w:hAnsi="Calibri" w:cs="Calibri"/>
                <w:b/>
                <w:sz w:val="22"/>
              </w:rPr>
              <w:t xml:space="preserve">    Responsables</w:t>
            </w:r>
            <w:r>
              <w:rPr>
                <w:rFonts w:ascii="Calibri" w:eastAsia="Calibri" w:hAnsi="Calibri" w:cs="Calibri"/>
                <w:b/>
                <w:color w:val="FFFFFF"/>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44B0E0"/>
          </w:tcPr>
          <w:p w14:paraId="5CB623B1"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p w14:paraId="52841CAF" w14:textId="77777777" w:rsidR="00E75D07" w:rsidRDefault="00E75D07" w:rsidP="00277B5E">
            <w:pPr>
              <w:spacing w:after="0" w:line="259" w:lineRule="auto"/>
              <w:ind w:left="0"/>
              <w:jc w:val="left"/>
            </w:pPr>
            <w:r>
              <w:rPr>
                <w:rFonts w:ascii="Calibri" w:eastAsia="Calibri" w:hAnsi="Calibri" w:cs="Calibri"/>
                <w:b/>
                <w:color w:val="FFFFFF"/>
                <w:sz w:val="22"/>
              </w:rPr>
              <w:t xml:space="preserve"> </w:t>
            </w:r>
          </w:p>
          <w:p w14:paraId="314D482E" w14:textId="77777777" w:rsidR="00E75D07" w:rsidRDefault="00E75D07" w:rsidP="00277B5E">
            <w:pPr>
              <w:tabs>
                <w:tab w:val="center" w:pos="2825"/>
              </w:tabs>
              <w:spacing w:after="0" w:line="259" w:lineRule="auto"/>
              <w:ind w:left="0"/>
              <w:jc w:val="left"/>
            </w:pPr>
            <w:r>
              <w:rPr>
                <w:rFonts w:ascii="Calibri" w:eastAsia="Calibri" w:hAnsi="Calibri" w:cs="Calibri"/>
                <w:b/>
                <w:sz w:val="22"/>
              </w:rPr>
              <w:t xml:space="preserve">             Medidas</w:t>
            </w:r>
            <w:r>
              <w:rPr>
                <w:rFonts w:ascii="Calibri" w:eastAsia="Calibri" w:hAnsi="Calibri" w:cs="Calibri"/>
                <w:b/>
                <w:color w:val="FFFFFF"/>
                <w:sz w:val="22"/>
              </w:rPr>
              <w:t xml:space="preserve"> </w:t>
            </w:r>
            <w:r>
              <w:rPr>
                <w:rFonts w:ascii="Calibri" w:eastAsia="Calibri" w:hAnsi="Calibri" w:cs="Calibri"/>
                <w:b/>
                <w:color w:val="FFFFFF"/>
                <w:sz w:val="22"/>
              </w:rPr>
              <w:tab/>
              <w:t xml:space="preserve"> </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44B0E0"/>
          </w:tcPr>
          <w:p w14:paraId="7CD6E80C"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5B90FE4E" w14:textId="77777777" w:rsidR="00E75D07" w:rsidRDefault="00E75D07" w:rsidP="00277B5E">
            <w:pPr>
              <w:spacing w:after="0" w:line="259" w:lineRule="auto"/>
              <w:ind w:left="4"/>
              <w:jc w:val="left"/>
            </w:pPr>
            <w:r>
              <w:rPr>
                <w:rFonts w:ascii="Calibri" w:eastAsia="Calibri" w:hAnsi="Calibri" w:cs="Calibri"/>
                <w:b/>
                <w:color w:val="FFFFFF"/>
                <w:sz w:val="22"/>
              </w:rPr>
              <w:t xml:space="preserve"> </w:t>
            </w:r>
          </w:p>
          <w:p w14:paraId="6478F08B" w14:textId="77777777" w:rsidR="00E75D07" w:rsidRDefault="00E75D07" w:rsidP="00277B5E">
            <w:pPr>
              <w:spacing w:after="0" w:line="259" w:lineRule="auto"/>
              <w:ind w:left="4"/>
              <w:jc w:val="left"/>
            </w:pPr>
            <w:r>
              <w:rPr>
                <w:rFonts w:ascii="Calibri" w:eastAsia="Calibri" w:hAnsi="Calibri" w:cs="Calibri"/>
                <w:b/>
                <w:sz w:val="22"/>
              </w:rPr>
              <w:t xml:space="preserve">     Plazos</w:t>
            </w:r>
            <w:r>
              <w:rPr>
                <w:rFonts w:ascii="Calibri" w:eastAsia="Calibri" w:hAnsi="Calibri" w:cs="Calibri"/>
                <w:b/>
                <w:color w:val="FFFFFF"/>
                <w:sz w:val="22"/>
              </w:rPr>
              <w:t xml:space="preserve"> </w:t>
            </w:r>
          </w:p>
        </w:tc>
      </w:tr>
      <w:tr w:rsidR="00E75D07" w14:paraId="7CC5C6C6" w14:textId="77777777" w:rsidTr="00277B5E">
        <w:trPr>
          <w:trHeight w:val="2096"/>
        </w:trPr>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33C6E9F9"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710ACC12"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4643CDD8"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323CA253"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5B2C0F3C" w14:textId="77777777" w:rsidR="00E75D07" w:rsidRDefault="00E75D07" w:rsidP="00277B5E">
            <w:pPr>
              <w:spacing w:after="0" w:line="259" w:lineRule="auto"/>
              <w:ind w:left="107"/>
              <w:jc w:val="left"/>
            </w:pPr>
            <w:r>
              <w:rPr>
                <w:rFonts w:ascii="Calibri" w:eastAsia="Calibri" w:hAnsi="Calibri" w:cs="Calibri"/>
                <w:b/>
                <w:sz w:val="22"/>
              </w:rPr>
              <w:t xml:space="preserve">      1 </w:t>
            </w:r>
          </w:p>
        </w:tc>
        <w:tc>
          <w:tcPr>
            <w:tcW w:w="2519" w:type="dxa"/>
            <w:tcBorders>
              <w:top w:val="single" w:sz="4" w:space="0" w:color="000000"/>
              <w:left w:val="single" w:sz="4" w:space="0" w:color="000000"/>
              <w:bottom w:val="single" w:sz="4" w:space="0" w:color="000000"/>
              <w:right w:val="single" w:sz="4" w:space="0" w:color="000000"/>
            </w:tcBorders>
            <w:shd w:val="clear" w:color="auto" w:fill="F0A983"/>
          </w:tcPr>
          <w:p w14:paraId="44515CC5"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0060C198"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1AEF9766"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748FD9DA"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4DA57874" w14:textId="77777777" w:rsidR="00E75D07" w:rsidRDefault="00E75D07" w:rsidP="00277B5E">
            <w:pPr>
              <w:spacing w:after="0" w:line="259" w:lineRule="auto"/>
              <w:ind w:left="110"/>
              <w:jc w:val="left"/>
            </w:pPr>
            <w:r>
              <w:rPr>
                <w:rFonts w:ascii="Calibri" w:eastAsia="Calibri" w:hAnsi="Calibri" w:cs="Calibri"/>
                <w:b/>
                <w:sz w:val="22"/>
              </w:rPr>
              <w:t xml:space="preserve">Dupla Psicosocial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600AE882" w14:textId="77777777" w:rsidR="00E75D07" w:rsidRDefault="00E75D07" w:rsidP="00277B5E">
            <w:pPr>
              <w:spacing w:after="0" w:line="259" w:lineRule="auto"/>
              <w:ind w:left="827"/>
              <w:jc w:val="left"/>
            </w:pPr>
            <w:r>
              <w:rPr>
                <w:rFonts w:ascii="Calibri" w:eastAsia="Calibri" w:hAnsi="Calibri" w:cs="Calibri"/>
                <w:sz w:val="22"/>
              </w:rPr>
              <w:t xml:space="preserve"> </w:t>
            </w:r>
          </w:p>
          <w:p w14:paraId="1D86B26C" w14:textId="77777777" w:rsidR="00E75D07" w:rsidRDefault="00E75D07" w:rsidP="00277B5E">
            <w:pPr>
              <w:spacing w:after="0" w:line="259" w:lineRule="auto"/>
              <w:ind w:left="827"/>
              <w:jc w:val="left"/>
            </w:pPr>
            <w:r>
              <w:rPr>
                <w:rFonts w:ascii="Calibri" w:eastAsia="Calibri" w:hAnsi="Calibri" w:cs="Calibri"/>
                <w:sz w:val="22"/>
              </w:rPr>
              <w:t xml:space="preserve"> </w:t>
            </w:r>
          </w:p>
          <w:p w14:paraId="5377A1FD" w14:textId="77777777" w:rsidR="00E75D07" w:rsidRDefault="00E75D07" w:rsidP="00277B5E">
            <w:pPr>
              <w:spacing w:after="18" w:line="236" w:lineRule="auto"/>
              <w:ind w:left="107" w:right="99"/>
            </w:pPr>
            <w:r>
              <w:rPr>
                <w:rFonts w:ascii="Calibri" w:eastAsia="Calibri" w:hAnsi="Calibri" w:cs="Calibri"/>
                <w:sz w:val="22"/>
              </w:rPr>
              <w:t xml:space="preserve">Realizar la contención física solo en caso de extremo riesgo de la integridad del estudiante o de terceros  </w:t>
            </w:r>
          </w:p>
          <w:p w14:paraId="2F8E4F10"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017BDEBA"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081C24BF"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3ABA5615"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1985266E" w14:textId="77777777" w:rsidR="00E75D07" w:rsidRDefault="00E75D07" w:rsidP="00277B5E">
            <w:pPr>
              <w:spacing w:after="0" w:line="259" w:lineRule="auto"/>
              <w:ind w:left="110"/>
              <w:jc w:val="left"/>
            </w:pPr>
            <w:r>
              <w:rPr>
                <w:rFonts w:ascii="Calibri" w:eastAsia="Calibri" w:hAnsi="Calibri" w:cs="Calibri"/>
                <w:b/>
                <w:sz w:val="22"/>
              </w:rPr>
              <w:t xml:space="preserve">Inmediato </w:t>
            </w:r>
          </w:p>
        </w:tc>
        <w:tc>
          <w:tcPr>
            <w:tcW w:w="266" w:type="dxa"/>
            <w:tcBorders>
              <w:top w:val="single" w:sz="4" w:space="0" w:color="000000"/>
              <w:left w:val="nil"/>
              <w:bottom w:val="single" w:sz="4" w:space="0" w:color="000000"/>
              <w:right w:val="single" w:sz="4" w:space="0" w:color="000000"/>
            </w:tcBorders>
            <w:shd w:val="clear" w:color="auto" w:fill="C1E4F5"/>
          </w:tcPr>
          <w:p w14:paraId="24200DFF" w14:textId="77777777" w:rsidR="00E75D07" w:rsidRDefault="00E75D07" w:rsidP="00277B5E">
            <w:pPr>
              <w:spacing w:after="160" w:line="259" w:lineRule="auto"/>
              <w:ind w:left="0"/>
              <w:jc w:val="left"/>
            </w:pPr>
          </w:p>
        </w:tc>
      </w:tr>
      <w:tr w:rsidR="00E75D07" w14:paraId="0C501F78" w14:textId="77777777" w:rsidTr="00277B5E">
        <w:trPr>
          <w:trHeight w:val="2489"/>
        </w:trPr>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4A67A3A6" w14:textId="77777777" w:rsidR="00E75D07" w:rsidRDefault="00E75D07" w:rsidP="00277B5E">
            <w:pPr>
              <w:spacing w:after="0" w:line="259" w:lineRule="auto"/>
              <w:ind w:left="107"/>
              <w:jc w:val="left"/>
            </w:pPr>
            <w:r>
              <w:rPr>
                <w:rFonts w:ascii="Calibri" w:eastAsia="Calibri" w:hAnsi="Calibri" w:cs="Calibri"/>
                <w:b/>
                <w:sz w:val="22"/>
              </w:rPr>
              <w:lastRenderedPageBreak/>
              <w:t xml:space="preserve"> </w:t>
            </w:r>
          </w:p>
          <w:p w14:paraId="04FDEBC1"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1C49F36D"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5C0C6BCC"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63904AB9" w14:textId="77777777" w:rsidR="00E75D07" w:rsidRDefault="00E75D07" w:rsidP="00277B5E">
            <w:pPr>
              <w:spacing w:after="0" w:line="259" w:lineRule="auto"/>
              <w:ind w:left="107"/>
              <w:jc w:val="left"/>
            </w:pPr>
            <w:r>
              <w:rPr>
                <w:rFonts w:ascii="Calibri" w:eastAsia="Calibri" w:hAnsi="Calibri" w:cs="Calibri"/>
                <w:b/>
                <w:sz w:val="22"/>
              </w:rPr>
              <w:t xml:space="preserve">      2 </w:t>
            </w:r>
          </w:p>
        </w:tc>
        <w:tc>
          <w:tcPr>
            <w:tcW w:w="2519" w:type="dxa"/>
            <w:tcBorders>
              <w:top w:val="single" w:sz="4" w:space="0" w:color="000000"/>
              <w:left w:val="single" w:sz="4" w:space="0" w:color="000000"/>
              <w:bottom w:val="single" w:sz="4" w:space="0" w:color="000000"/>
              <w:right w:val="single" w:sz="4" w:space="0" w:color="000000"/>
            </w:tcBorders>
            <w:shd w:val="clear" w:color="auto" w:fill="F0A983"/>
          </w:tcPr>
          <w:p w14:paraId="318F7E57" w14:textId="77777777" w:rsidR="00E75D07" w:rsidRDefault="00E75D07" w:rsidP="00277B5E">
            <w:pPr>
              <w:spacing w:after="0" w:line="259" w:lineRule="auto"/>
              <w:ind w:left="110"/>
              <w:jc w:val="left"/>
            </w:pPr>
            <w:r>
              <w:rPr>
                <w:rFonts w:ascii="Calibri" w:eastAsia="Calibri" w:hAnsi="Calibri" w:cs="Calibri"/>
                <w:sz w:val="22"/>
              </w:rPr>
              <w:t xml:space="preserve"> </w:t>
            </w:r>
          </w:p>
          <w:p w14:paraId="68EE8EFE" w14:textId="77777777" w:rsidR="00E75D07" w:rsidRDefault="00E75D07" w:rsidP="00277B5E">
            <w:pPr>
              <w:spacing w:after="0" w:line="259" w:lineRule="auto"/>
              <w:ind w:left="110"/>
              <w:jc w:val="left"/>
            </w:pPr>
            <w:r>
              <w:rPr>
                <w:rFonts w:ascii="Calibri" w:eastAsia="Calibri" w:hAnsi="Calibri" w:cs="Calibri"/>
                <w:sz w:val="22"/>
              </w:rPr>
              <w:t xml:space="preserve"> </w:t>
            </w:r>
          </w:p>
          <w:p w14:paraId="22F099BD" w14:textId="77777777" w:rsidR="00E75D07" w:rsidRDefault="00E75D07" w:rsidP="00277B5E">
            <w:pPr>
              <w:spacing w:after="0" w:line="259" w:lineRule="auto"/>
              <w:ind w:left="110"/>
              <w:jc w:val="left"/>
            </w:pPr>
            <w:r>
              <w:rPr>
                <w:rFonts w:ascii="Calibri" w:eastAsia="Calibri" w:hAnsi="Calibri" w:cs="Calibri"/>
                <w:sz w:val="22"/>
              </w:rPr>
              <w:t xml:space="preserve"> </w:t>
            </w:r>
          </w:p>
          <w:p w14:paraId="0346BDFB"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4BF30340" w14:textId="77777777" w:rsidR="00E75D07" w:rsidRDefault="00E75D07" w:rsidP="00277B5E">
            <w:pPr>
              <w:spacing w:after="0" w:line="259" w:lineRule="auto"/>
              <w:ind w:left="110"/>
              <w:jc w:val="left"/>
            </w:pPr>
            <w:r>
              <w:rPr>
                <w:rFonts w:ascii="Calibri" w:eastAsia="Calibri" w:hAnsi="Calibri" w:cs="Calibri"/>
                <w:b/>
                <w:sz w:val="22"/>
              </w:rPr>
              <w:t>Dupla Psicosocial</w:t>
            </w:r>
            <w:r>
              <w:rPr>
                <w:rFonts w:ascii="Calibri" w:eastAsia="Calibri" w:hAnsi="Calibri" w:cs="Calibri"/>
                <w:sz w:val="22"/>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44D08984" w14:textId="77777777" w:rsidR="00E75D07" w:rsidRDefault="00E75D07" w:rsidP="00277B5E">
            <w:pPr>
              <w:spacing w:after="0" w:line="259" w:lineRule="auto"/>
              <w:ind w:left="107"/>
              <w:jc w:val="left"/>
            </w:pPr>
            <w:r>
              <w:rPr>
                <w:rFonts w:ascii="Calibri" w:eastAsia="Calibri" w:hAnsi="Calibri" w:cs="Calibri"/>
                <w:sz w:val="22"/>
              </w:rPr>
              <w:t xml:space="preserve"> </w:t>
            </w:r>
          </w:p>
          <w:p w14:paraId="0F386094" w14:textId="77777777" w:rsidR="00E75D07" w:rsidRDefault="00E75D07" w:rsidP="00277B5E">
            <w:pPr>
              <w:spacing w:after="0" w:line="236" w:lineRule="auto"/>
              <w:ind w:left="107" w:right="99"/>
            </w:pPr>
            <w:r>
              <w:rPr>
                <w:rFonts w:ascii="Calibri" w:eastAsia="Calibri" w:hAnsi="Calibri" w:cs="Calibri"/>
                <w:sz w:val="22"/>
              </w:rPr>
              <w:t xml:space="preserve">Debe realizarla por profesional capacitado en las técnicas específicas para su abordaje (acción mecedora, abrazo </w:t>
            </w:r>
          </w:p>
          <w:p w14:paraId="00DDB628" w14:textId="77777777" w:rsidR="00E75D07" w:rsidRDefault="00E75D07" w:rsidP="00277B5E">
            <w:pPr>
              <w:spacing w:after="0" w:line="259" w:lineRule="auto"/>
              <w:ind w:left="107"/>
              <w:jc w:val="left"/>
            </w:pPr>
            <w:r>
              <w:rPr>
                <w:rFonts w:ascii="Calibri" w:eastAsia="Calibri" w:hAnsi="Calibri" w:cs="Calibri"/>
                <w:sz w:val="22"/>
              </w:rPr>
              <w:t xml:space="preserve">profundo) </w:t>
            </w:r>
          </w:p>
          <w:p w14:paraId="54A1CC56"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5E28D4BC" w14:textId="77777777" w:rsidR="00E75D07" w:rsidRDefault="00E75D07" w:rsidP="00277B5E">
            <w:pPr>
              <w:spacing w:after="0" w:line="259" w:lineRule="auto"/>
              <w:ind w:left="110"/>
              <w:jc w:val="left"/>
            </w:pPr>
            <w:r>
              <w:rPr>
                <w:rFonts w:ascii="Calibri" w:eastAsia="Calibri" w:hAnsi="Calibri" w:cs="Calibri"/>
                <w:sz w:val="22"/>
              </w:rPr>
              <w:t xml:space="preserve"> </w:t>
            </w:r>
          </w:p>
          <w:p w14:paraId="5F761F44"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519A4DEB" w14:textId="77777777" w:rsidR="00E75D07" w:rsidRDefault="00E75D07" w:rsidP="00277B5E">
            <w:pPr>
              <w:spacing w:after="0" w:line="259" w:lineRule="auto"/>
              <w:ind w:left="110"/>
              <w:jc w:val="left"/>
            </w:pPr>
            <w:r>
              <w:rPr>
                <w:rFonts w:ascii="Calibri" w:eastAsia="Calibri" w:hAnsi="Calibri" w:cs="Calibri"/>
                <w:b/>
                <w:sz w:val="22"/>
              </w:rPr>
              <w:t xml:space="preserve">Inmediato </w:t>
            </w:r>
          </w:p>
        </w:tc>
        <w:tc>
          <w:tcPr>
            <w:tcW w:w="266" w:type="dxa"/>
            <w:tcBorders>
              <w:top w:val="single" w:sz="4" w:space="0" w:color="000000"/>
              <w:left w:val="nil"/>
              <w:bottom w:val="single" w:sz="4" w:space="0" w:color="000000"/>
              <w:right w:val="single" w:sz="4" w:space="0" w:color="000000"/>
            </w:tcBorders>
            <w:shd w:val="clear" w:color="auto" w:fill="C1E4F5"/>
          </w:tcPr>
          <w:p w14:paraId="27ABFE86" w14:textId="77777777" w:rsidR="00E75D07" w:rsidRDefault="00E75D07" w:rsidP="00277B5E">
            <w:pPr>
              <w:spacing w:after="160" w:line="259" w:lineRule="auto"/>
              <w:ind w:left="0"/>
              <w:jc w:val="left"/>
            </w:pPr>
          </w:p>
        </w:tc>
      </w:tr>
      <w:tr w:rsidR="00E75D07" w14:paraId="591B350F" w14:textId="77777777" w:rsidTr="00277B5E">
        <w:trPr>
          <w:trHeight w:val="1370"/>
        </w:trPr>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78D3E853"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7484BF05" w14:textId="77777777" w:rsidR="00E75D07" w:rsidRDefault="00E75D07" w:rsidP="00277B5E">
            <w:pPr>
              <w:spacing w:after="0" w:line="259" w:lineRule="auto"/>
              <w:ind w:left="107"/>
              <w:jc w:val="left"/>
            </w:pPr>
            <w:r>
              <w:rPr>
                <w:rFonts w:ascii="Calibri" w:eastAsia="Calibri" w:hAnsi="Calibri" w:cs="Calibri"/>
                <w:sz w:val="22"/>
              </w:rPr>
              <w:t xml:space="preserve"> </w:t>
            </w:r>
          </w:p>
          <w:p w14:paraId="23A12139" w14:textId="77777777" w:rsidR="00E75D07" w:rsidRDefault="00E75D07" w:rsidP="00277B5E">
            <w:pPr>
              <w:spacing w:after="0" w:line="259" w:lineRule="auto"/>
              <w:ind w:left="107"/>
              <w:jc w:val="left"/>
            </w:pPr>
            <w:r>
              <w:rPr>
                <w:rFonts w:ascii="Calibri" w:eastAsia="Calibri" w:hAnsi="Calibri" w:cs="Calibri"/>
                <w:b/>
                <w:sz w:val="22"/>
              </w:rPr>
              <w:t xml:space="preserve">    3 </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F0A983"/>
          </w:tcPr>
          <w:p w14:paraId="77844BAA" w14:textId="77777777" w:rsidR="00E75D07" w:rsidRDefault="00E75D07" w:rsidP="00277B5E">
            <w:pPr>
              <w:spacing w:after="0" w:line="259" w:lineRule="auto"/>
              <w:ind w:left="110"/>
              <w:jc w:val="left"/>
            </w:pPr>
            <w:r>
              <w:rPr>
                <w:rFonts w:ascii="Calibri" w:eastAsia="Calibri" w:hAnsi="Calibri" w:cs="Calibri"/>
                <w:sz w:val="22"/>
              </w:rPr>
              <w:t xml:space="preserve"> </w:t>
            </w:r>
          </w:p>
          <w:p w14:paraId="2957AF4C" w14:textId="77777777" w:rsidR="00E75D07" w:rsidRDefault="00E75D07" w:rsidP="00277B5E">
            <w:pPr>
              <w:spacing w:after="0" w:line="259" w:lineRule="auto"/>
              <w:ind w:left="110"/>
              <w:jc w:val="left"/>
            </w:pPr>
            <w:r>
              <w:rPr>
                <w:rFonts w:ascii="Calibri" w:eastAsia="Calibri" w:hAnsi="Calibri" w:cs="Calibri"/>
                <w:sz w:val="22"/>
              </w:rPr>
              <w:t xml:space="preserve"> </w:t>
            </w:r>
          </w:p>
          <w:p w14:paraId="23ECB7E0" w14:textId="77777777" w:rsidR="00E75D07" w:rsidRDefault="00E75D07" w:rsidP="00277B5E">
            <w:pPr>
              <w:spacing w:after="0" w:line="259" w:lineRule="auto"/>
              <w:ind w:left="110"/>
              <w:jc w:val="left"/>
            </w:pPr>
            <w:r>
              <w:rPr>
                <w:rFonts w:ascii="Calibri" w:eastAsia="Calibri" w:hAnsi="Calibri" w:cs="Calibri"/>
                <w:b/>
                <w:sz w:val="22"/>
              </w:rPr>
              <w:t xml:space="preserve">Acompañante Externo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4B56C7DE" w14:textId="77777777" w:rsidR="00E75D07" w:rsidRDefault="00E75D07" w:rsidP="00277B5E">
            <w:pPr>
              <w:spacing w:after="0" w:line="259" w:lineRule="auto"/>
              <w:ind w:left="107"/>
              <w:jc w:val="left"/>
            </w:pPr>
            <w:r>
              <w:rPr>
                <w:rFonts w:ascii="Calibri" w:eastAsia="Calibri" w:hAnsi="Calibri" w:cs="Calibri"/>
                <w:sz w:val="22"/>
              </w:rPr>
              <w:t xml:space="preserve"> </w:t>
            </w:r>
          </w:p>
          <w:p w14:paraId="5B3E7207" w14:textId="77777777" w:rsidR="00E75D07" w:rsidRDefault="00E75D07" w:rsidP="00277B5E">
            <w:pPr>
              <w:spacing w:after="0" w:line="259" w:lineRule="auto"/>
              <w:ind w:left="107" w:right="98"/>
            </w:pPr>
            <w:r>
              <w:rPr>
                <w:rFonts w:ascii="Calibri" w:eastAsia="Calibri" w:hAnsi="Calibri" w:cs="Calibri"/>
                <w:sz w:val="22"/>
              </w:rPr>
              <w:t xml:space="preserve">Requiere autorización previa y por escrito del apoderado (En el caso de que estén al tanto de la condición del o la estudiante)  </w:t>
            </w:r>
          </w:p>
        </w:tc>
        <w:tc>
          <w:tcPr>
            <w:tcW w:w="1476" w:type="dxa"/>
            <w:tcBorders>
              <w:top w:val="single" w:sz="4" w:space="0" w:color="000000"/>
              <w:left w:val="single" w:sz="4" w:space="0" w:color="000000"/>
              <w:bottom w:val="single" w:sz="4" w:space="0" w:color="000000"/>
              <w:right w:val="nil"/>
            </w:tcBorders>
            <w:shd w:val="clear" w:color="auto" w:fill="C1E4F5"/>
          </w:tcPr>
          <w:p w14:paraId="05A96358"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4E54D08E" w14:textId="77777777" w:rsidR="00E75D07" w:rsidRDefault="00E75D07" w:rsidP="00277B5E">
            <w:pPr>
              <w:spacing w:after="0" w:line="259" w:lineRule="auto"/>
              <w:ind w:left="110"/>
              <w:jc w:val="left"/>
            </w:pPr>
            <w:r>
              <w:rPr>
                <w:rFonts w:ascii="Calibri" w:eastAsia="Calibri" w:hAnsi="Calibri" w:cs="Calibri"/>
                <w:b/>
                <w:sz w:val="22"/>
              </w:rPr>
              <w:t xml:space="preserve"> </w:t>
            </w:r>
          </w:p>
          <w:p w14:paraId="26D1AA29" w14:textId="77777777" w:rsidR="00E75D07" w:rsidRDefault="00E75D07" w:rsidP="00277B5E">
            <w:pPr>
              <w:spacing w:after="0" w:line="259" w:lineRule="auto"/>
              <w:ind w:left="110"/>
              <w:jc w:val="left"/>
            </w:pPr>
            <w:r>
              <w:rPr>
                <w:rFonts w:ascii="Calibri" w:eastAsia="Calibri" w:hAnsi="Calibri" w:cs="Calibri"/>
                <w:b/>
                <w:sz w:val="22"/>
              </w:rPr>
              <w:t xml:space="preserve">Inmediato </w:t>
            </w:r>
          </w:p>
        </w:tc>
        <w:tc>
          <w:tcPr>
            <w:tcW w:w="266" w:type="dxa"/>
            <w:tcBorders>
              <w:top w:val="single" w:sz="4" w:space="0" w:color="000000"/>
              <w:left w:val="nil"/>
              <w:bottom w:val="single" w:sz="4" w:space="0" w:color="000000"/>
              <w:right w:val="single" w:sz="4" w:space="0" w:color="000000"/>
            </w:tcBorders>
            <w:shd w:val="clear" w:color="auto" w:fill="C1E4F5"/>
          </w:tcPr>
          <w:p w14:paraId="5479A0D0" w14:textId="77777777" w:rsidR="00E75D07" w:rsidRDefault="00E75D07" w:rsidP="00277B5E">
            <w:pPr>
              <w:spacing w:after="160" w:line="259" w:lineRule="auto"/>
              <w:ind w:left="0"/>
              <w:jc w:val="left"/>
            </w:pPr>
          </w:p>
        </w:tc>
      </w:tr>
      <w:tr w:rsidR="00E75D07" w14:paraId="6B7BBA95" w14:textId="77777777" w:rsidTr="00277B5E">
        <w:trPr>
          <w:trHeight w:val="1693"/>
        </w:trPr>
        <w:tc>
          <w:tcPr>
            <w:tcW w:w="1273" w:type="dxa"/>
            <w:tcBorders>
              <w:top w:val="single" w:sz="4" w:space="0" w:color="000000"/>
              <w:left w:val="single" w:sz="4" w:space="0" w:color="000000"/>
              <w:bottom w:val="single" w:sz="4" w:space="0" w:color="000000"/>
              <w:right w:val="single" w:sz="4" w:space="0" w:color="000000"/>
            </w:tcBorders>
            <w:shd w:val="clear" w:color="auto" w:fill="C1E4F5"/>
          </w:tcPr>
          <w:p w14:paraId="03CF7711" w14:textId="77777777" w:rsidR="00E75D07" w:rsidRDefault="00E75D07" w:rsidP="00277B5E">
            <w:pPr>
              <w:spacing w:after="0" w:line="259" w:lineRule="auto"/>
              <w:ind w:left="107"/>
              <w:jc w:val="left"/>
            </w:pPr>
            <w:r>
              <w:rPr>
                <w:rFonts w:ascii="Calibri" w:eastAsia="Calibri" w:hAnsi="Calibri" w:cs="Calibri"/>
                <w:b/>
                <w:sz w:val="22"/>
              </w:rPr>
              <w:t xml:space="preserve"> </w:t>
            </w:r>
          </w:p>
          <w:p w14:paraId="491768E5" w14:textId="77777777" w:rsidR="00E75D07" w:rsidRDefault="00E75D07" w:rsidP="00277B5E">
            <w:pPr>
              <w:spacing w:after="0" w:line="259" w:lineRule="auto"/>
              <w:ind w:left="107"/>
              <w:jc w:val="left"/>
            </w:pPr>
            <w:r>
              <w:rPr>
                <w:rFonts w:ascii="Calibri" w:eastAsia="Calibri" w:hAnsi="Calibri" w:cs="Calibri"/>
                <w:sz w:val="22"/>
              </w:rPr>
              <w:t xml:space="preserve"> </w:t>
            </w:r>
          </w:p>
          <w:p w14:paraId="221FE8FE" w14:textId="77777777" w:rsidR="00E75D07" w:rsidRDefault="00E75D07" w:rsidP="00277B5E">
            <w:pPr>
              <w:spacing w:after="0" w:line="259" w:lineRule="auto"/>
              <w:ind w:left="107"/>
              <w:jc w:val="left"/>
            </w:pPr>
            <w:r>
              <w:rPr>
                <w:rFonts w:ascii="Calibri" w:eastAsia="Calibri" w:hAnsi="Calibri" w:cs="Calibri"/>
                <w:sz w:val="22"/>
              </w:rPr>
              <w:t xml:space="preserve">      </w:t>
            </w:r>
            <w:r>
              <w:rPr>
                <w:rFonts w:ascii="Calibri" w:eastAsia="Calibri" w:hAnsi="Calibri" w:cs="Calibri"/>
                <w:b/>
                <w:sz w:val="22"/>
              </w:rPr>
              <w:t xml:space="preserve">4 </w:t>
            </w:r>
            <w:r>
              <w:rPr>
                <w:rFonts w:ascii="Calibri" w:eastAsia="Calibri" w:hAnsi="Calibri" w:cs="Calibri"/>
                <w:sz w:val="22"/>
              </w:rPr>
              <w:t xml:space="preserve"> </w:t>
            </w:r>
          </w:p>
        </w:tc>
        <w:tc>
          <w:tcPr>
            <w:tcW w:w="2519" w:type="dxa"/>
            <w:tcBorders>
              <w:top w:val="single" w:sz="4" w:space="0" w:color="000000"/>
              <w:left w:val="single" w:sz="4" w:space="0" w:color="000000"/>
              <w:bottom w:val="single" w:sz="4" w:space="0" w:color="000000"/>
              <w:right w:val="single" w:sz="4" w:space="0" w:color="000000"/>
            </w:tcBorders>
            <w:shd w:val="clear" w:color="auto" w:fill="F0A983"/>
          </w:tcPr>
          <w:p w14:paraId="3D3A1CE9" w14:textId="77777777" w:rsidR="00E75D07" w:rsidRDefault="00E75D07" w:rsidP="00277B5E">
            <w:pPr>
              <w:spacing w:after="0" w:line="259" w:lineRule="auto"/>
              <w:ind w:left="110"/>
              <w:jc w:val="left"/>
            </w:pPr>
            <w:r>
              <w:rPr>
                <w:rFonts w:ascii="Calibri" w:eastAsia="Calibri" w:hAnsi="Calibri" w:cs="Calibri"/>
                <w:sz w:val="22"/>
              </w:rPr>
              <w:t xml:space="preserve"> </w:t>
            </w:r>
          </w:p>
          <w:p w14:paraId="7973D8CE" w14:textId="77777777" w:rsidR="00E75D07" w:rsidRDefault="00E75D07" w:rsidP="00277B5E">
            <w:pPr>
              <w:spacing w:after="0" w:line="259" w:lineRule="auto"/>
              <w:ind w:left="110"/>
              <w:jc w:val="left"/>
            </w:pPr>
            <w:r>
              <w:rPr>
                <w:rFonts w:ascii="Calibri" w:eastAsia="Calibri" w:hAnsi="Calibri" w:cs="Calibri"/>
                <w:sz w:val="22"/>
              </w:rPr>
              <w:t xml:space="preserve"> </w:t>
            </w:r>
          </w:p>
          <w:p w14:paraId="6C513F95" w14:textId="77777777" w:rsidR="00E75D07" w:rsidRDefault="00E75D07" w:rsidP="00277B5E">
            <w:pPr>
              <w:tabs>
                <w:tab w:val="center" w:pos="1483"/>
                <w:tab w:val="right" w:pos="2509"/>
              </w:tabs>
              <w:spacing w:after="0" w:line="259" w:lineRule="auto"/>
              <w:ind w:left="0"/>
              <w:jc w:val="left"/>
            </w:pPr>
            <w:r>
              <w:rPr>
                <w:rFonts w:ascii="Calibri" w:eastAsia="Calibri" w:hAnsi="Calibri" w:cs="Calibri"/>
                <w:b/>
                <w:sz w:val="22"/>
              </w:rPr>
              <w:t xml:space="preserve">Dupla </w:t>
            </w:r>
            <w:r>
              <w:rPr>
                <w:rFonts w:ascii="Calibri" w:eastAsia="Calibri" w:hAnsi="Calibri" w:cs="Calibri"/>
                <w:b/>
                <w:sz w:val="22"/>
              </w:rPr>
              <w:tab/>
              <w:t xml:space="preserve">Psicosocial </w:t>
            </w:r>
            <w:r>
              <w:rPr>
                <w:rFonts w:ascii="Calibri" w:eastAsia="Calibri" w:hAnsi="Calibri" w:cs="Calibri"/>
                <w:b/>
                <w:sz w:val="22"/>
              </w:rPr>
              <w:tab/>
              <w:t xml:space="preserve">/ </w:t>
            </w:r>
          </w:p>
          <w:p w14:paraId="040134F0" w14:textId="77777777" w:rsidR="00E75D07" w:rsidRDefault="00E75D07" w:rsidP="00277B5E">
            <w:pPr>
              <w:spacing w:after="0" w:line="259" w:lineRule="auto"/>
              <w:ind w:left="110"/>
              <w:jc w:val="left"/>
            </w:pPr>
            <w:r>
              <w:rPr>
                <w:rFonts w:ascii="Calibri" w:eastAsia="Calibri" w:hAnsi="Calibri" w:cs="Calibri"/>
                <w:b/>
                <w:sz w:val="22"/>
              </w:rPr>
              <w:t xml:space="preserve">Acompañante interno </w:t>
            </w:r>
          </w:p>
        </w:tc>
        <w:tc>
          <w:tcPr>
            <w:tcW w:w="3011" w:type="dxa"/>
            <w:tcBorders>
              <w:top w:val="single" w:sz="4" w:space="0" w:color="000000"/>
              <w:left w:val="single" w:sz="4" w:space="0" w:color="000000"/>
              <w:bottom w:val="single" w:sz="4" w:space="0" w:color="000000"/>
              <w:right w:val="single" w:sz="4" w:space="0" w:color="000000"/>
            </w:tcBorders>
            <w:shd w:val="clear" w:color="auto" w:fill="C1E4F5"/>
          </w:tcPr>
          <w:p w14:paraId="3D588DC4" w14:textId="77777777" w:rsidR="00E75D07" w:rsidRDefault="00E75D07" w:rsidP="00277B5E">
            <w:pPr>
              <w:spacing w:after="0" w:line="259" w:lineRule="auto"/>
              <w:ind w:left="107"/>
              <w:jc w:val="left"/>
            </w:pPr>
            <w:r>
              <w:rPr>
                <w:rFonts w:ascii="Calibri" w:eastAsia="Calibri" w:hAnsi="Calibri" w:cs="Calibri"/>
                <w:sz w:val="22"/>
              </w:rPr>
              <w:t xml:space="preserve"> </w:t>
            </w:r>
          </w:p>
          <w:p w14:paraId="094362FC" w14:textId="77777777" w:rsidR="00E75D07" w:rsidRDefault="00E75D07" w:rsidP="00277B5E">
            <w:pPr>
              <w:tabs>
                <w:tab w:val="center" w:pos="1288"/>
                <w:tab w:val="center" w:pos="2101"/>
                <w:tab w:val="right" w:pos="3001"/>
              </w:tabs>
              <w:spacing w:after="0" w:line="259" w:lineRule="auto"/>
              <w:ind w:left="0"/>
              <w:jc w:val="left"/>
            </w:pPr>
            <w:r>
              <w:rPr>
                <w:rFonts w:ascii="Calibri" w:eastAsia="Calibri" w:hAnsi="Calibri" w:cs="Calibri"/>
                <w:sz w:val="22"/>
              </w:rPr>
              <w:t xml:space="preserve">Registro </w:t>
            </w:r>
            <w:r>
              <w:rPr>
                <w:rFonts w:ascii="Calibri" w:eastAsia="Calibri" w:hAnsi="Calibri" w:cs="Calibri"/>
                <w:sz w:val="22"/>
              </w:rPr>
              <w:tab/>
              <w:t xml:space="preserve">en </w:t>
            </w:r>
            <w:r>
              <w:rPr>
                <w:rFonts w:ascii="Calibri" w:eastAsia="Calibri" w:hAnsi="Calibri" w:cs="Calibri"/>
                <w:sz w:val="22"/>
              </w:rPr>
              <w:tab/>
              <w:t xml:space="preserve">bitácora </w:t>
            </w:r>
            <w:r>
              <w:rPr>
                <w:rFonts w:ascii="Calibri" w:eastAsia="Calibri" w:hAnsi="Calibri" w:cs="Calibri"/>
                <w:sz w:val="22"/>
              </w:rPr>
              <w:tab/>
              <w:t xml:space="preserve">y </w:t>
            </w:r>
          </w:p>
          <w:p w14:paraId="79391BA9" w14:textId="77777777" w:rsidR="00E75D07" w:rsidRDefault="00E75D07" w:rsidP="00277B5E">
            <w:pPr>
              <w:spacing w:after="0" w:line="259" w:lineRule="auto"/>
              <w:ind w:left="107"/>
              <w:jc w:val="left"/>
            </w:pPr>
            <w:r>
              <w:rPr>
                <w:rFonts w:ascii="Calibri" w:eastAsia="Calibri" w:hAnsi="Calibri" w:cs="Calibri"/>
                <w:sz w:val="22"/>
              </w:rPr>
              <w:t xml:space="preserve">comunicación al apoderado </w:t>
            </w:r>
          </w:p>
          <w:p w14:paraId="1EE7127D" w14:textId="77777777" w:rsidR="00E75D07" w:rsidRDefault="00E75D07" w:rsidP="00277B5E">
            <w:pPr>
              <w:spacing w:after="0" w:line="259" w:lineRule="auto"/>
              <w:ind w:left="107"/>
              <w:jc w:val="left"/>
            </w:pPr>
            <w:r>
              <w:rPr>
                <w:rFonts w:ascii="Calibri" w:eastAsia="Calibri" w:hAnsi="Calibri" w:cs="Calibri"/>
                <w:sz w:val="22"/>
              </w:rPr>
              <w:t xml:space="preserve"> </w:t>
            </w:r>
          </w:p>
          <w:p w14:paraId="21BD1510" w14:textId="77777777" w:rsidR="00E75D07" w:rsidRDefault="00E75D07" w:rsidP="00277B5E">
            <w:pPr>
              <w:spacing w:after="0" w:line="259" w:lineRule="auto"/>
              <w:ind w:left="107"/>
              <w:jc w:val="left"/>
            </w:pPr>
            <w:r>
              <w:rPr>
                <w:rFonts w:ascii="Calibri" w:eastAsia="Calibri" w:hAnsi="Calibri" w:cs="Calibri"/>
                <w:sz w:val="22"/>
              </w:rPr>
              <w:t xml:space="preserve"> </w:t>
            </w:r>
          </w:p>
          <w:p w14:paraId="6DDDBD82" w14:textId="77777777" w:rsidR="00E75D07" w:rsidRDefault="00E75D07" w:rsidP="00277B5E">
            <w:pPr>
              <w:spacing w:after="0" w:line="259" w:lineRule="auto"/>
              <w:ind w:left="107"/>
              <w:jc w:val="left"/>
            </w:pPr>
            <w:r>
              <w:rPr>
                <w:rFonts w:ascii="Calibri" w:eastAsia="Calibri" w:hAnsi="Calibri" w:cs="Calibri"/>
                <w:sz w:val="22"/>
              </w:rPr>
              <w:t xml:space="preserve"> </w:t>
            </w:r>
          </w:p>
        </w:tc>
        <w:tc>
          <w:tcPr>
            <w:tcW w:w="1476" w:type="dxa"/>
            <w:tcBorders>
              <w:top w:val="single" w:sz="4" w:space="0" w:color="000000"/>
              <w:left w:val="single" w:sz="4" w:space="0" w:color="000000"/>
              <w:bottom w:val="single" w:sz="4" w:space="0" w:color="000000"/>
              <w:right w:val="nil"/>
            </w:tcBorders>
            <w:shd w:val="clear" w:color="auto" w:fill="C1E4F5"/>
          </w:tcPr>
          <w:p w14:paraId="6EBC14FE" w14:textId="77777777" w:rsidR="00E75D07" w:rsidRDefault="00E75D07" w:rsidP="00277B5E">
            <w:pPr>
              <w:spacing w:after="0" w:line="259" w:lineRule="auto"/>
              <w:ind w:left="110"/>
              <w:jc w:val="left"/>
            </w:pPr>
            <w:r>
              <w:rPr>
                <w:rFonts w:ascii="Calibri" w:eastAsia="Calibri" w:hAnsi="Calibri" w:cs="Calibri"/>
                <w:sz w:val="22"/>
              </w:rPr>
              <w:t xml:space="preserve"> </w:t>
            </w:r>
          </w:p>
          <w:p w14:paraId="407E3C59" w14:textId="77777777" w:rsidR="00E75D07" w:rsidRDefault="00E75D07" w:rsidP="00277B5E">
            <w:pPr>
              <w:spacing w:after="0" w:line="259" w:lineRule="auto"/>
              <w:ind w:left="110"/>
              <w:jc w:val="left"/>
            </w:pPr>
            <w:r>
              <w:rPr>
                <w:rFonts w:ascii="Calibri" w:eastAsia="Calibri" w:hAnsi="Calibri" w:cs="Calibri"/>
                <w:sz w:val="22"/>
              </w:rPr>
              <w:t xml:space="preserve"> </w:t>
            </w:r>
          </w:p>
          <w:p w14:paraId="45DE07B6" w14:textId="77777777" w:rsidR="00E75D07" w:rsidRDefault="00E75D07" w:rsidP="00277B5E">
            <w:pPr>
              <w:spacing w:after="0" w:line="259" w:lineRule="auto"/>
              <w:ind w:left="110"/>
              <w:jc w:val="left"/>
            </w:pPr>
            <w:r>
              <w:rPr>
                <w:rFonts w:ascii="Calibri" w:eastAsia="Calibri" w:hAnsi="Calibri" w:cs="Calibri"/>
                <w:b/>
                <w:sz w:val="22"/>
              </w:rPr>
              <w:t xml:space="preserve">Posterior evento </w:t>
            </w:r>
          </w:p>
        </w:tc>
        <w:tc>
          <w:tcPr>
            <w:tcW w:w="266" w:type="dxa"/>
            <w:tcBorders>
              <w:top w:val="single" w:sz="4" w:space="0" w:color="000000"/>
              <w:left w:val="nil"/>
              <w:bottom w:val="single" w:sz="4" w:space="0" w:color="000000"/>
              <w:right w:val="single" w:sz="4" w:space="0" w:color="000000"/>
            </w:tcBorders>
            <w:shd w:val="clear" w:color="auto" w:fill="C1E4F5"/>
          </w:tcPr>
          <w:p w14:paraId="71DAA1BD" w14:textId="77777777" w:rsidR="00E75D07" w:rsidRDefault="00E75D07" w:rsidP="00277B5E">
            <w:pPr>
              <w:spacing w:after="0" w:line="259" w:lineRule="auto"/>
              <w:ind w:left="0"/>
            </w:pPr>
            <w:r>
              <w:rPr>
                <w:rFonts w:ascii="Calibri" w:eastAsia="Calibri" w:hAnsi="Calibri" w:cs="Calibri"/>
                <w:b/>
                <w:sz w:val="22"/>
              </w:rPr>
              <w:t xml:space="preserve">al </w:t>
            </w:r>
          </w:p>
        </w:tc>
      </w:tr>
    </w:tbl>
    <w:p w14:paraId="04B1C7C4" w14:textId="77777777" w:rsidR="00E75D07" w:rsidRDefault="00E75D07" w:rsidP="00E75D07">
      <w:pPr>
        <w:spacing w:after="0" w:line="259" w:lineRule="auto"/>
        <w:ind w:left="1050" w:right="2432"/>
        <w:jc w:val="right"/>
      </w:pPr>
      <w:r>
        <w:rPr>
          <w:b/>
        </w:rPr>
        <w:t xml:space="preserve"> </w:t>
      </w:r>
    </w:p>
    <w:p w14:paraId="33495164" w14:textId="77777777" w:rsidR="00E75D07" w:rsidRDefault="00E75D07" w:rsidP="00E75D07">
      <w:pPr>
        <w:spacing w:after="0" w:line="259" w:lineRule="auto"/>
        <w:ind w:left="1671"/>
        <w:jc w:val="left"/>
      </w:pPr>
      <w:r>
        <w:rPr>
          <w:b/>
        </w:rPr>
        <w:t xml:space="preserve"> </w:t>
      </w:r>
    </w:p>
    <w:p w14:paraId="1EC44318" w14:textId="77777777" w:rsidR="00E75D07" w:rsidRDefault="00E75D07" w:rsidP="00E75D07">
      <w:pPr>
        <w:spacing w:after="0" w:line="259" w:lineRule="auto"/>
        <w:jc w:val="left"/>
      </w:pPr>
      <w:r>
        <w:rPr>
          <w:rFonts w:ascii="Calibri" w:eastAsia="Calibri" w:hAnsi="Calibri" w:cs="Calibri"/>
          <w:sz w:val="22"/>
        </w:rPr>
        <w:t xml:space="preserve"> </w:t>
      </w:r>
    </w:p>
    <w:p w14:paraId="6A4EBA6C" w14:textId="77777777" w:rsidR="00E75D07" w:rsidRDefault="00E75D07" w:rsidP="00E75D07">
      <w:pPr>
        <w:spacing w:after="2" w:line="256" w:lineRule="auto"/>
        <w:ind w:left="1037" w:right="987" w:hanging="10"/>
        <w:rPr>
          <w:rFonts w:ascii="Calibri" w:eastAsia="Calibri" w:hAnsi="Calibri" w:cs="Calibri"/>
          <w:b/>
          <w:sz w:val="22"/>
        </w:rPr>
      </w:pPr>
    </w:p>
    <w:p w14:paraId="69529EBE" w14:textId="77777777" w:rsidR="00E75D07" w:rsidRDefault="00E75D07" w:rsidP="00E75D07">
      <w:pPr>
        <w:spacing w:after="2" w:line="256" w:lineRule="auto"/>
        <w:ind w:left="1037" w:right="987" w:hanging="10"/>
        <w:rPr>
          <w:rFonts w:ascii="Calibri" w:eastAsia="Calibri" w:hAnsi="Calibri" w:cs="Calibri"/>
          <w:b/>
          <w:sz w:val="22"/>
        </w:rPr>
      </w:pPr>
    </w:p>
    <w:p w14:paraId="21A0D33D" w14:textId="77777777" w:rsidR="00E75D07" w:rsidRDefault="00E75D07" w:rsidP="00E75D07">
      <w:pPr>
        <w:spacing w:after="2" w:line="256" w:lineRule="auto"/>
        <w:ind w:left="1037" w:right="987" w:hanging="10"/>
        <w:rPr>
          <w:rFonts w:ascii="Calibri" w:eastAsia="Calibri" w:hAnsi="Calibri" w:cs="Calibri"/>
          <w:b/>
          <w:sz w:val="22"/>
        </w:rPr>
      </w:pPr>
    </w:p>
    <w:p w14:paraId="31D49A6F" w14:textId="77777777" w:rsidR="00E75D07" w:rsidRDefault="00E75D07" w:rsidP="00E75D07">
      <w:pPr>
        <w:spacing w:after="2" w:line="256" w:lineRule="auto"/>
        <w:ind w:left="1037" w:right="987" w:hanging="10"/>
      </w:pPr>
      <w:r>
        <w:rPr>
          <w:rFonts w:ascii="Calibri" w:eastAsia="Calibri" w:hAnsi="Calibri" w:cs="Calibri"/>
          <w:b/>
          <w:sz w:val="22"/>
        </w:rPr>
        <w:t xml:space="preserve">Anexo 1 </w:t>
      </w:r>
    </w:p>
    <w:p w14:paraId="443574E8" w14:textId="77777777" w:rsidR="00E75D07" w:rsidRDefault="00E75D07" w:rsidP="00E75D07">
      <w:pPr>
        <w:spacing w:after="2" w:line="256" w:lineRule="auto"/>
        <w:ind w:left="3733" w:right="987" w:hanging="10"/>
      </w:pPr>
      <w:r>
        <w:rPr>
          <w:rFonts w:ascii="Calibri" w:eastAsia="Calibri" w:hAnsi="Calibri" w:cs="Calibri"/>
          <w:b/>
          <w:sz w:val="22"/>
        </w:rPr>
        <w:t xml:space="preserve">Plan de acompañamiento emocional y conductual (PAEC) </w:t>
      </w:r>
    </w:p>
    <w:tbl>
      <w:tblPr>
        <w:tblStyle w:val="TableGrid"/>
        <w:tblW w:w="8827" w:type="dxa"/>
        <w:tblInd w:w="1046" w:type="dxa"/>
        <w:tblCellMar>
          <w:top w:w="1" w:type="dxa"/>
          <w:right w:w="22" w:type="dxa"/>
        </w:tblCellMar>
        <w:tblLook w:val="04A0" w:firstRow="1" w:lastRow="0" w:firstColumn="1" w:lastColumn="0" w:noHBand="0" w:noVBand="1"/>
      </w:tblPr>
      <w:tblGrid>
        <w:gridCol w:w="2549"/>
        <w:gridCol w:w="3115"/>
        <w:gridCol w:w="1118"/>
        <w:gridCol w:w="2045"/>
      </w:tblGrid>
      <w:tr w:rsidR="00E75D07" w14:paraId="56BB64AB" w14:textId="77777777" w:rsidTr="00277B5E">
        <w:trPr>
          <w:trHeight w:val="293"/>
        </w:trPr>
        <w:tc>
          <w:tcPr>
            <w:tcW w:w="2549" w:type="dxa"/>
            <w:tcBorders>
              <w:top w:val="single" w:sz="4" w:space="0" w:color="000000"/>
              <w:left w:val="single" w:sz="4" w:space="0" w:color="000000"/>
              <w:bottom w:val="single" w:sz="4" w:space="0" w:color="000000"/>
              <w:right w:val="nil"/>
            </w:tcBorders>
          </w:tcPr>
          <w:p w14:paraId="51D2C74A" w14:textId="77777777" w:rsidR="00E75D07" w:rsidRDefault="00E75D07" w:rsidP="00277B5E">
            <w:pPr>
              <w:spacing w:after="0" w:line="259" w:lineRule="auto"/>
              <w:ind w:left="110"/>
              <w:jc w:val="left"/>
            </w:pPr>
            <w:r>
              <w:rPr>
                <w:rFonts w:ascii="Calibri" w:eastAsia="Calibri" w:hAnsi="Calibri" w:cs="Calibri"/>
                <w:b/>
                <w:sz w:val="22"/>
              </w:rPr>
              <w:t>Identificación del estudian</w:t>
            </w:r>
          </w:p>
        </w:tc>
        <w:tc>
          <w:tcPr>
            <w:tcW w:w="6278" w:type="dxa"/>
            <w:gridSpan w:val="3"/>
            <w:tcBorders>
              <w:top w:val="single" w:sz="4" w:space="0" w:color="000000"/>
              <w:left w:val="nil"/>
              <w:bottom w:val="single" w:sz="4" w:space="0" w:color="000000"/>
              <w:right w:val="single" w:sz="4" w:space="0" w:color="000000"/>
            </w:tcBorders>
          </w:tcPr>
          <w:p w14:paraId="1E344803" w14:textId="77777777" w:rsidR="00E75D07" w:rsidRDefault="00E75D07" w:rsidP="00277B5E">
            <w:pPr>
              <w:spacing w:after="0" w:line="259" w:lineRule="auto"/>
              <w:ind w:left="-22"/>
              <w:jc w:val="left"/>
            </w:pPr>
            <w:r>
              <w:rPr>
                <w:rFonts w:ascii="Calibri" w:eastAsia="Calibri" w:hAnsi="Calibri" w:cs="Calibri"/>
                <w:b/>
                <w:sz w:val="22"/>
              </w:rPr>
              <w:t xml:space="preserve">te </w:t>
            </w:r>
          </w:p>
        </w:tc>
      </w:tr>
      <w:tr w:rsidR="00E75D07" w14:paraId="5BDB46A4"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6E11DC32" w14:textId="77777777" w:rsidR="00E75D07" w:rsidRDefault="00E75D07" w:rsidP="00277B5E">
            <w:pPr>
              <w:spacing w:after="0" w:line="259" w:lineRule="auto"/>
              <w:ind w:left="110"/>
              <w:jc w:val="left"/>
            </w:pPr>
            <w:r>
              <w:rPr>
                <w:rFonts w:ascii="Calibri" w:eastAsia="Calibri" w:hAnsi="Calibri" w:cs="Calibri"/>
                <w:sz w:val="22"/>
              </w:rPr>
              <w:t xml:space="preserve">Nombre Completo </w:t>
            </w:r>
          </w:p>
        </w:tc>
        <w:tc>
          <w:tcPr>
            <w:tcW w:w="3115" w:type="dxa"/>
            <w:tcBorders>
              <w:top w:val="single" w:sz="4" w:space="0" w:color="000000"/>
              <w:left w:val="single" w:sz="4" w:space="0" w:color="000000"/>
              <w:bottom w:val="single" w:sz="4" w:space="0" w:color="000000"/>
              <w:right w:val="single" w:sz="4" w:space="0" w:color="000000"/>
            </w:tcBorders>
          </w:tcPr>
          <w:p w14:paraId="3E394F78"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37AA7840" w14:textId="77777777" w:rsidR="00E75D07" w:rsidRDefault="00E75D07" w:rsidP="00277B5E">
            <w:pPr>
              <w:spacing w:after="0" w:line="259" w:lineRule="auto"/>
              <w:ind w:left="110"/>
              <w:jc w:val="left"/>
            </w:pPr>
            <w:r>
              <w:rPr>
                <w:rFonts w:ascii="Calibri" w:eastAsia="Calibri" w:hAnsi="Calibri" w:cs="Calibri"/>
                <w:sz w:val="22"/>
              </w:rPr>
              <w:t xml:space="preserve">Rut </w:t>
            </w:r>
          </w:p>
        </w:tc>
        <w:tc>
          <w:tcPr>
            <w:tcW w:w="2045" w:type="dxa"/>
            <w:tcBorders>
              <w:top w:val="single" w:sz="4" w:space="0" w:color="000000"/>
              <w:left w:val="single" w:sz="4" w:space="0" w:color="000000"/>
              <w:bottom w:val="single" w:sz="4" w:space="0" w:color="000000"/>
              <w:right w:val="single" w:sz="4" w:space="0" w:color="000000"/>
            </w:tcBorders>
          </w:tcPr>
          <w:p w14:paraId="21D3F7EF" w14:textId="77777777" w:rsidR="00E75D07" w:rsidRDefault="00E75D07" w:rsidP="00277B5E">
            <w:pPr>
              <w:spacing w:after="0" w:line="259" w:lineRule="auto"/>
              <w:ind w:left="110"/>
              <w:jc w:val="left"/>
            </w:pPr>
            <w:r>
              <w:rPr>
                <w:rFonts w:ascii="Calibri" w:eastAsia="Calibri" w:hAnsi="Calibri" w:cs="Calibri"/>
                <w:sz w:val="22"/>
              </w:rPr>
              <w:t xml:space="preserve"> </w:t>
            </w:r>
          </w:p>
        </w:tc>
      </w:tr>
      <w:tr w:rsidR="00E75D07" w14:paraId="344DB832" w14:textId="77777777" w:rsidTr="00277B5E">
        <w:trPr>
          <w:trHeight w:val="298"/>
        </w:trPr>
        <w:tc>
          <w:tcPr>
            <w:tcW w:w="2549" w:type="dxa"/>
            <w:tcBorders>
              <w:top w:val="single" w:sz="4" w:space="0" w:color="000000"/>
              <w:left w:val="single" w:sz="4" w:space="0" w:color="000000"/>
              <w:bottom w:val="single" w:sz="4" w:space="0" w:color="000000"/>
              <w:right w:val="single" w:sz="4" w:space="0" w:color="000000"/>
            </w:tcBorders>
          </w:tcPr>
          <w:p w14:paraId="0631F1F9" w14:textId="77777777" w:rsidR="00E75D07" w:rsidRDefault="00E75D07" w:rsidP="00277B5E">
            <w:pPr>
              <w:spacing w:after="0" w:line="259" w:lineRule="auto"/>
              <w:ind w:left="110"/>
              <w:jc w:val="left"/>
            </w:pPr>
            <w:r>
              <w:rPr>
                <w:rFonts w:ascii="Calibri" w:eastAsia="Calibri" w:hAnsi="Calibri" w:cs="Calibri"/>
                <w:sz w:val="22"/>
              </w:rPr>
              <w:t xml:space="preserve">Fecha de Nacimiento </w:t>
            </w:r>
          </w:p>
        </w:tc>
        <w:tc>
          <w:tcPr>
            <w:tcW w:w="3115" w:type="dxa"/>
            <w:tcBorders>
              <w:top w:val="single" w:sz="4" w:space="0" w:color="000000"/>
              <w:left w:val="single" w:sz="4" w:space="0" w:color="000000"/>
              <w:bottom w:val="single" w:sz="4" w:space="0" w:color="000000"/>
              <w:right w:val="single" w:sz="4" w:space="0" w:color="000000"/>
            </w:tcBorders>
          </w:tcPr>
          <w:p w14:paraId="451CA29E"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769753F9" w14:textId="77777777" w:rsidR="00E75D07" w:rsidRDefault="00E75D07" w:rsidP="00277B5E">
            <w:pPr>
              <w:spacing w:after="0" w:line="259" w:lineRule="auto"/>
              <w:ind w:left="110"/>
              <w:jc w:val="left"/>
            </w:pPr>
            <w:r>
              <w:rPr>
                <w:rFonts w:ascii="Calibri" w:eastAsia="Calibri" w:hAnsi="Calibri" w:cs="Calibri"/>
                <w:sz w:val="22"/>
              </w:rPr>
              <w:t xml:space="preserve">Edad </w:t>
            </w:r>
          </w:p>
        </w:tc>
        <w:tc>
          <w:tcPr>
            <w:tcW w:w="2045" w:type="dxa"/>
            <w:tcBorders>
              <w:top w:val="single" w:sz="4" w:space="0" w:color="000000"/>
              <w:left w:val="single" w:sz="4" w:space="0" w:color="000000"/>
              <w:bottom w:val="single" w:sz="4" w:space="0" w:color="000000"/>
              <w:right w:val="single" w:sz="4" w:space="0" w:color="000000"/>
            </w:tcBorders>
          </w:tcPr>
          <w:p w14:paraId="267D69B9" w14:textId="77777777" w:rsidR="00E75D07" w:rsidRDefault="00E75D07" w:rsidP="00277B5E">
            <w:pPr>
              <w:spacing w:after="0" w:line="259" w:lineRule="auto"/>
              <w:ind w:left="110"/>
              <w:jc w:val="left"/>
            </w:pPr>
            <w:r>
              <w:rPr>
                <w:rFonts w:ascii="Calibri" w:eastAsia="Calibri" w:hAnsi="Calibri" w:cs="Calibri"/>
                <w:sz w:val="22"/>
              </w:rPr>
              <w:t xml:space="preserve"> </w:t>
            </w:r>
          </w:p>
        </w:tc>
      </w:tr>
      <w:tr w:rsidR="00E75D07" w14:paraId="116CADEE"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24A035C6" w14:textId="77777777" w:rsidR="00E75D07" w:rsidRDefault="00E75D07" w:rsidP="00277B5E">
            <w:pPr>
              <w:spacing w:after="0" w:line="259" w:lineRule="auto"/>
              <w:ind w:left="110"/>
              <w:jc w:val="left"/>
            </w:pPr>
            <w:r>
              <w:rPr>
                <w:rFonts w:ascii="Calibri" w:eastAsia="Calibri" w:hAnsi="Calibri" w:cs="Calibri"/>
                <w:sz w:val="22"/>
              </w:rPr>
              <w:t xml:space="preserve">Profesor tutor </w:t>
            </w:r>
          </w:p>
        </w:tc>
        <w:tc>
          <w:tcPr>
            <w:tcW w:w="3115" w:type="dxa"/>
            <w:tcBorders>
              <w:top w:val="single" w:sz="4" w:space="0" w:color="000000"/>
              <w:left w:val="single" w:sz="4" w:space="0" w:color="000000"/>
              <w:bottom w:val="single" w:sz="4" w:space="0" w:color="000000"/>
              <w:right w:val="single" w:sz="4" w:space="0" w:color="000000"/>
            </w:tcBorders>
          </w:tcPr>
          <w:p w14:paraId="313BBE14"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5BF7D43D" w14:textId="77777777" w:rsidR="00E75D07" w:rsidRDefault="00E75D07" w:rsidP="00277B5E">
            <w:pPr>
              <w:spacing w:after="0" w:line="259" w:lineRule="auto"/>
              <w:ind w:left="110"/>
              <w:jc w:val="left"/>
            </w:pPr>
            <w:r>
              <w:rPr>
                <w:rFonts w:ascii="Calibri" w:eastAsia="Calibri" w:hAnsi="Calibri" w:cs="Calibri"/>
                <w:sz w:val="22"/>
              </w:rPr>
              <w:t xml:space="preserve">Curso </w:t>
            </w:r>
          </w:p>
        </w:tc>
        <w:tc>
          <w:tcPr>
            <w:tcW w:w="2045" w:type="dxa"/>
            <w:tcBorders>
              <w:top w:val="single" w:sz="4" w:space="0" w:color="000000"/>
              <w:left w:val="single" w:sz="4" w:space="0" w:color="000000"/>
              <w:bottom w:val="single" w:sz="4" w:space="0" w:color="000000"/>
              <w:right w:val="single" w:sz="4" w:space="0" w:color="000000"/>
            </w:tcBorders>
          </w:tcPr>
          <w:p w14:paraId="4D96133B" w14:textId="77777777" w:rsidR="00E75D07" w:rsidRDefault="00E75D07" w:rsidP="00277B5E">
            <w:pPr>
              <w:spacing w:after="0" w:line="259" w:lineRule="auto"/>
              <w:ind w:left="110"/>
              <w:jc w:val="left"/>
            </w:pPr>
            <w:r>
              <w:rPr>
                <w:rFonts w:ascii="Calibri" w:eastAsia="Calibri" w:hAnsi="Calibri" w:cs="Calibri"/>
                <w:sz w:val="22"/>
              </w:rPr>
              <w:t xml:space="preserve"> </w:t>
            </w:r>
          </w:p>
        </w:tc>
      </w:tr>
    </w:tbl>
    <w:p w14:paraId="115941BB" w14:textId="77777777" w:rsidR="00E75D07" w:rsidRDefault="00E75D07" w:rsidP="00E75D07">
      <w:pPr>
        <w:spacing w:after="0" w:line="259" w:lineRule="auto"/>
        <w:jc w:val="left"/>
      </w:pPr>
      <w:r>
        <w:rPr>
          <w:rFonts w:ascii="Calibri" w:eastAsia="Calibri" w:hAnsi="Calibri" w:cs="Calibri"/>
          <w:sz w:val="22"/>
        </w:rPr>
        <w:t xml:space="preserve"> </w:t>
      </w:r>
    </w:p>
    <w:tbl>
      <w:tblPr>
        <w:tblStyle w:val="TableGrid"/>
        <w:tblW w:w="8827" w:type="dxa"/>
        <w:tblInd w:w="1046" w:type="dxa"/>
        <w:tblCellMar>
          <w:top w:w="1" w:type="dxa"/>
          <w:left w:w="110" w:type="dxa"/>
          <w:right w:w="75" w:type="dxa"/>
        </w:tblCellMar>
        <w:tblLook w:val="04A0" w:firstRow="1" w:lastRow="0" w:firstColumn="1" w:lastColumn="0" w:noHBand="0" w:noVBand="1"/>
      </w:tblPr>
      <w:tblGrid>
        <w:gridCol w:w="2549"/>
        <w:gridCol w:w="3115"/>
        <w:gridCol w:w="1118"/>
        <w:gridCol w:w="2045"/>
      </w:tblGrid>
      <w:tr w:rsidR="00E75D07" w14:paraId="4293EB7C" w14:textId="77777777" w:rsidTr="00277B5E">
        <w:trPr>
          <w:trHeight w:val="293"/>
        </w:trPr>
        <w:tc>
          <w:tcPr>
            <w:tcW w:w="2549" w:type="dxa"/>
            <w:tcBorders>
              <w:top w:val="single" w:sz="4" w:space="0" w:color="000000"/>
              <w:left w:val="single" w:sz="4" w:space="0" w:color="000000"/>
              <w:bottom w:val="single" w:sz="4" w:space="0" w:color="000000"/>
              <w:right w:val="nil"/>
            </w:tcBorders>
          </w:tcPr>
          <w:p w14:paraId="283B543D" w14:textId="77777777" w:rsidR="00E75D07" w:rsidRDefault="00E75D07" w:rsidP="00277B5E">
            <w:pPr>
              <w:spacing w:after="0" w:line="259" w:lineRule="auto"/>
              <w:ind w:left="0"/>
              <w:jc w:val="left"/>
            </w:pPr>
            <w:r>
              <w:rPr>
                <w:rFonts w:ascii="Calibri" w:eastAsia="Calibri" w:hAnsi="Calibri" w:cs="Calibri"/>
                <w:b/>
                <w:sz w:val="22"/>
              </w:rPr>
              <w:t xml:space="preserve">Identificación Apoderado </w:t>
            </w:r>
          </w:p>
        </w:tc>
        <w:tc>
          <w:tcPr>
            <w:tcW w:w="6278" w:type="dxa"/>
            <w:gridSpan w:val="3"/>
            <w:tcBorders>
              <w:top w:val="single" w:sz="4" w:space="0" w:color="000000"/>
              <w:left w:val="nil"/>
              <w:bottom w:val="single" w:sz="4" w:space="0" w:color="000000"/>
              <w:right w:val="single" w:sz="4" w:space="0" w:color="000000"/>
            </w:tcBorders>
          </w:tcPr>
          <w:p w14:paraId="071B6F92" w14:textId="77777777" w:rsidR="00E75D07" w:rsidRDefault="00E75D07" w:rsidP="00277B5E">
            <w:pPr>
              <w:spacing w:after="160" w:line="259" w:lineRule="auto"/>
              <w:ind w:left="0"/>
              <w:jc w:val="left"/>
            </w:pPr>
          </w:p>
        </w:tc>
      </w:tr>
      <w:tr w:rsidR="00E75D07" w14:paraId="7B34F41E"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3FBDDDC5" w14:textId="77777777" w:rsidR="00E75D07" w:rsidRDefault="00E75D07" w:rsidP="00277B5E">
            <w:pPr>
              <w:spacing w:after="0" w:line="259" w:lineRule="auto"/>
              <w:ind w:left="0"/>
              <w:jc w:val="left"/>
            </w:pPr>
            <w:r>
              <w:rPr>
                <w:rFonts w:ascii="Calibri" w:eastAsia="Calibri" w:hAnsi="Calibri" w:cs="Calibri"/>
                <w:sz w:val="22"/>
              </w:rPr>
              <w:t xml:space="preserve">Nombre completo </w:t>
            </w:r>
          </w:p>
        </w:tc>
        <w:tc>
          <w:tcPr>
            <w:tcW w:w="3115" w:type="dxa"/>
            <w:tcBorders>
              <w:top w:val="single" w:sz="4" w:space="0" w:color="000000"/>
              <w:left w:val="single" w:sz="4" w:space="0" w:color="000000"/>
              <w:bottom w:val="single" w:sz="4" w:space="0" w:color="000000"/>
              <w:right w:val="single" w:sz="4" w:space="0" w:color="000000"/>
            </w:tcBorders>
          </w:tcPr>
          <w:p w14:paraId="71F1B3B8"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60887BEC" w14:textId="77777777" w:rsidR="00E75D07" w:rsidRDefault="00E75D07" w:rsidP="00277B5E">
            <w:pPr>
              <w:spacing w:after="0" w:line="259" w:lineRule="auto"/>
              <w:ind w:left="0"/>
              <w:jc w:val="left"/>
            </w:pPr>
            <w:r>
              <w:rPr>
                <w:rFonts w:ascii="Calibri" w:eastAsia="Calibri" w:hAnsi="Calibri" w:cs="Calibri"/>
                <w:sz w:val="22"/>
              </w:rPr>
              <w:t xml:space="preserve">Rut </w:t>
            </w:r>
          </w:p>
        </w:tc>
        <w:tc>
          <w:tcPr>
            <w:tcW w:w="2045" w:type="dxa"/>
            <w:tcBorders>
              <w:top w:val="single" w:sz="4" w:space="0" w:color="000000"/>
              <w:left w:val="single" w:sz="4" w:space="0" w:color="000000"/>
              <w:bottom w:val="single" w:sz="4" w:space="0" w:color="000000"/>
              <w:right w:val="single" w:sz="4" w:space="0" w:color="000000"/>
            </w:tcBorders>
          </w:tcPr>
          <w:p w14:paraId="6F070418" w14:textId="77777777" w:rsidR="00E75D07" w:rsidRDefault="00E75D07" w:rsidP="00277B5E">
            <w:pPr>
              <w:spacing w:after="0" w:line="259" w:lineRule="auto"/>
              <w:ind w:left="0"/>
              <w:jc w:val="left"/>
            </w:pPr>
            <w:r>
              <w:rPr>
                <w:rFonts w:ascii="Calibri" w:eastAsia="Calibri" w:hAnsi="Calibri" w:cs="Calibri"/>
                <w:sz w:val="22"/>
              </w:rPr>
              <w:t xml:space="preserve"> </w:t>
            </w:r>
          </w:p>
        </w:tc>
      </w:tr>
      <w:tr w:rsidR="00E75D07" w14:paraId="7E7209A8"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39861637" w14:textId="77777777" w:rsidR="00E75D07" w:rsidRDefault="00E75D07" w:rsidP="00277B5E">
            <w:pPr>
              <w:spacing w:after="0" w:line="259" w:lineRule="auto"/>
              <w:ind w:left="0"/>
              <w:jc w:val="left"/>
            </w:pPr>
            <w:r>
              <w:rPr>
                <w:rFonts w:ascii="Calibri" w:eastAsia="Calibri" w:hAnsi="Calibri" w:cs="Calibri"/>
                <w:sz w:val="22"/>
              </w:rPr>
              <w:t xml:space="preserve">Teléfono </w:t>
            </w:r>
          </w:p>
        </w:tc>
        <w:tc>
          <w:tcPr>
            <w:tcW w:w="3115" w:type="dxa"/>
            <w:tcBorders>
              <w:top w:val="single" w:sz="4" w:space="0" w:color="000000"/>
              <w:left w:val="single" w:sz="4" w:space="0" w:color="000000"/>
              <w:bottom w:val="single" w:sz="4" w:space="0" w:color="000000"/>
              <w:right w:val="single" w:sz="4" w:space="0" w:color="000000"/>
            </w:tcBorders>
          </w:tcPr>
          <w:p w14:paraId="680F046F"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232A08F7" w14:textId="77777777" w:rsidR="00E75D07" w:rsidRDefault="00E75D07" w:rsidP="00277B5E">
            <w:pPr>
              <w:spacing w:after="0" w:line="259" w:lineRule="auto"/>
              <w:ind w:left="0"/>
              <w:jc w:val="left"/>
            </w:pPr>
            <w:r>
              <w:rPr>
                <w:rFonts w:ascii="Calibri" w:eastAsia="Calibri" w:hAnsi="Calibri" w:cs="Calibri"/>
                <w:sz w:val="22"/>
              </w:rPr>
              <w:t xml:space="preserve">Correo </w:t>
            </w:r>
          </w:p>
        </w:tc>
        <w:tc>
          <w:tcPr>
            <w:tcW w:w="2045" w:type="dxa"/>
            <w:tcBorders>
              <w:top w:val="single" w:sz="4" w:space="0" w:color="000000"/>
              <w:left w:val="single" w:sz="4" w:space="0" w:color="000000"/>
              <w:bottom w:val="single" w:sz="4" w:space="0" w:color="000000"/>
              <w:right w:val="single" w:sz="4" w:space="0" w:color="000000"/>
            </w:tcBorders>
          </w:tcPr>
          <w:p w14:paraId="1EA6C220" w14:textId="77777777" w:rsidR="00E75D07" w:rsidRDefault="00E75D07" w:rsidP="00277B5E">
            <w:pPr>
              <w:spacing w:after="0" w:line="259" w:lineRule="auto"/>
              <w:ind w:left="0"/>
              <w:jc w:val="left"/>
            </w:pPr>
            <w:r>
              <w:rPr>
                <w:rFonts w:ascii="Calibri" w:eastAsia="Calibri" w:hAnsi="Calibri" w:cs="Calibri"/>
                <w:sz w:val="22"/>
              </w:rPr>
              <w:t xml:space="preserve"> </w:t>
            </w:r>
          </w:p>
        </w:tc>
      </w:tr>
    </w:tbl>
    <w:p w14:paraId="77E96F88" w14:textId="77777777" w:rsidR="00E75D07" w:rsidRDefault="00E75D07" w:rsidP="00E75D07">
      <w:pPr>
        <w:spacing w:after="0" w:line="259" w:lineRule="auto"/>
        <w:jc w:val="left"/>
      </w:pPr>
      <w:r>
        <w:rPr>
          <w:rFonts w:ascii="Calibri" w:eastAsia="Calibri" w:hAnsi="Calibri" w:cs="Calibri"/>
          <w:b/>
          <w:sz w:val="22"/>
        </w:rPr>
        <w:t xml:space="preserve"> </w:t>
      </w:r>
    </w:p>
    <w:tbl>
      <w:tblPr>
        <w:tblStyle w:val="TableGrid"/>
        <w:tblW w:w="8827" w:type="dxa"/>
        <w:tblInd w:w="1046" w:type="dxa"/>
        <w:tblCellMar>
          <w:top w:w="1" w:type="dxa"/>
          <w:right w:w="33" w:type="dxa"/>
        </w:tblCellMar>
        <w:tblLook w:val="04A0" w:firstRow="1" w:lastRow="0" w:firstColumn="1" w:lastColumn="0" w:noHBand="0" w:noVBand="1"/>
      </w:tblPr>
      <w:tblGrid>
        <w:gridCol w:w="2549"/>
        <w:gridCol w:w="3115"/>
        <w:gridCol w:w="1118"/>
        <w:gridCol w:w="2045"/>
      </w:tblGrid>
      <w:tr w:rsidR="00E75D07" w14:paraId="7DFD593B" w14:textId="77777777" w:rsidTr="00277B5E">
        <w:trPr>
          <w:trHeight w:val="293"/>
        </w:trPr>
        <w:tc>
          <w:tcPr>
            <w:tcW w:w="2549" w:type="dxa"/>
            <w:tcBorders>
              <w:top w:val="single" w:sz="4" w:space="0" w:color="000000"/>
              <w:left w:val="single" w:sz="4" w:space="0" w:color="000000"/>
              <w:bottom w:val="single" w:sz="4" w:space="0" w:color="000000"/>
              <w:right w:val="nil"/>
            </w:tcBorders>
          </w:tcPr>
          <w:p w14:paraId="5168BE33" w14:textId="77777777" w:rsidR="00E75D07" w:rsidRDefault="00E75D07" w:rsidP="00277B5E">
            <w:pPr>
              <w:spacing w:after="0" w:line="259" w:lineRule="auto"/>
              <w:ind w:left="110"/>
              <w:jc w:val="left"/>
            </w:pPr>
            <w:r>
              <w:rPr>
                <w:rFonts w:ascii="Calibri" w:eastAsia="Calibri" w:hAnsi="Calibri" w:cs="Calibri"/>
                <w:b/>
                <w:sz w:val="22"/>
              </w:rPr>
              <w:t xml:space="preserve">Equipo de profesionales a </w:t>
            </w:r>
          </w:p>
        </w:tc>
        <w:tc>
          <w:tcPr>
            <w:tcW w:w="6278" w:type="dxa"/>
            <w:gridSpan w:val="3"/>
            <w:tcBorders>
              <w:top w:val="single" w:sz="4" w:space="0" w:color="000000"/>
              <w:left w:val="nil"/>
              <w:bottom w:val="single" w:sz="4" w:space="0" w:color="000000"/>
              <w:right w:val="single" w:sz="4" w:space="0" w:color="000000"/>
            </w:tcBorders>
          </w:tcPr>
          <w:p w14:paraId="3A5585DE" w14:textId="77777777" w:rsidR="00E75D07" w:rsidRDefault="00E75D07" w:rsidP="00277B5E">
            <w:pPr>
              <w:spacing w:after="0" w:line="259" w:lineRule="auto"/>
              <w:ind w:left="-33"/>
              <w:jc w:val="left"/>
            </w:pPr>
            <w:r>
              <w:rPr>
                <w:rFonts w:ascii="Calibri" w:eastAsia="Calibri" w:hAnsi="Calibri" w:cs="Calibri"/>
                <w:b/>
                <w:sz w:val="22"/>
              </w:rPr>
              <w:t xml:space="preserve">cargo </w:t>
            </w:r>
          </w:p>
        </w:tc>
      </w:tr>
      <w:tr w:rsidR="00E75D07" w14:paraId="15C1129C"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7B55267D" w14:textId="77777777" w:rsidR="00E75D07" w:rsidRDefault="00E75D07" w:rsidP="00277B5E">
            <w:pPr>
              <w:spacing w:after="0" w:line="259" w:lineRule="auto"/>
              <w:ind w:left="110"/>
              <w:jc w:val="left"/>
            </w:pPr>
            <w:r>
              <w:rPr>
                <w:rFonts w:ascii="Calibri" w:eastAsia="Calibri" w:hAnsi="Calibri" w:cs="Calibri"/>
                <w:sz w:val="22"/>
              </w:rPr>
              <w:t xml:space="preserve">Nombre Completo </w:t>
            </w:r>
          </w:p>
        </w:tc>
        <w:tc>
          <w:tcPr>
            <w:tcW w:w="3115" w:type="dxa"/>
            <w:tcBorders>
              <w:top w:val="single" w:sz="4" w:space="0" w:color="000000"/>
              <w:left w:val="single" w:sz="4" w:space="0" w:color="000000"/>
              <w:bottom w:val="single" w:sz="4" w:space="0" w:color="000000"/>
              <w:right w:val="single" w:sz="4" w:space="0" w:color="000000"/>
            </w:tcBorders>
          </w:tcPr>
          <w:p w14:paraId="0CB28592"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37BAE4C4" w14:textId="77777777" w:rsidR="00E75D07" w:rsidRDefault="00E75D07" w:rsidP="00277B5E">
            <w:pPr>
              <w:spacing w:after="0" w:line="259" w:lineRule="auto"/>
              <w:ind w:left="110"/>
              <w:jc w:val="left"/>
            </w:pPr>
            <w:r>
              <w:rPr>
                <w:rFonts w:ascii="Calibri" w:eastAsia="Calibri" w:hAnsi="Calibri" w:cs="Calibri"/>
                <w:sz w:val="22"/>
              </w:rPr>
              <w:t xml:space="preserve">Cargo </w:t>
            </w:r>
          </w:p>
        </w:tc>
        <w:tc>
          <w:tcPr>
            <w:tcW w:w="2045" w:type="dxa"/>
            <w:tcBorders>
              <w:top w:val="single" w:sz="4" w:space="0" w:color="000000"/>
              <w:left w:val="single" w:sz="4" w:space="0" w:color="000000"/>
              <w:bottom w:val="single" w:sz="4" w:space="0" w:color="000000"/>
              <w:right w:val="single" w:sz="4" w:space="0" w:color="000000"/>
            </w:tcBorders>
          </w:tcPr>
          <w:p w14:paraId="17E70BEC" w14:textId="77777777" w:rsidR="00E75D07" w:rsidRDefault="00E75D07" w:rsidP="00277B5E">
            <w:pPr>
              <w:spacing w:after="0" w:line="259" w:lineRule="auto"/>
              <w:ind w:left="110"/>
              <w:jc w:val="left"/>
            </w:pPr>
            <w:r>
              <w:rPr>
                <w:rFonts w:ascii="Calibri" w:eastAsia="Calibri" w:hAnsi="Calibri" w:cs="Calibri"/>
                <w:sz w:val="22"/>
              </w:rPr>
              <w:t xml:space="preserve"> </w:t>
            </w:r>
          </w:p>
        </w:tc>
      </w:tr>
      <w:tr w:rsidR="00E75D07" w14:paraId="65A8C324"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2AF3B527" w14:textId="77777777" w:rsidR="00E75D07" w:rsidRDefault="00E75D07" w:rsidP="00277B5E">
            <w:pPr>
              <w:spacing w:after="0" w:line="259" w:lineRule="auto"/>
              <w:ind w:left="110"/>
              <w:jc w:val="left"/>
            </w:pPr>
            <w:r>
              <w:rPr>
                <w:rFonts w:ascii="Calibri" w:eastAsia="Calibri" w:hAnsi="Calibri" w:cs="Calibri"/>
                <w:sz w:val="22"/>
              </w:rPr>
              <w:t xml:space="preserve">Correo </w:t>
            </w:r>
          </w:p>
        </w:tc>
        <w:tc>
          <w:tcPr>
            <w:tcW w:w="6278" w:type="dxa"/>
            <w:gridSpan w:val="3"/>
            <w:tcBorders>
              <w:top w:val="single" w:sz="4" w:space="0" w:color="000000"/>
              <w:left w:val="single" w:sz="4" w:space="0" w:color="000000"/>
              <w:bottom w:val="single" w:sz="4" w:space="0" w:color="000000"/>
              <w:right w:val="single" w:sz="4" w:space="0" w:color="000000"/>
            </w:tcBorders>
          </w:tcPr>
          <w:p w14:paraId="627961C6" w14:textId="77777777" w:rsidR="00E75D07" w:rsidRDefault="00E75D07" w:rsidP="00277B5E">
            <w:pPr>
              <w:spacing w:after="0" w:line="259" w:lineRule="auto"/>
              <w:ind w:left="110"/>
              <w:jc w:val="left"/>
            </w:pPr>
            <w:r>
              <w:rPr>
                <w:rFonts w:ascii="Calibri" w:eastAsia="Calibri" w:hAnsi="Calibri" w:cs="Calibri"/>
                <w:sz w:val="22"/>
              </w:rPr>
              <w:t xml:space="preserve"> </w:t>
            </w:r>
          </w:p>
        </w:tc>
      </w:tr>
      <w:tr w:rsidR="00E75D07" w14:paraId="3A863FEB"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16533098" w14:textId="77777777" w:rsidR="00E75D07" w:rsidRDefault="00E75D07" w:rsidP="00277B5E">
            <w:pPr>
              <w:spacing w:after="0" w:line="259" w:lineRule="auto"/>
              <w:ind w:left="0"/>
              <w:jc w:val="left"/>
            </w:pPr>
            <w:r>
              <w:rPr>
                <w:rFonts w:ascii="Calibri" w:eastAsia="Calibri" w:hAnsi="Calibri" w:cs="Calibri"/>
                <w:sz w:val="22"/>
              </w:rPr>
              <w:t xml:space="preserve">Nombre Completo </w:t>
            </w:r>
          </w:p>
        </w:tc>
        <w:tc>
          <w:tcPr>
            <w:tcW w:w="3115" w:type="dxa"/>
            <w:tcBorders>
              <w:top w:val="single" w:sz="4" w:space="0" w:color="000000"/>
              <w:left w:val="single" w:sz="4" w:space="0" w:color="000000"/>
              <w:bottom w:val="single" w:sz="4" w:space="0" w:color="000000"/>
              <w:right w:val="single" w:sz="4" w:space="0" w:color="000000"/>
            </w:tcBorders>
          </w:tcPr>
          <w:p w14:paraId="107BFC02"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7F7F8275" w14:textId="77777777" w:rsidR="00E75D07" w:rsidRDefault="00E75D07" w:rsidP="00277B5E">
            <w:pPr>
              <w:spacing w:after="0" w:line="259" w:lineRule="auto"/>
              <w:ind w:left="0"/>
              <w:jc w:val="left"/>
            </w:pPr>
            <w:r>
              <w:rPr>
                <w:rFonts w:ascii="Calibri" w:eastAsia="Calibri" w:hAnsi="Calibri" w:cs="Calibri"/>
                <w:sz w:val="22"/>
              </w:rPr>
              <w:t xml:space="preserve">Cargo </w:t>
            </w:r>
          </w:p>
        </w:tc>
        <w:tc>
          <w:tcPr>
            <w:tcW w:w="2045" w:type="dxa"/>
            <w:tcBorders>
              <w:top w:val="single" w:sz="4" w:space="0" w:color="000000"/>
              <w:left w:val="single" w:sz="4" w:space="0" w:color="000000"/>
              <w:bottom w:val="single" w:sz="4" w:space="0" w:color="000000"/>
              <w:right w:val="single" w:sz="4" w:space="0" w:color="000000"/>
            </w:tcBorders>
          </w:tcPr>
          <w:p w14:paraId="59BCC960" w14:textId="77777777" w:rsidR="00E75D07" w:rsidRDefault="00E75D07" w:rsidP="00277B5E">
            <w:pPr>
              <w:spacing w:after="0" w:line="259" w:lineRule="auto"/>
              <w:ind w:left="0"/>
              <w:jc w:val="left"/>
            </w:pPr>
            <w:r>
              <w:rPr>
                <w:rFonts w:ascii="Calibri" w:eastAsia="Calibri" w:hAnsi="Calibri" w:cs="Calibri"/>
                <w:sz w:val="22"/>
              </w:rPr>
              <w:t xml:space="preserve"> </w:t>
            </w:r>
          </w:p>
        </w:tc>
      </w:tr>
      <w:tr w:rsidR="00E75D07" w14:paraId="4CD0F74F"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4B4EDE41" w14:textId="77777777" w:rsidR="00E75D07" w:rsidRDefault="00E75D07" w:rsidP="00277B5E">
            <w:pPr>
              <w:spacing w:after="0" w:line="259" w:lineRule="auto"/>
              <w:ind w:left="0"/>
              <w:jc w:val="left"/>
            </w:pPr>
            <w:r>
              <w:rPr>
                <w:rFonts w:ascii="Calibri" w:eastAsia="Calibri" w:hAnsi="Calibri" w:cs="Calibri"/>
                <w:sz w:val="22"/>
              </w:rPr>
              <w:t xml:space="preserve">Correo </w:t>
            </w:r>
          </w:p>
        </w:tc>
        <w:tc>
          <w:tcPr>
            <w:tcW w:w="6278" w:type="dxa"/>
            <w:gridSpan w:val="3"/>
            <w:tcBorders>
              <w:top w:val="single" w:sz="4" w:space="0" w:color="000000"/>
              <w:left w:val="single" w:sz="4" w:space="0" w:color="000000"/>
              <w:bottom w:val="single" w:sz="4" w:space="0" w:color="000000"/>
              <w:right w:val="single" w:sz="4" w:space="0" w:color="000000"/>
            </w:tcBorders>
          </w:tcPr>
          <w:p w14:paraId="2BB1532F" w14:textId="77777777" w:rsidR="00E75D07" w:rsidRDefault="00E75D07" w:rsidP="00277B5E">
            <w:pPr>
              <w:spacing w:after="0" w:line="259" w:lineRule="auto"/>
              <w:ind w:left="0"/>
              <w:jc w:val="left"/>
            </w:pPr>
            <w:r>
              <w:rPr>
                <w:rFonts w:ascii="Calibri" w:eastAsia="Calibri" w:hAnsi="Calibri" w:cs="Calibri"/>
                <w:sz w:val="22"/>
              </w:rPr>
              <w:t xml:space="preserve"> </w:t>
            </w:r>
          </w:p>
        </w:tc>
      </w:tr>
      <w:tr w:rsidR="00E75D07" w14:paraId="3CD8D53D"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07AC653F" w14:textId="77777777" w:rsidR="00E75D07" w:rsidRDefault="00E75D07" w:rsidP="00277B5E">
            <w:pPr>
              <w:spacing w:after="0" w:line="259" w:lineRule="auto"/>
              <w:ind w:left="0"/>
              <w:jc w:val="left"/>
            </w:pPr>
            <w:r>
              <w:rPr>
                <w:rFonts w:ascii="Calibri" w:eastAsia="Calibri" w:hAnsi="Calibri" w:cs="Calibri"/>
                <w:sz w:val="22"/>
              </w:rPr>
              <w:t xml:space="preserve">Nombre Completo </w:t>
            </w:r>
          </w:p>
        </w:tc>
        <w:tc>
          <w:tcPr>
            <w:tcW w:w="3115" w:type="dxa"/>
            <w:tcBorders>
              <w:top w:val="single" w:sz="4" w:space="0" w:color="000000"/>
              <w:left w:val="single" w:sz="4" w:space="0" w:color="000000"/>
              <w:bottom w:val="single" w:sz="4" w:space="0" w:color="000000"/>
              <w:right w:val="single" w:sz="4" w:space="0" w:color="000000"/>
            </w:tcBorders>
          </w:tcPr>
          <w:p w14:paraId="7BB4E9AA"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66751F68" w14:textId="77777777" w:rsidR="00E75D07" w:rsidRDefault="00E75D07" w:rsidP="00277B5E">
            <w:pPr>
              <w:spacing w:after="0" w:line="259" w:lineRule="auto"/>
              <w:ind w:left="0"/>
              <w:jc w:val="left"/>
            </w:pPr>
            <w:r>
              <w:rPr>
                <w:rFonts w:ascii="Calibri" w:eastAsia="Calibri" w:hAnsi="Calibri" w:cs="Calibri"/>
                <w:sz w:val="22"/>
              </w:rPr>
              <w:t xml:space="preserve">Cargo </w:t>
            </w:r>
          </w:p>
        </w:tc>
        <w:tc>
          <w:tcPr>
            <w:tcW w:w="2045" w:type="dxa"/>
            <w:tcBorders>
              <w:top w:val="single" w:sz="4" w:space="0" w:color="000000"/>
              <w:left w:val="single" w:sz="4" w:space="0" w:color="000000"/>
              <w:bottom w:val="single" w:sz="4" w:space="0" w:color="000000"/>
              <w:right w:val="single" w:sz="4" w:space="0" w:color="000000"/>
            </w:tcBorders>
          </w:tcPr>
          <w:p w14:paraId="3642D457" w14:textId="77777777" w:rsidR="00E75D07" w:rsidRDefault="00E75D07" w:rsidP="00277B5E">
            <w:pPr>
              <w:spacing w:after="0" w:line="259" w:lineRule="auto"/>
              <w:ind w:left="0"/>
              <w:jc w:val="left"/>
            </w:pPr>
            <w:r>
              <w:rPr>
                <w:rFonts w:ascii="Calibri" w:eastAsia="Calibri" w:hAnsi="Calibri" w:cs="Calibri"/>
                <w:sz w:val="22"/>
              </w:rPr>
              <w:t xml:space="preserve"> </w:t>
            </w:r>
          </w:p>
        </w:tc>
      </w:tr>
      <w:tr w:rsidR="00E75D07" w14:paraId="74C0AF8D" w14:textId="77777777" w:rsidTr="00277B5E">
        <w:trPr>
          <w:trHeight w:val="298"/>
        </w:trPr>
        <w:tc>
          <w:tcPr>
            <w:tcW w:w="2549" w:type="dxa"/>
            <w:tcBorders>
              <w:top w:val="single" w:sz="4" w:space="0" w:color="000000"/>
              <w:left w:val="single" w:sz="4" w:space="0" w:color="000000"/>
              <w:bottom w:val="single" w:sz="4" w:space="0" w:color="000000"/>
              <w:right w:val="single" w:sz="4" w:space="0" w:color="000000"/>
            </w:tcBorders>
          </w:tcPr>
          <w:p w14:paraId="65795183" w14:textId="77777777" w:rsidR="00E75D07" w:rsidRDefault="00E75D07" w:rsidP="00277B5E">
            <w:pPr>
              <w:spacing w:after="0" w:line="259" w:lineRule="auto"/>
              <w:ind w:left="0"/>
              <w:jc w:val="left"/>
            </w:pPr>
            <w:r>
              <w:rPr>
                <w:rFonts w:ascii="Calibri" w:eastAsia="Calibri" w:hAnsi="Calibri" w:cs="Calibri"/>
                <w:sz w:val="22"/>
              </w:rPr>
              <w:t xml:space="preserve">Correo </w:t>
            </w:r>
          </w:p>
        </w:tc>
        <w:tc>
          <w:tcPr>
            <w:tcW w:w="6278" w:type="dxa"/>
            <w:gridSpan w:val="3"/>
            <w:tcBorders>
              <w:top w:val="single" w:sz="4" w:space="0" w:color="000000"/>
              <w:left w:val="single" w:sz="4" w:space="0" w:color="000000"/>
              <w:bottom w:val="single" w:sz="4" w:space="0" w:color="000000"/>
              <w:right w:val="single" w:sz="4" w:space="0" w:color="000000"/>
            </w:tcBorders>
          </w:tcPr>
          <w:p w14:paraId="7A38EBF3" w14:textId="77777777" w:rsidR="00E75D07" w:rsidRDefault="00E75D07" w:rsidP="00277B5E">
            <w:pPr>
              <w:spacing w:after="0" w:line="259" w:lineRule="auto"/>
              <w:ind w:left="0"/>
              <w:jc w:val="left"/>
            </w:pPr>
            <w:r>
              <w:rPr>
                <w:rFonts w:ascii="Calibri" w:eastAsia="Calibri" w:hAnsi="Calibri" w:cs="Calibri"/>
                <w:sz w:val="22"/>
              </w:rPr>
              <w:t xml:space="preserve"> </w:t>
            </w:r>
          </w:p>
        </w:tc>
      </w:tr>
    </w:tbl>
    <w:p w14:paraId="1F1BB22E" w14:textId="77777777" w:rsidR="00E75D07" w:rsidRDefault="00E75D07" w:rsidP="00E75D07">
      <w:pPr>
        <w:spacing w:after="0" w:line="259" w:lineRule="auto"/>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2549"/>
        <w:gridCol w:w="6278"/>
      </w:tblGrid>
      <w:tr w:rsidR="00E75D07" w14:paraId="08DF269C" w14:textId="77777777" w:rsidTr="00277B5E">
        <w:trPr>
          <w:trHeight w:val="293"/>
        </w:trPr>
        <w:tc>
          <w:tcPr>
            <w:tcW w:w="8827" w:type="dxa"/>
            <w:gridSpan w:val="2"/>
            <w:tcBorders>
              <w:top w:val="single" w:sz="4" w:space="0" w:color="000000"/>
              <w:left w:val="single" w:sz="4" w:space="0" w:color="000000"/>
              <w:bottom w:val="single" w:sz="4" w:space="0" w:color="000000"/>
              <w:right w:val="single" w:sz="4" w:space="0" w:color="000000"/>
            </w:tcBorders>
          </w:tcPr>
          <w:p w14:paraId="048F4F3A" w14:textId="77777777" w:rsidR="00E75D07" w:rsidRDefault="00E75D07" w:rsidP="00277B5E">
            <w:pPr>
              <w:spacing w:after="0" w:line="259" w:lineRule="auto"/>
              <w:ind w:left="0"/>
              <w:jc w:val="left"/>
            </w:pPr>
            <w:r>
              <w:rPr>
                <w:rFonts w:ascii="Calibri" w:eastAsia="Calibri" w:hAnsi="Calibri" w:cs="Calibri"/>
                <w:b/>
                <w:sz w:val="22"/>
              </w:rPr>
              <w:t xml:space="preserve">Identificación de profesional que diagnostica </w:t>
            </w:r>
          </w:p>
        </w:tc>
      </w:tr>
      <w:tr w:rsidR="00E75D07" w14:paraId="5C3D0A3D"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73D8ED89" w14:textId="77777777" w:rsidR="00E75D07" w:rsidRDefault="00E75D07" w:rsidP="00277B5E">
            <w:pPr>
              <w:spacing w:after="0" w:line="259" w:lineRule="auto"/>
              <w:ind w:left="0"/>
              <w:jc w:val="left"/>
            </w:pPr>
            <w:r>
              <w:rPr>
                <w:rFonts w:ascii="Calibri" w:eastAsia="Calibri" w:hAnsi="Calibri" w:cs="Calibri"/>
                <w:sz w:val="22"/>
              </w:rPr>
              <w:t xml:space="preserve">Nombre Completo </w:t>
            </w:r>
          </w:p>
        </w:tc>
        <w:tc>
          <w:tcPr>
            <w:tcW w:w="6278" w:type="dxa"/>
            <w:tcBorders>
              <w:top w:val="single" w:sz="4" w:space="0" w:color="000000"/>
              <w:left w:val="single" w:sz="4" w:space="0" w:color="000000"/>
              <w:bottom w:val="single" w:sz="4" w:space="0" w:color="000000"/>
              <w:right w:val="single" w:sz="4" w:space="0" w:color="000000"/>
            </w:tcBorders>
          </w:tcPr>
          <w:p w14:paraId="641D89D1" w14:textId="77777777" w:rsidR="00E75D07" w:rsidRDefault="00E75D07" w:rsidP="00277B5E">
            <w:pPr>
              <w:spacing w:after="0" w:line="259" w:lineRule="auto"/>
              <w:ind w:left="0"/>
              <w:jc w:val="left"/>
            </w:pPr>
            <w:r>
              <w:rPr>
                <w:rFonts w:ascii="Calibri" w:eastAsia="Calibri" w:hAnsi="Calibri" w:cs="Calibri"/>
                <w:b/>
                <w:sz w:val="22"/>
              </w:rPr>
              <w:t xml:space="preserve"> </w:t>
            </w:r>
          </w:p>
        </w:tc>
      </w:tr>
      <w:tr w:rsidR="00E75D07" w14:paraId="425D945E"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2CBEB4E8" w14:textId="77777777" w:rsidR="00E75D07" w:rsidRDefault="00E75D07" w:rsidP="00277B5E">
            <w:pPr>
              <w:spacing w:after="0" w:line="259" w:lineRule="auto"/>
              <w:ind w:left="0"/>
              <w:jc w:val="left"/>
            </w:pPr>
            <w:r>
              <w:rPr>
                <w:rFonts w:ascii="Calibri" w:eastAsia="Calibri" w:hAnsi="Calibri" w:cs="Calibri"/>
                <w:sz w:val="22"/>
              </w:rPr>
              <w:t xml:space="preserve">Profesión </w:t>
            </w:r>
          </w:p>
        </w:tc>
        <w:tc>
          <w:tcPr>
            <w:tcW w:w="6278" w:type="dxa"/>
            <w:tcBorders>
              <w:top w:val="single" w:sz="4" w:space="0" w:color="000000"/>
              <w:left w:val="single" w:sz="4" w:space="0" w:color="000000"/>
              <w:bottom w:val="single" w:sz="4" w:space="0" w:color="000000"/>
              <w:right w:val="single" w:sz="4" w:space="0" w:color="000000"/>
            </w:tcBorders>
          </w:tcPr>
          <w:p w14:paraId="2B2EED97" w14:textId="77777777" w:rsidR="00E75D07" w:rsidRDefault="00E75D07" w:rsidP="00277B5E">
            <w:pPr>
              <w:spacing w:after="0" w:line="259" w:lineRule="auto"/>
              <w:ind w:left="0"/>
              <w:jc w:val="left"/>
            </w:pPr>
            <w:r>
              <w:rPr>
                <w:rFonts w:ascii="Calibri" w:eastAsia="Calibri" w:hAnsi="Calibri" w:cs="Calibri"/>
                <w:b/>
                <w:sz w:val="22"/>
              </w:rPr>
              <w:t xml:space="preserve"> </w:t>
            </w:r>
          </w:p>
        </w:tc>
      </w:tr>
      <w:tr w:rsidR="00E75D07" w14:paraId="6EC8FFE6" w14:textId="77777777" w:rsidTr="00277B5E">
        <w:trPr>
          <w:trHeight w:val="293"/>
        </w:trPr>
        <w:tc>
          <w:tcPr>
            <w:tcW w:w="2549" w:type="dxa"/>
            <w:tcBorders>
              <w:top w:val="single" w:sz="4" w:space="0" w:color="000000"/>
              <w:left w:val="single" w:sz="4" w:space="0" w:color="000000"/>
              <w:bottom w:val="single" w:sz="4" w:space="0" w:color="000000"/>
              <w:right w:val="single" w:sz="4" w:space="0" w:color="000000"/>
            </w:tcBorders>
          </w:tcPr>
          <w:p w14:paraId="1B11C42D" w14:textId="77777777" w:rsidR="00E75D07" w:rsidRDefault="00E75D07" w:rsidP="00277B5E">
            <w:pPr>
              <w:spacing w:after="0" w:line="259" w:lineRule="auto"/>
              <w:ind w:left="0"/>
              <w:jc w:val="left"/>
            </w:pPr>
            <w:r>
              <w:rPr>
                <w:rFonts w:ascii="Calibri" w:eastAsia="Calibri" w:hAnsi="Calibri" w:cs="Calibri"/>
                <w:sz w:val="22"/>
              </w:rPr>
              <w:t xml:space="preserve">Contacto </w:t>
            </w:r>
          </w:p>
        </w:tc>
        <w:tc>
          <w:tcPr>
            <w:tcW w:w="6278" w:type="dxa"/>
            <w:tcBorders>
              <w:top w:val="single" w:sz="4" w:space="0" w:color="000000"/>
              <w:left w:val="single" w:sz="4" w:space="0" w:color="000000"/>
              <w:bottom w:val="single" w:sz="4" w:space="0" w:color="000000"/>
              <w:right w:val="single" w:sz="4" w:space="0" w:color="000000"/>
            </w:tcBorders>
          </w:tcPr>
          <w:p w14:paraId="139FA6A7"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300E1357" w14:textId="77777777" w:rsidR="00E75D07" w:rsidRDefault="00E75D07" w:rsidP="00E75D07">
      <w:pPr>
        <w:spacing w:after="0" w:line="259" w:lineRule="auto"/>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4416"/>
        <w:gridCol w:w="4411"/>
      </w:tblGrid>
      <w:tr w:rsidR="00E75D07" w14:paraId="2ABE4D51" w14:textId="77777777" w:rsidTr="00277B5E">
        <w:trPr>
          <w:trHeight w:val="293"/>
        </w:trPr>
        <w:tc>
          <w:tcPr>
            <w:tcW w:w="4416" w:type="dxa"/>
            <w:tcBorders>
              <w:top w:val="single" w:sz="4" w:space="0" w:color="000000"/>
              <w:left w:val="single" w:sz="4" w:space="0" w:color="000000"/>
              <w:bottom w:val="single" w:sz="4" w:space="0" w:color="000000"/>
              <w:right w:val="nil"/>
            </w:tcBorders>
          </w:tcPr>
          <w:p w14:paraId="2708C2F4" w14:textId="77777777" w:rsidR="00E75D07" w:rsidRDefault="00E75D07" w:rsidP="00277B5E">
            <w:pPr>
              <w:spacing w:after="0" w:line="259" w:lineRule="auto"/>
              <w:ind w:left="0"/>
              <w:jc w:val="left"/>
            </w:pPr>
            <w:r>
              <w:rPr>
                <w:rFonts w:ascii="Calibri" w:eastAsia="Calibri" w:hAnsi="Calibri" w:cs="Calibri"/>
                <w:b/>
                <w:sz w:val="22"/>
              </w:rPr>
              <w:lastRenderedPageBreak/>
              <w:t xml:space="preserve">¿Posee indicaciones medicas? </w:t>
            </w:r>
          </w:p>
        </w:tc>
        <w:tc>
          <w:tcPr>
            <w:tcW w:w="4411" w:type="dxa"/>
            <w:tcBorders>
              <w:top w:val="single" w:sz="4" w:space="0" w:color="000000"/>
              <w:left w:val="nil"/>
              <w:bottom w:val="single" w:sz="4" w:space="0" w:color="000000"/>
              <w:right w:val="single" w:sz="4" w:space="0" w:color="000000"/>
            </w:tcBorders>
          </w:tcPr>
          <w:p w14:paraId="162BD605" w14:textId="77777777" w:rsidR="00E75D07" w:rsidRDefault="00E75D07" w:rsidP="00277B5E">
            <w:pPr>
              <w:spacing w:after="160" w:line="259" w:lineRule="auto"/>
              <w:ind w:left="0"/>
              <w:jc w:val="left"/>
            </w:pPr>
          </w:p>
        </w:tc>
      </w:tr>
      <w:tr w:rsidR="00E75D07" w14:paraId="38B4F5E7" w14:textId="77777777" w:rsidTr="00277B5E">
        <w:trPr>
          <w:trHeight w:val="293"/>
        </w:trPr>
        <w:tc>
          <w:tcPr>
            <w:tcW w:w="4416" w:type="dxa"/>
            <w:tcBorders>
              <w:top w:val="single" w:sz="4" w:space="0" w:color="000000"/>
              <w:left w:val="single" w:sz="4" w:space="0" w:color="000000"/>
              <w:bottom w:val="single" w:sz="4" w:space="0" w:color="000000"/>
              <w:right w:val="single" w:sz="4" w:space="0" w:color="000000"/>
            </w:tcBorders>
          </w:tcPr>
          <w:p w14:paraId="61A8EB8C" w14:textId="77777777" w:rsidR="00E75D07" w:rsidRDefault="00E75D07" w:rsidP="00277B5E">
            <w:pPr>
              <w:spacing w:after="0" w:line="259" w:lineRule="auto"/>
              <w:ind w:left="0"/>
              <w:jc w:val="left"/>
            </w:pPr>
            <w:r>
              <w:rPr>
                <w:rFonts w:ascii="Calibri" w:eastAsia="Calibri" w:hAnsi="Calibri" w:cs="Calibri"/>
                <w:sz w:val="22"/>
              </w:rPr>
              <w:t xml:space="preserve">Si </w:t>
            </w:r>
          </w:p>
        </w:tc>
        <w:tc>
          <w:tcPr>
            <w:tcW w:w="4411" w:type="dxa"/>
            <w:tcBorders>
              <w:top w:val="single" w:sz="4" w:space="0" w:color="000000"/>
              <w:left w:val="single" w:sz="4" w:space="0" w:color="000000"/>
              <w:bottom w:val="single" w:sz="4" w:space="0" w:color="000000"/>
              <w:right w:val="single" w:sz="4" w:space="0" w:color="000000"/>
            </w:tcBorders>
          </w:tcPr>
          <w:p w14:paraId="286152DF" w14:textId="77777777" w:rsidR="00E75D07" w:rsidRDefault="00E75D07" w:rsidP="00277B5E">
            <w:pPr>
              <w:spacing w:after="0" w:line="259" w:lineRule="auto"/>
              <w:ind w:left="0"/>
              <w:jc w:val="left"/>
            </w:pPr>
            <w:r>
              <w:rPr>
                <w:rFonts w:ascii="Calibri" w:eastAsia="Calibri" w:hAnsi="Calibri" w:cs="Calibri"/>
                <w:sz w:val="22"/>
              </w:rPr>
              <w:t xml:space="preserve">No </w:t>
            </w:r>
          </w:p>
        </w:tc>
      </w:tr>
      <w:tr w:rsidR="00E75D07" w14:paraId="190CA4DB" w14:textId="77777777" w:rsidTr="00277B5E">
        <w:trPr>
          <w:trHeight w:val="859"/>
        </w:trPr>
        <w:tc>
          <w:tcPr>
            <w:tcW w:w="4416" w:type="dxa"/>
            <w:tcBorders>
              <w:top w:val="single" w:sz="4" w:space="0" w:color="000000"/>
              <w:left w:val="single" w:sz="4" w:space="0" w:color="000000"/>
              <w:bottom w:val="single" w:sz="4" w:space="0" w:color="000000"/>
              <w:right w:val="nil"/>
            </w:tcBorders>
          </w:tcPr>
          <w:p w14:paraId="114A5DF0" w14:textId="77777777" w:rsidR="00E75D07" w:rsidRDefault="00E75D07" w:rsidP="00277B5E">
            <w:pPr>
              <w:spacing w:after="0" w:line="259" w:lineRule="auto"/>
              <w:ind w:left="0"/>
              <w:jc w:val="left"/>
            </w:pPr>
            <w:r>
              <w:rPr>
                <w:rFonts w:ascii="Calibri" w:eastAsia="Calibri" w:hAnsi="Calibri" w:cs="Calibri"/>
                <w:sz w:val="22"/>
              </w:rPr>
              <w:t xml:space="preserve">Detallar: </w:t>
            </w:r>
          </w:p>
          <w:p w14:paraId="6D026A72" w14:textId="77777777" w:rsidR="00E75D07" w:rsidRDefault="00E75D07" w:rsidP="00277B5E">
            <w:pPr>
              <w:spacing w:after="0" w:line="259" w:lineRule="auto"/>
              <w:ind w:left="0"/>
              <w:jc w:val="left"/>
            </w:pPr>
            <w:r>
              <w:rPr>
                <w:rFonts w:ascii="Calibri" w:eastAsia="Calibri" w:hAnsi="Calibri" w:cs="Calibri"/>
                <w:sz w:val="22"/>
              </w:rPr>
              <w:t xml:space="preserve"> </w:t>
            </w:r>
          </w:p>
          <w:p w14:paraId="10BA8257"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4411" w:type="dxa"/>
            <w:tcBorders>
              <w:top w:val="single" w:sz="4" w:space="0" w:color="000000"/>
              <w:left w:val="nil"/>
              <w:bottom w:val="single" w:sz="4" w:space="0" w:color="000000"/>
              <w:right w:val="single" w:sz="4" w:space="0" w:color="000000"/>
            </w:tcBorders>
          </w:tcPr>
          <w:p w14:paraId="5E26FEDF" w14:textId="77777777" w:rsidR="00E75D07" w:rsidRDefault="00E75D07" w:rsidP="00277B5E">
            <w:pPr>
              <w:spacing w:after="160" w:line="259" w:lineRule="auto"/>
              <w:ind w:left="0"/>
              <w:jc w:val="left"/>
            </w:pPr>
          </w:p>
        </w:tc>
      </w:tr>
      <w:tr w:rsidR="00E75D07" w14:paraId="4204F838" w14:textId="77777777" w:rsidTr="00277B5E">
        <w:trPr>
          <w:trHeight w:val="293"/>
        </w:trPr>
        <w:tc>
          <w:tcPr>
            <w:tcW w:w="4416" w:type="dxa"/>
            <w:tcBorders>
              <w:top w:val="single" w:sz="4" w:space="0" w:color="000000"/>
              <w:left w:val="single" w:sz="4" w:space="0" w:color="000000"/>
              <w:bottom w:val="single" w:sz="4" w:space="0" w:color="000000"/>
              <w:right w:val="nil"/>
            </w:tcBorders>
          </w:tcPr>
          <w:p w14:paraId="151D11FE" w14:textId="77777777" w:rsidR="00E75D07" w:rsidRDefault="00E75D07" w:rsidP="00277B5E">
            <w:pPr>
              <w:spacing w:after="0" w:line="259" w:lineRule="auto"/>
              <w:ind w:left="0"/>
              <w:jc w:val="left"/>
            </w:pPr>
            <w:r>
              <w:rPr>
                <w:rFonts w:ascii="Calibri" w:eastAsia="Calibri" w:hAnsi="Calibri" w:cs="Calibri"/>
                <w:b/>
                <w:sz w:val="22"/>
              </w:rPr>
              <w:t xml:space="preserve">¿Posee tratamiento con medicamentos? </w:t>
            </w:r>
          </w:p>
        </w:tc>
        <w:tc>
          <w:tcPr>
            <w:tcW w:w="4411" w:type="dxa"/>
            <w:tcBorders>
              <w:top w:val="single" w:sz="4" w:space="0" w:color="000000"/>
              <w:left w:val="nil"/>
              <w:bottom w:val="single" w:sz="4" w:space="0" w:color="000000"/>
              <w:right w:val="single" w:sz="4" w:space="0" w:color="000000"/>
            </w:tcBorders>
          </w:tcPr>
          <w:p w14:paraId="17480C1A" w14:textId="77777777" w:rsidR="00E75D07" w:rsidRDefault="00E75D07" w:rsidP="00277B5E">
            <w:pPr>
              <w:spacing w:after="160" w:line="259" w:lineRule="auto"/>
              <w:ind w:left="0"/>
              <w:jc w:val="left"/>
            </w:pPr>
          </w:p>
        </w:tc>
      </w:tr>
      <w:tr w:rsidR="00E75D07" w14:paraId="7F402D21" w14:textId="77777777" w:rsidTr="00277B5E">
        <w:trPr>
          <w:trHeight w:val="293"/>
        </w:trPr>
        <w:tc>
          <w:tcPr>
            <w:tcW w:w="4416" w:type="dxa"/>
            <w:tcBorders>
              <w:top w:val="single" w:sz="4" w:space="0" w:color="000000"/>
              <w:left w:val="single" w:sz="4" w:space="0" w:color="000000"/>
              <w:bottom w:val="single" w:sz="4" w:space="0" w:color="000000"/>
              <w:right w:val="single" w:sz="4" w:space="0" w:color="000000"/>
            </w:tcBorders>
          </w:tcPr>
          <w:p w14:paraId="53B34DB7" w14:textId="77777777" w:rsidR="00E75D07" w:rsidRDefault="00E75D07" w:rsidP="00277B5E">
            <w:pPr>
              <w:spacing w:after="0" w:line="259" w:lineRule="auto"/>
              <w:ind w:left="0"/>
              <w:jc w:val="left"/>
            </w:pPr>
            <w:r>
              <w:rPr>
                <w:rFonts w:ascii="Calibri" w:eastAsia="Calibri" w:hAnsi="Calibri" w:cs="Calibri"/>
                <w:sz w:val="22"/>
              </w:rPr>
              <w:t xml:space="preserve">Si </w:t>
            </w:r>
          </w:p>
        </w:tc>
        <w:tc>
          <w:tcPr>
            <w:tcW w:w="4411" w:type="dxa"/>
            <w:tcBorders>
              <w:top w:val="single" w:sz="4" w:space="0" w:color="000000"/>
              <w:left w:val="single" w:sz="4" w:space="0" w:color="000000"/>
              <w:bottom w:val="single" w:sz="4" w:space="0" w:color="000000"/>
              <w:right w:val="single" w:sz="4" w:space="0" w:color="000000"/>
            </w:tcBorders>
          </w:tcPr>
          <w:p w14:paraId="20B9495D" w14:textId="77777777" w:rsidR="00E75D07" w:rsidRDefault="00E75D07" w:rsidP="00277B5E">
            <w:pPr>
              <w:spacing w:after="0" w:line="259" w:lineRule="auto"/>
              <w:ind w:left="0"/>
              <w:jc w:val="left"/>
            </w:pPr>
            <w:r>
              <w:rPr>
                <w:rFonts w:ascii="Calibri" w:eastAsia="Calibri" w:hAnsi="Calibri" w:cs="Calibri"/>
                <w:sz w:val="22"/>
              </w:rPr>
              <w:t xml:space="preserve">No </w:t>
            </w:r>
          </w:p>
        </w:tc>
      </w:tr>
      <w:tr w:rsidR="00E75D07" w14:paraId="2C0EDBFB" w14:textId="77777777" w:rsidTr="00277B5E">
        <w:trPr>
          <w:trHeight w:val="1147"/>
        </w:trPr>
        <w:tc>
          <w:tcPr>
            <w:tcW w:w="4416" w:type="dxa"/>
            <w:tcBorders>
              <w:top w:val="single" w:sz="4" w:space="0" w:color="000000"/>
              <w:left w:val="single" w:sz="4" w:space="0" w:color="000000"/>
              <w:bottom w:val="single" w:sz="4" w:space="0" w:color="000000"/>
              <w:right w:val="nil"/>
            </w:tcBorders>
          </w:tcPr>
          <w:p w14:paraId="5C103B9B" w14:textId="77777777" w:rsidR="00E75D07" w:rsidRDefault="00E75D07" w:rsidP="00277B5E">
            <w:pPr>
              <w:spacing w:after="0" w:line="259" w:lineRule="auto"/>
              <w:ind w:left="0"/>
              <w:jc w:val="left"/>
            </w:pPr>
            <w:r>
              <w:rPr>
                <w:rFonts w:ascii="Calibri" w:eastAsia="Calibri" w:hAnsi="Calibri" w:cs="Calibri"/>
                <w:sz w:val="22"/>
              </w:rPr>
              <w:t xml:space="preserve">Detallar: </w:t>
            </w:r>
          </w:p>
          <w:p w14:paraId="75CB8372" w14:textId="77777777" w:rsidR="00E75D07" w:rsidRDefault="00E75D07" w:rsidP="00277B5E">
            <w:pPr>
              <w:spacing w:after="0" w:line="259" w:lineRule="auto"/>
              <w:ind w:left="0"/>
              <w:jc w:val="left"/>
            </w:pPr>
            <w:r>
              <w:rPr>
                <w:rFonts w:ascii="Calibri" w:eastAsia="Calibri" w:hAnsi="Calibri" w:cs="Calibri"/>
                <w:sz w:val="22"/>
              </w:rPr>
              <w:t xml:space="preserve"> </w:t>
            </w:r>
          </w:p>
          <w:p w14:paraId="1B7E99F6" w14:textId="77777777" w:rsidR="00E75D07" w:rsidRDefault="00E75D07" w:rsidP="00277B5E">
            <w:pPr>
              <w:spacing w:after="0" w:line="259" w:lineRule="auto"/>
              <w:ind w:left="0"/>
              <w:jc w:val="left"/>
            </w:pPr>
            <w:r>
              <w:rPr>
                <w:rFonts w:ascii="Calibri" w:eastAsia="Calibri" w:hAnsi="Calibri" w:cs="Calibri"/>
                <w:sz w:val="22"/>
              </w:rPr>
              <w:t xml:space="preserve"> </w:t>
            </w:r>
          </w:p>
          <w:p w14:paraId="62E53B6C" w14:textId="77777777" w:rsidR="00E75D07" w:rsidRDefault="00E75D07" w:rsidP="00277B5E">
            <w:pPr>
              <w:spacing w:after="0" w:line="259" w:lineRule="auto"/>
              <w:ind w:left="0"/>
              <w:jc w:val="left"/>
            </w:pPr>
            <w:r>
              <w:rPr>
                <w:rFonts w:ascii="Calibri" w:eastAsia="Calibri" w:hAnsi="Calibri" w:cs="Calibri"/>
                <w:sz w:val="22"/>
              </w:rPr>
              <w:t xml:space="preserve"> </w:t>
            </w:r>
          </w:p>
        </w:tc>
        <w:tc>
          <w:tcPr>
            <w:tcW w:w="4411" w:type="dxa"/>
            <w:tcBorders>
              <w:top w:val="single" w:sz="4" w:space="0" w:color="000000"/>
              <w:left w:val="nil"/>
              <w:bottom w:val="single" w:sz="4" w:space="0" w:color="000000"/>
              <w:right w:val="single" w:sz="4" w:space="0" w:color="000000"/>
            </w:tcBorders>
          </w:tcPr>
          <w:p w14:paraId="0F257BE6" w14:textId="77777777" w:rsidR="00E75D07" w:rsidRDefault="00E75D07" w:rsidP="00277B5E">
            <w:pPr>
              <w:spacing w:after="160" w:line="259" w:lineRule="auto"/>
              <w:ind w:left="0"/>
              <w:jc w:val="left"/>
            </w:pPr>
          </w:p>
        </w:tc>
      </w:tr>
    </w:tbl>
    <w:p w14:paraId="5119F337" w14:textId="77777777" w:rsidR="00E75D07" w:rsidRDefault="00E75D07" w:rsidP="00E75D07">
      <w:pPr>
        <w:spacing w:after="0" w:line="259" w:lineRule="auto"/>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3725E307"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6B94664F" w14:textId="77777777" w:rsidR="00E75D07" w:rsidRDefault="00E75D07" w:rsidP="00277B5E">
            <w:pPr>
              <w:spacing w:after="0" w:line="259" w:lineRule="auto"/>
              <w:ind w:left="0"/>
              <w:jc w:val="left"/>
            </w:pPr>
            <w:r>
              <w:rPr>
                <w:rFonts w:ascii="Calibri" w:eastAsia="Calibri" w:hAnsi="Calibri" w:cs="Calibri"/>
                <w:b/>
                <w:sz w:val="22"/>
              </w:rPr>
              <w:t xml:space="preserve">Causas frecuentes que le provocan una situación de desregulación emocional </w:t>
            </w:r>
          </w:p>
        </w:tc>
      </w:tr>
      <w:tr w:rsidR="00E75D07" w14:paraId="7EA0B877" w14:textId="77777777" w:rsidTr="00277B5E">
        <w:trPr>
          <w:trHeight w:val="859"/>
        </w:trPr>
        <w:tc>
          <w:tcPr>
            <w:tcW w:w="8827" w:type="dxa"/>
            <w:tcBorders>
              <w:top w:val="single" w:sz="4" w:space="0" w:color="000000"/>
              <w:left w:val="single" w:sz="4" w:space="0" w:color="000000"/>
              <w:bottom w:val="single" w:sz="4" w:space="0" w:color="000000"/>
              <w:right w:val="single" w:sz="4" w:space="0" w:color="000000"/>
            </w:tcBorders>
          </w:tcPr>
          <w:p w14:paraId="438366F9" w14:textId="77777777" w:rsidR="00E75D07" w:rsidRDefault="00E75D07" w:rsidP="00277B5E">
            <w:pPr>
              <w:spacing w:after="0" w:line="259" w:lineRule="auto"/>
              <w:ind w:left="0"/>
              <w:jc w:val="left"/>
            </w:pPr>
            <w:r>
              <w:rPr>
                <w:rFonts w:ascii="Calibri" w:eastAsia="Calibri" w:hAnsi="Calibri" w:cs="Calibri"/>
                <w:b/>
                <w:sz w:val="22"/>
              </w:rPr>
              <w:t xml:space="preserve"> </w:t>
            </w:r>
          </w:p>
          <w:p w14:paraId="231239B9" w14:textId="77777777" w:rsidR="00E75D07" w:rsidRDefault="00E75D07" w:rsidP="00277B5E">
            <w:pPr>
              <w:spacing w:after="0" w:line="259" w:lineRule="auto"/>
              <w:ind w:left="0"/>
              <w:jc w:val="left"/>
            </w:pPr>
            <w:r>
              <w:rPr>
                <w:rFonts w:ascii="Calibri" w:eastAsia="Calibri" w:hAnsi="Calibri" w:cs="Calibri"/>
                <w:b/>
                <w:sz w:val="22"/>
              </w:rPr>
              <w:t xml:space="preserve"> </w:t>
            </w:r>
          </w:p>
          <w:p w14:paraId="0D3D2AD4"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76D1A8EF" w14:textId="77777777" w:rsidR="00E75D07" w:rsidRDefault="00E75D07" w:rsidP="00E75D07">
      <w:pPr>
        <w:spacing w:after="0" w:line="259" w:lineRule="auto"/>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25D3BA89"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644AD4D4" w14:textId="77777777" w:rsidR="00E75D07" w:rsidRDefault="00E75D07" w:rsidP="00277B5E">
            <w:pPr>
              <w:spacing w:after="0" w:line="259" w:lineRule="auto"/>
              <w:ind w:left="0"/>
              <w:jc w:val="left"/>
            </w:pPr>
            <w:r>
              <w:rPr>
                <w:rFonts w:ascii="Calibri" w:eastAsia="Calibri" w:hAnsi="Calibri" w:cs="Calibri"/>
                <w:b/>
                <w:sz w:val="22"/>
              </w:rPr>
              <w:t xml:space="preserve">Identificación de gatilladores en el establecimiento </w:t>
            </w:r>
          </w:p>
        </w:tc>
      </w:tr>
      <w:tr w:rsidR="00E75D07" w14:paraId="280C3918" w14:textId="77777777" w:rsidTr="00277B5E">
        <w:trPr>
          <w:trHeight w:val="859"/>
        </w:trPr>
        <w:tc>
          <w:tcPr>
            <w:tcW w:w="8827" w:type="dxa"/>
            <w:tcBorders>
              <w:top w:val="single" w:sz="4" w:space="0" w:color="000000"/>
              <w:left w:val="single" w:sz="4" w:space="0" w:color="000000"/>
              <w:bottom w:val="single" w:sz="4" w:space="0" w:color="000000"/>
              <w:right w:val="single" w:sz="4" w:space="0" w:color="000000"/>
            </w:tcBorders>
          </w:tcPr>
          <w:p w14:paraId="46A7D45D" w14:textId="77777777" w:rsidR="00E75D07" w:rsidRDefault="00E75D07" w:rsidP="00277B5E">
            <w:pPr>
              <w:spacing w:after="0" w:line="259" w:lineRule="auto"/>
              <w:ind w:left="0"/>
              <w:jc w:val="left"/>
            </w:pPr>
            <w:r>
              <w:rPr>
                <w:rFonts w:ascii="Calibri" w:eastAsia="Calibri" w:hAnsi="Calibri" w:cs="Calibri"/>
                <w:b/>
                <w:sz w:val="22"/>
              </w:rPr>
              <w:t xml:space="preserve"> </w:t>
            </w:r>
          </w:p>
          <w:p w14:paraId="2F8ACF46" w14:textId="77777777" w:rsidR="00E75D07" w:rsidRDefault="00E75D07" w:rsidP="00277B5E">
            <w:pPr>
              <w:spacing w:after="0" w:line="259" w:lineRule="auto"/>
              <w:ind w:left="0"/>
              <w:jc w:val="left"/>
            </w:pPr>
            <w:r>
              <w:rPr>
                <w:rFonts w:ascii="Calibri" w:eastAsia="Calibri" w:hAnsi="Calibri" w:cs="Calibri"/>
                <w:b/>
                <w:sz w:val="22"/>
              </w:rPr>
              <w:t xml:space="preserve"> </w:t>
            </w:r>
          </w:p>
          <w:p w14:paraId="7B3E81F3"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77F72442" w14:textId="77777777" w:rsidR="00E75D07" w:rsidRDefault="00E75D07" w:rsidP="00E75D07">
      <w:pPr>
        <w:spacing w:after="0" w:line="259" w:lineRule="auto"/>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59ADFC1C"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5F36F04F" w14:textId="77777777" w:rsidR="00E75D07" w:rsidRDefault="00E75D07" w:rsidP="00277B5E">
            <w:pPr>
              <w:spacing w:after="0" w:line="259" w:lineRule="auto"/>
              <w:ind w:left="0"/>
              <w:jc w:val="left"/>
            </w:pPr>
            <w:r>
              <w:rPr>
                <w:rFonts w:ascii="Calibri" w:eastAsia="Calibri" w:hAnsi="Calibri" w:cs="Calibri"/>
                <w:b/>
                <w:sz w:val="22"/>
              </w:rPr>
              <w:t xml:space="preserve">Elementos sensoriales que favorecen su bienestar </w:t>
            </w:r>
          </w:p>
        </w:tc>
      </w:tr>
      <w:tr w:rsidR="00E75D07" w14:paraId="1A15D428" w14:textId="77777777" w:rsidTr="00277B5E">
        <w:trPr>
          <w:trHeight w:val="859"/>
        </w:trPr>
        <w:tc>
          <w:tcPr>
            <w:tcW w:w="8827" w:type="dxa"/>
            <w:tcBorders>
              <w:top w:val="single" w:sz="4" w:space="0" w:color="000000"/>
              <w:left w:val="single" w:sz="4" w:space="0" w:color="000000"/>
              <w:bottom w:val="single" w:sz="4" w:space="0" w:color="000000"/>
              <w:right w:val="single" w:sz="4" w:space="0" w:color="000000"/>
            </w:tcBorders>
          </w:tcPr>
          <w:p w14:paraId="02ADB038" w14:textId="77777777" w:rsidR="00E75D07" w:rsidRDefault="00E75D07" w:rsidP="00277B5E">
            <w:pPr>
              <w:spacing w:after="0" w:line="259" w:lineRule="auto"/>
              <w:ind w:left="0"/>
              <w:jc w:val="left"/>
            </w:pPr>
            <w:r>
              <w:rPr>
                <w:rFonts w:ascii="Calibri" w:eastAsia="Calibri" w:hAnsi="Calibri" w:cs="Calibri"/>
                <w:b/>
                <w:sz w:val="22"/>
              </w:rPr>
              <w:t xml:space="preserve"> </w:t>
            </w:r>
          </w:p>
          <w:p w14:paraId="5C4DF2FD" w14:textId="77777777" w:rsidR="00E75D07" w:rsidRDefault="00E75D07" w:rsidP="00277B5E">
            <w:pPr>
              <w:spacing w:after="0" w:line="259" w:lineRule="auto"/>
              <w:ind w:left="0"/>
              <w:jc w:val="left"/>
            </w:pPr>
            <w:r>
              <w:rPr>
                <w:rFonts w:ascii="Calibri" w:eastAsia="Calibri" w:hAnsi="Calibri" w:cs="Calibri"/>
                <w:b/>
                <w:sz w:val="22"/>
              </w:rPr>
              <w:t xml:space="preserve"> </w:t>
            </w:r>
          </w:p>
          <w:p w14:paraId="356FB8EB"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5278D2A1" w14:textId="77777777" w:rsidR="00E75D07" w:rsidRDefault="00E75D07" w:rsidP="00E75D07">
      <w:pPr>
        <w:spacing w:after="0" w:line="259" w:lineRule="auto"/>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178AF0AE"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00354B00" w14:textId="77777777" w:rsidR="00E75D07" w:rsidRDefault="00E75D07" w:rsidP="00277B5E">
            <w:pPr>
              <w:spacing w:after="0" w:line="259" w:lineRule="auto"/>
              <w:ind w:left="0"/>
              <w:jc w:val="left"/>
            </w:pPr>
            <w:r>
              <w:rPr>
                <w:rFonts w:ascii="Calibri" w:eastAsia="Calibri" w:hAnsi="Calibri" w:cs="Calibri"/>
                <w:b/>
                <w:sz w:val="22"/>
              </w:rPr>
              <w:t xml:space="preserve">Actividades de interés que permitan cambia el foco de su atención </w:t>
            </w:r>
          </w:p>
        </w:tc>
      </w:tr>
      <w:tr w:rsidR="00E75D07" w14:paraId="36BDB1F2" w14:textId="77777777" w:rsidTr="00277B5E">
        <w:trPr>
          <w:trHeight w:val="864"/>
        </w:trPr>
        <w:tc>
          <w:tcPr>
            <w:tcW w:w="8827" w:type="dxa"/>
            <w:tcBorders>
              <w:top w:val="single" w:sz="4" w:space="0" w:color="000000"/>
              <w:left w:val="single" w:sz="4" w:space="0" w:color="000000"/>
              <w:bottom w:val="single" w:sz="4" w:space="0" w:color="000000"/>
              <w:right w:val="single" w:sz="4" w:space="0" w:color="000000"/>
            </w:tcBorders>
          </w:tcPr>
          <w:p w14:paraId="48400719" w14:textId="77777777" w:rsidR="00E75D07" w:rsidRDefault="00E75D07" w:rsidP="00277B5E">
            <w:pPr>
              <w:spacing w:after="0" w:line="259" w:lineRule="auto"/>
              <w:ind w:left="0"/>
              <w:jc w:val="left"/>
            </w:pPr>
            <w:r>
              <w:rPr>
                <w:rFonts w:ascii="Calibri" w:eastAsia="Calibri" w:hAnsi="Calibri" w:cs="Calibri"/>
                <w:b/>
                <w:sz w:val="22"/>
              </w:rPr>
              <w:t xml:space="preserve"> </w:t>
            </w:r>
          </w:p>
          <w:p w14:paraId="5B5D21A7" w14:textId="77777777" w:rsidR="00E75D07" w:rsidRDefault="00E75D07" w:rsidP="00277B5E">
            <w:pPr>
              <w:spacing w:after="0" w:line="259" w:lineRule="auto"/>
              <w:ind w:left="0"/>
              <w:jc w:val="left"/>
            </w:pPr>
            <w:r>
              <w:rPr>
                <w:rFonts w:ascii="Calibri" w:eastAsia="Calibri" w:hAnsi="Calibri" w:cs="Calibri"/>
                <w:b/>
                <w:sz w:val="22"/>
              </w:rPr>
              <w:t xml:space="preserve"> </w:t>
            </w:r>
          </w:p>
          <w:p w14:paraId="1EE0F257"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26606F8D" w14:textId="77777777" w:rsidR="00E75D07" w:rsidRDefault="00E75D07" w:rsidP="00E75D07">
      <w:pPr>
        <w:spacing w:after="0" w:line="259" w:lineRule="auto"/>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22F2546A"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5CA43782" w14:textId="77777777" w:rsidR="00E75D07" w:rsidRDefault="00E75D07" w:rsidP="00277B5E">
            <w:pPr>
              <w:spacing w:after="0" w:line="259" w:lineRule="auto"/>
              <w:ind w:left="0"/>
              <w:jc w:val="left"/>
            </w:pPr>
            <w:r>
              <w:rPr>
                <w:rFonts w:ascii="Calibri" w:eastAsia="Calibri" w:hAnsi="Calibri" w:cs="Calibri"/>
                <w:b/>
                <w:sz w:val="22"/>
              </w:rPr>
              <w:t xml:space="preserve">Observaciones </w:t>
            </w:r>
          </w:p>
        </w:tc>
      </w:tr>
      <w:tr w:rsidR="00E75D07" w14:paraId="38D4F4E1"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459D2659" w14:textId="77777777" w:rsidR="00E75D07" w:rsidRDefault="00E75D07" w:rsidP="00277B5E">
            <w:pPr>
              <w:spacing w:after="0" w:line="259" w:lineRule="auto"/>
              <w:ind w:left="0"/>
              <w:jc w:val="left"/>
            </w:pPr>
            <w:r>
              <w:rPr>
                <w:rFonts w:ascii="Calibri" w:eastAsia="Calibri" w:hAnsi="Calibri" w:cs="Calibri"/>
                <w:b/>
                <w:sz w:val="22"/>
              </w:rPr>
              <w:t xml:space="preserve"> </w:t>
            </w:r>
          </w:p>
        </w:tc>
      </w:tr>
      <w:tr w:rsidR="00E75D07" w14:paraId="45F2878A" w14:textId="77777777" w:rsidTr="00277B5E">
        <w:trPr>
          <w:trHeight w:val="1426"/>
        </w:trPr>
        <w:tc>
          <w:tcPr>
            <w:tcW w:w="8827" w:type="dxa"/>
            <w:tcBorders>
              <w:top w:val="single" w:sz="4" w:space="0" w:color="000000"/>
              <w:left w:val="single" w:sz="4" w:space="0" w:color="000000"/>
              <w:bottom w:val="single" w:sz="4" w:space="0" w:color="000000"/>
              <w:right w:val="single" w:sz="4" w:space="0" w:color="000000"/>
            </w:tcBorders>
          </w:tcPr>
          <w:p w14:paraId="5CC33FB1" w14:textId="77777777" w:rsidR="00E75D07" w:rsidRDefault="00E75D07" w:rsidP="00277B5E">
            <w:pPr>
              <w:spacing w:after="0" w:line="259" w:lineRule="auto"/>
              <w:ind w:left="0"/>
              <w:jc w:val="left"/>
            </w:pPr>
            <w:r>
              <w:rPr>
                <w:rFonts w:ascii="Calibri" w:eastAsia="Calibri" w:hAnsi="Calibri" w:cs="Calibri"/>
                <w:b/>
                <w:sz w:val="22"/>
              </w:rPr>
              <w:t xml:space="preserve"> </w:t>
            </w:r>
          </w:p>
          <w:p w14:paraId="496F4EFA" w14:textId="77777777" w:rsidR="00E75D07" w:rsidRDefault="00E75D07" w:rsidP="00277B5E">
            <w:pPr>
              <w:spacing w:after="0" w:line="259" w:lineRule="auto"/>
              <w:ind w:left="0"/>
              <w:jc w:val="left"/>
            </w:pPr>
            <w:r>
              <w:rPr>
                <w:rFonts w:ascii="Calibri" w:eastAsia="Calibri" w:hAnsi="Calibri" w:cs="Calibri"/>
                <w:b/>
                <w:sz w:val="22"/>
              </w:rPr>
              <w:t xml:space="preserve"> </w:t>
            </w:r>
          </w:p>
          <w:p w14:paraId="4E35B951" w14:textId="77777777" w:rsidR="00E75D07" w:rsidRDefault="00E75D07" w:rsidP="00277B5E">
            <w:pPr>
              <w:spacing w:after="0" w:line="259" w:lineRule="auto"/>
              <w:ind w:left="0"/>
              <w:jc w:val="left"/>
            </w:pPr>
            <w:r>
              <w:rPr>
                <w:rFonts w:ascii="Calibri" w:eastAsia="Calibri" w:hAnsi="Calibri" w:cs="Calibri"/>
                <w:b/>
                <w:sz w:val="22"/>
              </w:rPr>
              <w:t xml:space="preserve"> </w:t>
            </w:r>
          </w:p>
          <w:p w14:paraId="7E1332DC" w14:textId="77777777" w:rsidR="00E75D07" w:rsidRDefault="00E75D07" w:rsidP="00277B5E">
            <w:pPr>
              <w:spacing w:after="0" w:line="259" w:lineRule="auto"/>
              <w:ind w:left="0"/>
              <w:jc w:val="left"/>
            </w:pPr>
            <w:r>
              <w:rPr>
                <w:rFonts w:ascii="Calibri" w:eastAsia="Calibri" w:hAnsi="Calibri" w:cs="Calibri"/>
                <w:b/>
                <w:sz w:val="22"/>
              </w:rPr>
              <w:t xml:space="preserve"> </w:t>
            </w:r>
          </w:p>
          <w:p w14:paraId="41932B57"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0446984C" w14:textId="77777777" w:rsidR="00E75D07" w:rsidRDefault="00E75D07" w:rsidP="00E75D07">
      <w:pPr>
        <w:spacing w:after="0" w:line="259" w:lineRule="auto"/>
        <w:jc w:val="left"/>
      </w:pPr>
      <w:r>
        <w:rPr>
          <w:rFonts w:ascii="Calibri" w:eastAsia="Calibri" w:hAnsi="Calibri" w:cs="Calibri"/>
          <w:b/>
          <w:sz w:val="22"/>
        </w:rPr>
        <w:t xml:space="preserve"> </w:t>
      </w:r>
    </w:p>
    <w:p w14:paraId="234D42F3" w14:textId="77777777" w:rsidR="00E75D07" w:rsidRDefault="00E75D07" w:rsidP="00E75D07">
      <w:pPr>
        <w:spacing w:after="0" w:line="259" w:lineRule="auto"/>
        <w:jc w:val="left"/>
      </w:pPr>
      <w:r>
        <w:rPr>
          <w:rFonts w:ascii="Calibri" w:eastAsia="Calibri" w:hAnsi="Calibri" w:cs="Calibri"/>
          <w:b/>
          <w:sz w:val="22"/>
        </w:rPr>
        <w:t xml:space="preserve"> </w:t>
      </w:r>
    </w:p>
    <w:p w14:paraId="660E259D" w14:textId="77777777" w:rsidR="00E75D07" w:rsidRDefault="00E75D07" w:rsidP="00E75D07">
      <w:pPr>
        <w:spacing w:after="0" w:line="259" w:lineRule="auto"/>
        <w:jc w:val="left"/>
      </w:pPr>
      <w:r>
        <w:rPr>
          <w:rFonts w:ascii="Calibri" w:eastAsia="Calibri" w:hAnsi="Calibri" w:cs="Calibri"/>
          <w:b/>
          <w:sz w:val="22"/>
        </w:rPr>
        <w:t xml:space="preserve"> </w:t>
      </w:r>
    </w:p>
    <w:p w14:paraId="47C5E0DC" w14:textId="77777777" w:rsidR="00E75D07" w:rsidRDefault="00E75D07" w:rsidP="00E75D07">
      <w:pPr>
        <w:spacing w:after="0" w:line="259" w:lineRule="auto"/>
        <w:jc w:val="left"/>
      </w:pPr>
      <w:r>
        <w:rPr>
          <w:rFonts w:ascii="Calibri" w:eastAsia="Calibri" w:hAnsi="Calibri" w:cs="Calibri"/>
          <w:b/>
          <w:sz w:val="22"/>
        </w:rPr>
        <w:t xml:space="preserve"> </w:t>
      </w:r>
    </w:p>
    <w:p w14:paraId="0D50362F" w14:textId="77777777" w:rsidR="00E75D07" w:rsidRDefault="00E75D07" w:rsidP="00E75D07">
      <w:pPr>
        <w:spacing w:after="0" w:line="259" w:lineRule="auto"/>
        <w:jc w:val="left"/>
      </w:pPr>
      <w:r>
        <w:rPr>
          <w:rFonts w:ascii="Calibri" w:eastAsia="Calibri" w:hAnsi="Calibri" w:cs="Calibri"/>
          <w:b/>
          <w:sz w:val="22"/>
        </w:rPr>
        <w:t xml:space="preserve"> </w:t>
      </w:r>
    </w:p>
    <w:p w14:paraId="593B6FE1" w14:textId="77777777" w:rsidR="00E75D07" w:rsidRDefault="00E75D07" w:rsidP="00E75D07">
      <w:pPr>
        <w:spacing w:after="2" w:line="256" w:lineRule="auto"/>
        <w:ind w:left="1037" w:right="987" w:hanging="10"/>
      </w:pPr>
      <w:r>
        <w:rPr>
          <w:rFonts w:ascii="Calibri" w:eastAsia="Calibri" w:hAnsi="Calibri" w:cs="Calibri"/>
          <w:b/>
          <w:sz w:val="22"/>
        </w:rPr>
        <w:t xml:space="preserve">         ______________                                                     _______________ </w:t>
      </w:r>
    </w:p>
    <w:p w14:paraId="583FFD87" w14:textId="77777777" w:rsidR="00E75D07" w:rsidRDefault="00E75D07" w:rsidP="00E75D07">
      <w:pPr>
        <w:spacing w:after="2" w:line="256" w:lineRule="auto"/>
        <w:ind w:left="1037" w:right="987" w:hanging="10"/>
      </w:pPr>
      <w:r>
        <w:rPr>
          <w:rFonts w:ascii="Calibri" w:eastAsia="Calibri" w:hAnsi="Calibri" w:cs="Calibri"/>
          <w:b/>
          <w:sz w:val="22"/>
        </w:rPr>
        <w:t xml:space="preserve">         Firma Apoderado                                        Firma Profesional Responsable </w:t>
      </w:r>
    </w:p>
    <w:p w14:paraId="29EE0860" w14:textId="77777777" w:rsidR="00E75D07" w:rsidRDefault="00E75D07" w:rsidP="00E75D07">
      <w:pPr>
        <w:spacing w:after="0" w:line="259" w:lineRule="auto"/>
        <w:jc w:val="left"/>
      </w:pPr>
      <w:r>
        <w:rPr>
          <w:rFonts w:ascii="Calibri" w:eastAsia="Calibri" w:hAnsi="Calibri" w:cs="Calibri"/>
          <w:b/>
          <w:sz w:val="22"/>
        </w:rPr>
        <w:t xml:space="preserve"> </w:t>
      </w:r>
    </w:p>
    <w:p w14:paraId="2BC406AB" w14:textId="77777777" w:rsidR="00E75D07" w:rsidRDefault="00E75D07" w:rsidP="00E75D07">
      <w:pPr>
        <w:spacing w:after="0" w:line="259" w:lineRule="auto"/>
        <w:jc w:val="left"/>
      </w:pPr>
      <w:r>
        <w:rPr>
          <w:rFonts w:ascii="Calibri" w:eastAsia="Calibri" w:hAnsi="Calibri" w:cs="Calibri"/>
          <w:b/>
          <w:sz w:val="22"/>
        </w:rPr>
        <w:t xml:space="preserve"> </w:t>
      </w:r>
    </w:p>
    <w:p w14:paraId="1A40A604" w14:textId="77777777" w:rsidR="00E75D07" w:rsidRDefault="00E75D07" w:rsidP="00E75D07">
      <w:pPr>
        <w:spacing w:after="0" w:line="259" w:lineRule="auto"/>
        <w:jc w:val="left"/>
      </w:pPr>
      <w:r>
        <w:rPr>
          <w:rFonts w:ascii="Calibri" w:eastAsia="Calibri" w:hAnsi="Calibri" w:cs="Calibri"/>
          <w:b/>
          <w:sz w:val="22"/>
        </w:rPr>
        <w:t xml:space="preserve"> </w:t>
      </w:r>
    </w:p>
    <w:p w14:paraId="3D2D9D67" w14:textId="77777777" w:rsidR="00E75D07" w:rsidRDefault="00E75D07" w:rsidP="00E75D07">
      <w:pPr>
        <w:spacing w:after="0" w:line="259" w:lineRule="auto"/>
        <w:jc w:val="left"/>
      </w:pPr>
      <w:r>
        <w:rPr>
          <w:rFonts w:ascii="Calibri" w:eastAsia="Calibri" w:hAnsi="Calibri" w:cs="Calibri"/>
          <w:b/>
          <w:sz w:val="22"/>
        </w:rPr>
        <w:t xml:space="preserve"> </w:t>
      </w:r>
    </w:p>
    <w:p w14:paraId="19FC49DE" w14:textId="77777777" w:rsidR="00E75D07" w:rsidRDefault="00E75D07" w:rsidP="00E75D07">
      <w:pPr>
        <w:spacing w:after="0" w:line="259" w:lineRule="auto"/>
        <w:jc w:val="left"/>
      </w:pPr>
      <w:r>
        <w:rPr>
          <w:rFonts w:ascii="Calibri" w:eastAsia="Calibri" w:hAnsi="Calibri" w:cs="Calibri"/>
          <w:b/>
          <w:sz w:val="22"/>
        </w:rPr>
        <w:lastRenderedPageBreak/>
        <w:t xml:space="preserve"> </w:t>
      </w:r>
    </w:p>
    <w:p w14:paraId="7EAA8E21" w14:textId="77777777" w:rsidR="00E75D07" w:rsidRDefault="00E75D07" w:rsidP="00E75D07">
      <w:pPr>
        <w:spacing w:after="0" w:line="259" w:lineRule="auto"/>
        <w:jc w:val="left"/>
      </w:pPr>
      <w:r>
        <w:rPr>
          <w:rFonts w:ascii="Calibri" w:eastAsia="Calibri" w:hAnsi="Calibri" w:cs="Calibri"/>
          <w:b/>
          <w:sz w:val="22"/>
        </w:rPr>
        <w:t xml:space="preserve"> </w:t>
      </w:r>
    </w:p>
    <w:p w14:paraId="701B88F0" w14:textId="77777777" w:rsidR="00E75D07" w:rsidRDefault="00E75D07" w:rsidP="00E75D07">
      <w:pPr>
        <w:spacing w:after="2" w:line="256" w:lineRule="auto"/>
        <w:ind w:left="1037" w:right="987" w:hanging="10"/>
        <w:rPr>
          <w:rFonts w:ascii="Calibri" w:eastAsia="Calibri" w:hAnsi="Calibri" w:cs="Calibri"/>
          <w:b/>
          <w:sz w:val="22"/>
        </w:rPr>
      </w:pPr>
    </w:p>
    <w:p w14:paraId="6B615041" w14:textId="77777777" w:rsidR="00E75D07" w:rsidRDefault="00E75D07" w:rsidP="00E75D07">
      <w:pPr>
        <w:spacing w:after="2" w:line="256" w:lineRule="auto"/>
        <w:ind w:left="1037" w:right="987" w:hanging="10"/>
        <w:rPr>
          <w:rFonts w:ascii="Calibri" w:eastAsia="Calibri" w:hAnsi="Calibri" w:cs="Calibri"/>
          <w:b/>
          <w:sz w:val="22"/>
        </w:rPr>
      </w:pPr>
    </w:p>
    <w:p w14:paraId="0F50AB34" w14:textId="77777777" w:rsidR="00E75D07" w:rsidRDefault="00E75D07" w:rsidP="00E75D07">
      <w:pPr>
        <w:spacing w:after="2" w:line="256" w:lineRule="auto"/>
        <w:ind w:left="1037" w:right="987" w:hanging="10"/>
        <w:rPr>
          <w:rFonts w:ascii="Calibri" w:eastAsia="Calibri" w:hAnsi="Calibri" w:cs="Calibri"/>
          <w:b/>
          <w:sz w:val="22"/>
        </w:rPr>
      </w:pPr>
    </w:p>
    <w:p w14:paraId="24C4986C" w14:textId="77777777" w:rsidR="00E75D07" w:rsidRDefault="00E75D07" w:rsidP="00E75D07">
      <w:pPr>
        <w:spacing w:after="2" w:line="256" w:lineRule="auto"/>
        <w:ind w:left="1037" w:right="987" w:hanging="10"/>
        <w:rPr>
          <w:rFonts w:ascii="Calibri" w:eastAsia="Calibri" w:hAnsi="Calibri" w:cs="Calibri"/>
          <w:b/>
          <w:sz w:val="22"/>
        </w:rPr>
      </w:pPr>
    </w:p>
    <w:p w14:paraId="2518395C" w14:textId="77777777" w:rsidR="00E75D07" w:rsidRDefault="00E75D07" w:rsidP="00E75D07">
      <w:pPr>
        <w:spacing w:after="2" w:line="256" w:lineRule="auto"/>
        <w:ind w:left="1037" w:right="987" w:hanging="10"/>
        <w:rPr>
          <w:rFonts w:ascii="Calibri" w:eastAsia="Calibri" w:hAnsi="Calibri" w:cs="Calibri"/>
          <w:b/>
          <w:sz w:val="22"/>
        </w:rPr>
      </w:pPr>
    </w:p>
    <w:p w14:paraId="2D5D34E5" w14:textId="77777777" w:rsidR="00E75D07" w:rsidRDefault="00E75D07" w:rsidP="00E75D07">
      <w:pPr>
        <w:spacing w:after="2" w:line="256" w:lineRule="auto"/>
        <w:ind w:left="1037" w:right="987" w:hanging="10"/>
        <w:rPr>
          <w:rFonts w:ascii="Calibri" w:eastAsia="Calibri" w:hAnsi="Calibri" w:cs="Calibri"/>
          <w:b/>
          <w:sz w:val="22"/>
        </w:rPr>
      </w:pPr>
    </w:p>
    <w:p w14:paraId="6BC3110D" w14:textId="77777777" w:rsidR="00E75D07" w:rsidRDefault="00E75D07" w:rsidP="00E75D07">
      <w:pPr>
        <w:spacing w:after="2" w:line="256" w:lineRule="auto"/>
        <w:ind w:left="1037" w:right="987" w:hanging="10"/>
        <w:rPr>
          <w:rFonts w:ascii="Calibri" w:eastAsia="Calibri" w:hAnsi="Calibri" w:cs="Calibri"/>
          <w:b/>
          <w:sz w:val="22"/>
        </w:rPr>
      </w:pPr>
    </w:p>
    <w:p w14:paraId="35721416" w14:textId="77777777" w:rsidR="00E75D07" w:rsidRDefault="00E75D07" w:rsidP="00E75D07">
      <w:pPr>
        <w:spacing w:after="2" w:line="256" w:lineRule="auto"/>
        <w:ind w:left="1037" w:right="987" w:hanging="10"/>
        <w:rPr>
          <w:rFonts w:ascii="Calibri" w:eastAsia="Calibri" w:hAnsi="Calibri" w:cs="Calibri"/>
          <w:b/>
          <w:sz w:val="22"/>
        </w:rPr>
      </w:pPr>
    </w:p>
    <w:p w14:paraId="74796D46" w14:textId="77777777" w:rsidR="00E75D07" w:rsidRDefault="00E75D07" w:rsidP="00E75D07">
      <w:pPr>
        <w:spacing w:after="2" w:line="256" w:lineRule="auto"/>
        <w:ind w:left="1037" w:right="987" w:hanging="10"/>
      </w:pPr>
      <w:r>
        <w:rPr>
          <w:rFonts w:ascii="Calibri" w:eastAsia="Calibri" w:hAnsi="Calibri" w:cs="Calibri"/>
          <w:b/>
          <w:sz w:val="22"/>
        </w:rPr>
        <w:t xml:space="preserve">Anexo 2 </w:t>
      </w:r>
    </w:p>
    <w:p w14:paraId="71621C19" w14:textId="77777777" w:rsidR="00E75D07" w:rsidRDefault="00E75D07" w:rsidP="00E75D07">
      <w:pPr>
        <w:spacing w:after="0" w:line="259" w:lineRule="auto"/>
        <w:ind w:left="0" w:right="3505"/>
        <w:jc w:val="right"/>
      </w:pPr>
      <w:r>
        <w:rPr>
          <w:rFonts w:ascii="Calibri" w:eastAsia="Calibri" w:hAnsi="Calibri" w:cs="Calibri"/>
          <w:b/>
          <w:sz w:val="22"/>
        </w:rPr>
        <w:t xml:space="preserve">Bitácora desregulación emocional y conductual (DEC)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3"/>
        <w:gridCol w:w="2232"/>
        <w:gridCol w:w="1560"/>
        <w:gridCol w:w="1214"/>
        <w:gridCol w:w="1762"/>
        <w:gridCol w:w="1176"/>
      </w:tblGrid>
      <w:tr w:rsidR="00E75D07" w14:paraId="5ED698FC" w14:textId="77777777" w:rsidTr="00277B5E">
        <w:trPr>
          <w:trHeight w:val="298"/>
        </w:trPr>
        <w:tc>
          <w:tcPr>
            <w:tcW w:w="883" w:type="dxa"/>
            <w:tcBorders>
              <w:top w:val="single" w:sz="4" w:space="0" w:color="000000"/>
              <w:left w:val="single" w:sz="4" w:space="0" w:color="000000"/>
              <w:bottom w:val="single" w:sz="4" w:space="0" w:color="000000"/>
              <w:right w:val="single" w:sz="4" w:space="0" w:color="000000"/>
            </w:tcBorders>
          </w:tcPr>
          <w:p w14:paraId="5BDCED15" w14:textId="77777777" w:rsidR="00E75D07" w:rsidRDefault="00E75D07" w:rsidP="00277B5E">
            <w:pPr>
              <w:spacing w:after="0" w:line="259" w:lineRule="auto"/>
              <w:ind w:left="0"/>
              <w:jc w:val="left"/>
            </w:pPr>
            <w:r>
              <w:rPr>
                <w:rFonts w:ascii="Calibri" w:eastAsia="Calibri" w:hAnsi="Calibri" w:cs="Calibri"/>
                <w:b/>
                <w:sz w:val="22"/>
              </w:rPr>
              <w:t xml:space="preserve">Fecha </w:t>
            </w:r>
          </w:p>
        </w:tc>
        <w:tc>
          <w:tcPr>
            <w:tcW w:w="2232" w:type="dxa"/>
            <w:tcBorders>
              <w:top w:val="single" w:sz="4" w:space="0" w:color="000000"/>
              <w:left w:val="single" w:sz="4" w:space="0" w:color="000000"/>
              <w:bottom w:val="single" w:sz="4" w:space="0" w:color="000000"/>
              <w:right w:val="single" w:sz="4" w:space="0" w:color="000000"/>
            </w:tcBorders>
          </w:tcPr>
          <w:p w14:paraId="45801E2A" w14:textId="77777777" w:rsidR="00E75D07" w:rsidRDefault="00E75D07" w:rsidP="00277B5E">
            <w:pPr>
              <w:spacing w:after="0" w:line="259" w:lineRule="auto"/>
              <w:ind w:left="0"/>
              <w:jc w:val="left"/>
            </w:pPr>
            <w:r>
              <w:rPr>
                <w:rFonts w:ascii="Calibri" w:eastAsia="Calibri" w:hAnsi="Calibri" w:cs="Calibri"/>
                <w:b/>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F11FB6F" w14:textId="77777777" w:rsidR="00E75D07" w:rsidRDefault="00E75D07" w:rsidP="00277B5E">
            <w:pPr>
              <w:spacing w:after="0" w:line="259" w:lineRule="auto"/>
              <w:ind w:left="0"/>
              <w:jc w:val="left"/>
            </w:pPr>
            <w:r>
              <w:rPr>
                <w:rFonts w:ascii="Calibri" w:eastAsia="Calibri" w:hAnsi="Calibri" w:cs="Calibri"/>
                <w:b/>
                <w:sz w:val="22"/>
              </w:rPr>
              <w:t xml:space="preserve">Hora Inicio </w:t>
            </w:r>
          </w:p>
        </w:tc>
        <w:tc>
          <w:tcPr>
            <w:tcW w:w="1214" w:type="dxa"/>
            <w:tcBorders>
              <w:top w:val="single" w:sz="4" w:space="0" w:color="000000"/>
              <w:left w:val="single" w:sz="4" w:space="0" w:color="000000"/>
              <w:bottom w:val="single" w:sz="4" w:space="0" w:color="000000"/>
              <w:right w:val="single" w:sz="4" w:space="0" w:color="000000"/>
            </w:tcBorders>
          </w:tcPr>
          <w:p w14:paraId="4FE7CAC8" w14:textId="77777777" w:rsidR="00E75D07" w:rsidRDefault="00E75D07" w:rsidP="00277B5E">
            <w:pPr>
              <w:spacing w:after="0" w:line="259" w:lineRule="auto"/>
              <w:ind w:left="0"/>
              <w:jc w:val="left"/>
            </w:pPr>
            <w:r>
              <w:rPr>
                <w:rFonts w:ascii="Calibri" w:eastAsia="Calibri" w:hAnsi="Calibri" w:cs="Calibri"/>
                <w:b/>
                <w:sz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A5B455C" w14:textId="77777777" w:rsidR="00E75D07" w:rsidRDefault="00E75D07" w:rsidP="00277B5E">
            <w:pPr>
              <w:spacing w:after="0" w:line="259" w:lineRule="auto"/>
              <w:ind w:left="0"/>
              <w:jc w:val="left"/>
            </w:pPr>
            <w:r>
              <w:rPr>
                <w:rFonts w:ascii="Calibri" w:eastAsia="Calibri" w:hAnsi="Calibri" w:cs="Calibri"/>
                <w:b/>
                <w:sz w:val="22"/>
              </w:rPr>
              <w:t xml:space="preserve">Hora término </w:t>
            </w:r>
          </w:p>
        </w:tc>
        <w:tc>
          <w:tcPr>
            <w:tcW w:w="1176" w:type="dxa"/>
            <w:tcBorders>
              <w:top w:val="single" w:sz="4" w:space="0" w:color="000000"/>
              <w:left w:val="single" w:sz="4" w:space="0" w:color="000000"/>
              <w:bottom w:val="single" w:sz="4" w:space="0" w:color="000000"/>
              <w:right w:val="single" w:sz="4" w:space="0" w:color="000000"/>
            </w:tcBorders>
          </w:tcPr>
          <w:p w14:paraId="6A8080B5"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69B7F7B3" w14:textId="77777777" w:rsidR="00E75D07" w:rsidRDefault="00E75D07" w:rsidP="00E75D07">
      <w:pPr>
        <w:spacing w:after="0" w:line="259" w:lineRule="auto"/>
        <w:jc w:val="left"/>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7D8BA086"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51A68D68" w14:textId="77777777" w:rsidR="00E75D07" w:rsidRDefault="00E75D07" w:rsidP="00277B5E">
            <w:pPr>
              <w:spacing w:after="0" w:line="259" w:lineRule="auto"/>
              <w:ind w:left="0"/>
              <w:jc w:val="left"/>
            </w:pPr>
            <w:r>
              <w:rPr>
                <w:rFonts w:ascii="Calibri" w:eastAsia="Calibri" w:hAnsi="Calibri" w:cs="Calibri"/>
                <w:b/>
                <w:sz w:val="22"/>
              </w:rPr>
              <w:t xml:space="preserve">Lugar donde se produce la DEC </w:t>
            </w:r>
          </w:p>
        </w:tc>
      </w:tr>
      <w:tr w:rsidR="00E75D07" w14:paraId="0C48A4C2" w14:textId="77777777" w:rsidTr="00277B5E">
        <w:trPr>
          <w:trHeight w:val="1142"/>
        </w:trPr>
        <w:tc>
          <w:tcPr>
            <w:tcW w:w="8827" w:type="dxa"/>
            <w:tcBorders>
              <w:top w:val="single" w:sz="4" w:space="0" w:color="000000"/>
              <w:left w:val="single" w:sz="4" w:space="0" w:color="000000"/>
              <w:bottom w:val="single" w:sz="4" w:space="0" w:color="000000"/>
              <w:right w:val="single" w:sz="4" w:space="0" w:color="000000"/>
            </w:tcBorders>
          </w:tcPr>
          <w:p w14:paraId="709A3B66" w14:textId="77777777" w:rsidR="00E75D07" w:rsidRDefault="00E75D07" w:rsidP="00277B5E">
            <w:pPr>
              <w:spacing w:after="0" w:line="259" w:lineRule="auto"/>
              <w:ind w:left="0"/>
              <w:jc w:val="left"/>
            </w:pPr>
            <w:r>
              <w:rPr>
                <w:rFonts w:ascii="Calibri" w:eastAsia="Calibri" w:hAnsi="Calibri" w:cs="Calibri"/>
                <w:b/>
                <w:sz w:val="22"/>
              </w:rPr>
              <w:t xml:space="preserve"> </w:t>
            </w:r>
          </w:p>
          <w:p w14:paraId="67E5A8AB" w14:textId="77777777" w:rsidR="00E75D07" w:rsidRDefault="00E75D07" w:rsidP="00277B5E">
            <w:pPr>
              <w:spacing w:after="0" w:line="259" w:lineRule="auto"/>
              <w:ind w:left="0"/>
              <w:jc w:val="left"/>
            </w:pPr>
            <w:r>
              <w:rPr>
                <w:rFonts w:ascii="Calibri" w:eastAsia="Calibri" w:hAnsi="Calibri" w:cs="Calibri"/>
                <w:b/>
                <w:sz w:val="22"/>
              </w:rPr>
              <w:t xml:space="preserve"> </w:t>
            </w:r>
          </w:p>
          <w:p w14:paraId="7084A89F" w14:textId="77777777" w:rsidR="00E75D07" w:rsidRDefault="00E75D07" w:rsidP="00277B5E">
            <w:pPr>
              <w:spacing w:after="0" w:line="259" w:lineRule="auto"/>
              <w:ind w:left="0"/>
              <w:jc w:val="left"/>
            </w:pPr>
            <w:r>
              <w:rPr>
                <w:rFonts w:ascii="Calibri" w:eastAsia="Calibri" w:hAnsi="Calibri" w:cs="Calibri"/>
                <w:b/>
                <w:sz w:val="22"/>
              </w:rPr>
              <w:t xml:space="preserve"> </w:t>
            </w:r>
          </w:p>
          <w:p w14:paraId="2C45C94F"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59E55DC6" w14:textId="77777777" w:rsidR="00E75D07" w:rsidRDefault="00E75D07" w:rsidP="00E75D07">
      <w:pPr>
        <w:spacing w:after="0" w:line="259" w:lineRule="auto"/>
        <w:jc w:val="left"/>
      </w:pPr>
      <w:r>
        <w:rPr>
          <w:rFonts w:ascii="Calibri" w:eastAsia="Calibri" w:hAnsi="Calibri" w:cs="Calibri"/>
          <w:b/>
          <w:sz w:val="22"/>
        </w:rPr>
        <w:t xml:space="preserve"> </w:t>
      </w:r>
    </w:p>
    <w:p w14:paraId="4F4B50B7" w14:textId="77777777" w:rsidR="00E75D07" w:rsidRDefault="00E75D07" w:rsidP="00E75D07">
      <w:pPr>
        <w:spacing w:after="2" w:line="256" w:lineRule="auto"/>
        <w:ind w:left="1037" w:right="4323" w:hanging="10"/>
      </w:pPr>
      <w:r>
        <w:rPr>
          <w:rFonts w:ascii="Calibri" w:eastAsia="Calibri" w:hAnsi="Calibri" w:cs="Calibri"/>
          <w:b/>
          <w:sz w:val="22"/>
        </w:rPr>
        <w:t>La ac]</w:t>
      </w:r>
      <w:proofErr w:type="spellStart"/>
      <w:r>
        <w:rPr>
          <w:rFonts w:ascii="Calibri" w:eastAsia="Calibri" w:hAnsi="Calibri" w:cs="Calibri"/>
          <w:b/>
          <w:sz w:val="22"/>
        </w:rPr>
        <w:t>vidad</w:t>
      </w:r>
      <w:proofErr w:type="spellEnd"/>
      <w:r>
        <w:rPr>
          <w:rFonts w:ascii="Calibri" w:eastAsia="Calibri" w:hAnsi="Calibri" w:cs="Calibri"/>
          <w:b/>
          <w:sz w:val="22"/>
        </w:rPr>
        <w:t xml:space="preserve"> que estaba realizando el/la estudiante fue (marque con una X): </w:t>
      </w:r>
      <w:r>
        <w:rPr>
          <w:rFonts w:ascii="Calibri" w:eastAsia="Calibri" w:hAnsi="Calibri" w:cs="Calibri"/>
          <w:sz w:val="22"/>
        </w:rPr>
        <w:t xml:space="preserve">__Conocida        __Desconocida        __Programada        __Improvisada  </w:t>
      </w:r>
      <w:r>
        <w:rPr>
          <w:rFonts w:ascii="Calibri" w:eastAsia="Calibri" w:hAnsi="Calibri" w:cs="Calibri"/>
          <w:b/>
          <w:sz w:val="22"/>
        </w:rPr>
        <w:t xml:space="preserve">El ambiente era (marque con una X): </w:t>
      </w:r>
    </w:p>
    <w:p w14:paraId="176469E1" w14:textId="77777777" w:rsidR="00E75D07" w:rsidRDefault="00E75D07" w:rsidP="00E75D07">
      <w:pPr>
        <w:spacing w:after="7"/>
        <w:ind w:left="1037" w:right="630" w:hanging="10"/>
      </w:pPr>
      <w:r>
        <w:rPr>
          <w:rFonts w:ascii="Calibri" w:eastAsia="Calibri" w:hAnsi="Calibri" w:cs="Calibri"/>
          <w:sz w:val="22"/>
        </w:rPr>
        <w:t xml:space="preserve">__Tranquilo       __Ruidoso  </w:t>
      </w:r>
    </w:p>
    <w:tbl>
      <w:tblPr>
        <w:tblStyle w:val="TableGrid"/>
        <w:tblW w:w="8827" w:type="dxa"/>
        <w:tblInd w:w="1046" w:type="dxa"/>
        <w:tblCellMar>
          <w:top w:w="1" w:type="dxa"/>
          <w:right w:w="79" w:type="dxa"/>
        </w:tblCellMar>
        <w:tblLook w:val="04A0" w:firstRow="1" w:lastRow="0" w:firstColumn="1" w:lastColumn="0" w:noHBand="0" w:noVBand="1"/>
      </w:tblPr>
      <w:tblGrid>
        <w:gridCol w:w="2208"/>
        <w:gridCol w:w="4022"/>
        <w:gridCol w:w="1138"/>
        <w:gridCol w:w="1459"/>
      </w:tblGrid>
      <w:tr w:rsidR="00E75D07" w14:paraId="08F6C021" w14:textId="77777777" w:rsidTr="00277B5E">
        <w:trPr>
          <w:trHeight w:val="293"/>
        </w:trPr>
        <w:tc>
          <w:tcPr>
            <w:tcW w:w="2208" w:type="dxa"/>
            <w:tcBorders>
              <w:top w:val="single" w:sz="4" w:space="0" w:color="000000"/>
              <w:left w:val="single" w:sz="4" w:space="0" w:color="000000"/>
              <w:bottom w:val="single" w:sz="4" w:space="0" w:color="000000"/>
              <w:right w:val="nil"/>
            </w:tcBorders>
          </w:tcPr>
          <w:p w14:paraId="023E97B6" w14:textId="77777777" w:rsidR="00E75D07" w:rsidRDefault="00E75D07" w:rsidP="00277B5E">
            <w:pPr>
              <w:spacing w:after="0" w:line="259" w:lineRule="auto"/>
              <w:ind w:left="110"/>
              <w:jc w:val="left"/>
            </w:pPr>
            <w:r>
              <w:rPr>
                <w:rFonts w:ascii="Calibri" w:eastAsia="Calibri" w:hAnsi="Calibri" w:cs="Calibri"/>
                <w:b/>
                <w:sz w:val="22"/>
              </w:rPr>
              <w:t xml:space="preserve">Identificación del </w:t>
            </w:r>
            <w:proofErr w:type="spellStart"/>
            <w:r>
              <w:rPr>
                <w:rFonts w:ascii="Calibri" w:eastAsia="Calibri" w:hAnsi="Calibri" w:cs="Calibri"/>
                <w:b/>
                <w:sz w:val="22"/>
              </w:rPr>
              <w:t>estu</w:t>
            </w:r>
            <w:proofErr w:type="spellEnd"/>
          </w:p>
        </w:tc>
        <w:tc>
          <w:tcPr>
            <w:tcW w:w="6619" w:type="dxa"/>
            <w:gridSpan w:val="3"/>
            <w:tcBorders>
              <w:top w:val="single" w:sz="4" w:space="0" w:color="000000"/>
              <w:left w:val="nil"/>
              <w:bottom w:val="single" w:sz="4" w:space="0" w:color="000000"/>
              <w:right w:val="single" w:sz="4" w:space="0" w:color="000000"/>
            </w:tcBorders>
          </w:tcPr>
          <w:p w14:paraId="364ED2B8" w14:textId="77777777" w:rsidR="00E75D07" w:rsidRDefault="00E75D07" w:rsidP="00277B5E">
            <w:pPr>
              <w:spacing w:after="0" w:line="259" w:lineRule="auto"/>
              <w:ind w:left="-80"/>
              <w:jc w:val="left"/>
            </w:pPr>
            <w:proofErr w:type="spellStart"/>
            <w:r>
              <w:rPr>
                <w:rFonts w:ascii="Calibri" w:eastAsia="Calibri" w:hAnsi="Calibri" w:cs="Calibri"/>
                <w:b/>
                <w:sz w:val="22"/>
              </w:rPr>
              <w:t>diante</w:t>
            </w:r>
            <w:proofErr w:type="spellEnd"/>
            <w:r>
              <w:rPr>
                <w:rFonts w:ascii="Calibri" w:eastAsia="Calibri" w:hAnsi="Calibri" w:cs="Calibri"/>
                <w:b/>
                <w:sz w:val="22"/>
              </w:rPr>
              <w:t xml:space="preserve"> </w:t>
            </w:r>
          </w:p>
        </w:tc>
      </w:tr>
      <w:tr w:rsidR="00E75D07" w14:paraId="63A1A14A" w14:textId="77777777" w:rsidTr="00277B5E">
        <w:trPr>
          <w:trHeight w:val="293"/>
        </w:trPr>
        <w:tc>
          <w:tcPr>
            <w:tcW w:w="2208" w:type="dxa"/>
            <w:tcBorders>
              <w:top w:val="single" w:sz="4" w:space="0" w:color="000000"/>
              <w:left w:val="single" w:sz="4" w:space="0" w:color="000000"/>
              <w:bottom w:val="single" w:sz="4" w:space="0" w:color="000000"/>
              <w:right w:val="single" w:sz="4" w:space="0" w:color="000000"/>
            </w:tcBorders>
          </w:tcPr>
          <w:p w14:paraId="7D356FF3" w14:textId="77777777" w:rsidR="00E75D07" w:rsidRDefault="00E75D07" w:rsidP="00277B5E">
            <w:pPr>
              <w:spacing w:after="0" w:line="259" w:lineRule="auto"/>
              <w:ind w:left="110"/>
              <w:jc w:val="left"/>
            </w:pPr>
            <w:r>
              <w:rPr>
                <w:rFonts w:ascii="Calibri" w:eastAsia="Calibri" w:hAnsi="Calibri" w:cs="Calibri"/>
                <w:sz w:val="22"/>
              </w:rPr>
              <w:t xml:space="preserve">Nombre </w:t>
            </w:r>
          </w:p>
        </w:tc>
        <w:tc>
          <w:tcPr>
            <w:tcW w:w="4022" w:type="dxa"/>
            <w:tcBorders>
              <w:top w:val="single" w:sz="4" w:space="0" w:color="000000"/>
              <w:left w:val="single" w:sz="4" w:space="0" w:color="000000"/>
              <w:bottom w:val="single" w:sz="4" w:space="0" w:color="000000"/>
              <w:right w:val="single" w:sz="4" w:space="0" w:color="000000"/>
            </w:tcBorders>
          </w:tcPr>
          <w:p w14:paraId="0614C5CD"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5F4FB26" w14:textId="77777777" w:rsidR="00E75D07" w:rsidRDefault="00E75D07" w:rsidP="00277B5E">
            <w:pPr>
              <w:spacing w:after="0" w:line="259" w:lineRule="auto"/>
              <w:ind w:left="110"/>
              <w:jc w:val="left"/>
            </w:pPr>
            <w:r>
              <w:rPr>
                <w:rFonts w:ascii="Calibri" w:eastAsia="Calibri" w:hAnsi="Calibri" w:cs="Calibri"/>
                <w:sz w:val="22"/>
              </w:rPr>
              <w:t xml:space="preserve">Edad </w:t>
            </w:r>
          </w:p>
        </w:tc>
        <w:tc>
          <w:tcPr>
            <w:tcW w:w="1459" w:type="dxa"/>
            <w:tcBorders>
              <w:top w:val="single" w:sz="4" w:space="0" w:color="000000"/>
              <w:left w:val="single" w:sz="4" w:space="0" w:color="000000"/>
              <w:bottom w:val="single" w:sz="4" w:space="0" w:color="000000"/>
              <w:right w:val="single" w:sz="4" w:space="0" w:color="000000"/>
            </w:tcBorders>
          </w:tcPr>
          <w:p w14:paraId="0253CB0F" w14:textId="77777777" w:rsidR="00E75D07" w:rsidRDefault="00E75D07" w:rsidP="00277B5E">
            <w:pPr>
              <w:spacing w:after="0" w:line="259" w:lineRule="auto"/>
              <w:ind w:left="110"/>
              <w:jc w:val="left"/>
            </w:pPr>
            <w:r>
              <w:rPr>
                <w:rFonts w:ascii="Calibri" w:eastAsia="Calibri" w:hAnsi="Calibri" w:cs="Calibri"/>
                <w:sz w:val="22"/>
              </w:rPr>
              <w:t xml:space="preserve"> </w:t>
            </w:r>
          </w:p>
        </w:tc>
      </w:tr>
      <w:tr w:rsidR="00E75D07" w14:paraId="20A3E270" w14:textId="77777777" w:rsidTr="00277B5E">
        <w:trPr>
          <w:trHeight w:val="293"/>
        </w:trPr>
        <w:tc>
          <w:tcPr>
            <w:tcW w:w="2208" w:type="dxa"/>
            <w:tcBorders>
              <w:top w:val="single" w:sz="4" w:space="0" w:color="000000"/>
              <w:left w:val="single" w:sz="4" w:space="0" w:color="000000"/>
              <w:bottom w:val="single" w:sz="4" w:space="0" w:color="000000"/>
              <w:right w:val="single" w:sz="4" w:space="0" w:color="000000"/>
            </w:tcBorders>
          </w:tcPr>
          <w:p w14:paraId="4AB57F7B" w14:textId="77777777" w:rsidR="00E75D07" w:rsidRDefault="00E75D07" w:rsidP="00277B5E">
            <w:pPr>
              <w:spacing w:after="0" w:line="259" w:lineRule="auto"/>
              <w:ind w:left="110"/>
              <w:jc w:val="left"/>
            </w:pPr>
            <w:r>
              <w:rPr>
                <w:rFonts w:ascii="Calibri" w:eastAsia="Calibri" w:hAnsi="Calibri" w:cs="Calibri"/>
                <w:sz w:val="22"/>
              </w:rPr>
              <w:t xml:space="preserve">Profesor tutor </w:t>
            </w:r>
          </w:p>
        </w:tc>
        <w:tc>
          <w:tcPr>
            <w:tcW w:w="4022" w:type="dxa"/>
            <w:tcBorders>
              <w:top w:val="single" w:sz="4" w:space="0" w:color="000000"/>
              <w:left w:val="single" w:sz="4" w:space="0" w:color="000000"/>
              <w:bottom w:val="single" w:sz="4" w:space="0" w:color="000000"/>
              <w:right w:val="single" w:sz="4" w:space="0" w:color="000000"/>
            </w:tcBorders>
          </w:tcPr>
          <w:p w14:paraId="2FE87C3C" w14:textId="77777777" w:rsidR="00E75D07" w:rsidRDefault="00E75D07" w:rsidP="00277B5E">
            <w:pPr>
              <w:spacing w:after="0" w:line="259" w:lineRule="auto"/>
              <w:ind w:left="110"/>
              <w:jc w:val="left"/>
            </w:pPr>
            <w:r>
              <w:rPr>
                <w:rFonts w:ascii="Calibri" w:eastAsia="Calibri" w:hAnsi="Calibri" w:cs="Calibri"/>
                <w:sz w:val="22"/>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4F2C884" w14:textId="77777777" w:rsidR="00E75D07" w:rsidRDefault="00E75D07" w:rsidP="00277B5E">
            <w:pPr>
              <w:spacing w:after="0" w:line="259" w:lineRule="auto"/>
              <w:ind w:left="110"/>
              <w:jc w:val="left"/>
            </w:pPr>
            <w:r>
              <w:rPr>
                <w:rFonts w:ascii="Calibri" w:eastAsia="Calibri" w:hAnsi="Calibri" w:cs="Calibri"/>
                <w:sz w:val="22"/>
              </w:rPr>
              <w:t xml:space="preserve">Curso </w:t>
            </w:r>
          </w:p>
        </w:tc>
        <w:tc>
          <w:tcPr>
            <w:tcW w:w="1459" w:type="dxa"/>
            <w:tcBorders>
              <w:top w:val="single" w:sz="4" w:space="0" w:color="000000"/>
              <w:left w:val="single" w:sz="4" w:space="0" w:color="000000"/>
              <w:bottom w:val="single" w:sz="4" w:space="0" w:color="000000"/>
              <w:right w:val="single" w:sz="4" w:space="0" w:color="000000"/>
            </w:tcBorders>
          </w:tcPr>
          <w:p w14:paraId="710324B3" w14:textId="77777777" w:rsidR="00E75D07" w:rsidRDefault="00E75D07" w:rsidP="00277B5E">
            <w:pPr>
              <w:spacing w:after="0" w:line="259" w:lineRule="auto"/>
              <w:ind w:left="110"/>
              <w:jc w:val="left"/>
            </w:pPr>
            <w:r>
              <w:rPr>
                <w:rFonts w:ascii="Calibri" w:eastAsia="Calibri" w:hAnsi="Calibri" w:cs="Calibri"/>
                <w:sz w:val="22"/>
              </w:rPr>
              <w:t xml:space="preserve"> </w:t>
            </w:r>
          </w:p>
        </w:tc>
      </w:tr>
    </w:tbl>
    <w:p w14:paraId="4A329C75" w14:textId="77777777" w:rsidR="00E75D07" w:rsidRDefault="00E75D07" w:rsidP="00E75D07">
      <w:pPr>
        <w:spacing w:after="0" w:line="259" w:lineRule="auto"/>
        <w:jc w:val="left"/>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5381"/>
        <w:gridCol w:w="3446"/>
      </w:tblGrid>
      <w:tr w:rsidR="00E75D07" w14:paraId="7ADA34AA" w14:textId="77777777" w:rsidTr="00277B5E">
        <w:trPr>
          <w:trHeight w:val="293"/>
        </w:trPr>
        <w:tc>
          <w:tcPr>
            <w:tcW w:w="8827" w:type="dxa"/>
            <w:gridSpan w:val="2"/>
            <w:tcBorders>
              <w:top w:val="single" w:sz="4" w:space="0" w:color="000000"/>
              <w:left w:val="single" w:sz="4" w:space="0" w:color="000000"/>
              <w:bottom w:val="single" w:sz="4" w:space="0" w:color="000000"/>
              <w:right w:val="single" w:sz="4" w:space="0" w:color="000000"/>
            </w:tcBorders>
          </w:tcPr>
          <w:p w14:paraId="12A91012" w14:textId="77777777" w:rsidR="00E75D07" w:rsidRDefault="00E75D07" w:rsidP="00277B5E">
            <w:pPr>
              <w:spacing w:after="0" w:line="259" w:lineRule="auto"/>
              <w:ind w:left="0"/>
              <w:jc w:val="left"/>
            </w:pPr>
            <w:r>
              <w:rPr>
                <w:rFonts w:ascii="Calibri" w:eastAsia="Calibri" w:hAnsi="Calibri" w:cs="Calibri"/>
                <w:b/>
                <w:sz w:val="22"/>
              </w:rPr>
              <w:t xml:space="preserve">Identificación de profesionales a cargo de la intervención </w:t>
            </w:r>
          </w:p>
        </w:tc>
      </w:tr>
      <w:tr w:rsidR="00E75D07" w14:paraId="3091C608" w14:textId="77777777" w:rsidTr="00277B5E">
        <w:trPr>
          <w:trHeight w:val="293"/>
        </w:trPr>
        <w:tc>
          <w:tcPr>
            <w:tcW w:w="5381" w:type="dxa"/>
            <w:tcBorders>
              <w:top w:val="single" w:sz="4" w:space="0" w:color="000000"/>
              <w:left w:val="single" w:sz="4" w:space="0" w:color="000000"/>
              <w:bottom w:val="single" w:sz="4" w:space="0" w:color="000000"/>
              <w:right w:val="single" w:sz="4" w:space="0" w:color="000000"/>
            </w:tcBorders>
          </w:tcPr>
          <w:p w14:paraId="20234B75" w14:textId="77777777" w:rsidR="00E75D07" w:rsidRDefault="00E75D07" w:rsidP="00277B5E">
            <w:pPr>
              <w:spacing w:after="0" w:line="259" w:lineRule="auto"/>
              <w:ind w:left="0"/>
              <w:jc w:val="left"/>
            </w:pPr>
            <w:r>
              <w:rPr>
                <w:rFonts w:ascii="Calibri" w:eastAsia="Calibri" w:hAnsi="Calibri" w:cs="Calibri"/>
                <w:sz w:val="22"/>
              </w:rPr>
              <w:t xml:space="preserve">Nombre </w:t>
            </w:r>
          </w:p>
        </w:tc>
        <w:tc>
          <w:tcPr>
            <w:tcW w:w="3446" w:type="dxa"/>
            <w:tcBorders>
              <w:top w:val="single" w:sz="4" w:space="0" w:color="000000"/>
              <w:left w:val="single" w:sz="4" w:space="0" w:color="000000"/>
              <w:bottom w:val="single" w:sz="4" w:space="0" w:color="000000"/>
              <w:right w:val="single" w:sz="4" w:space="0" w:color="000000"/>
            </w:tcBorders>
          </w:tcPr>
          <w:p w14:paraId="051277FD" w14:textId="77777777" w:rsidR="00E75D07" w:rsidRDefault="00E75D07" w:rsidP="00277B5E">
            <w:pPr>
              <w:spacing w:after="0" w:line="259" w:lineRule="auto"/>
              <w:ind w:left="0"/>
              <w:jc w:val="left"/>
            </w:pPr>
            <w:r>
              <w:rPr>
                <w:rFonts w:ascii="Calibri" w:eastAsia="Calibri" w:hAnsi="Calibri" w:cs="Calibri"/>
                <w:sz w:val="22"/>
              </w:rPr>
              <w:t xml:space="preserve">Rol </w:t>
            </w:r>
          </w:p>
        </w:tc>
      </w:tr>
      <w:tr w:rsidR="00E75D07" w14:paraId="0FA40BDC" w14:textId="77777777" w:rsidTr="00277B5E">
        <w:trPr>
          <w:trHeight w:val="293"/>
        </w:trPr>
        <w:tc>
          <w:tcPr>
            <w:tcW w:w="5381" w:type="dxa"/>
            <w:tcBorders>
              <w:top w:val="single" w:sz="4" w:space="0" w:color="000000"/>
              <w:left w:val="single" w:sz="4" w:space="0" w:color="000000"/>
              <w:bottom w:val="single" w:sz="4" w:space="0" w:color="000000"/>
              <w:right w:val="single" w:sz="4" w:space="0" w:color="000000"/>
            </w:tcBorders>
          </w:tcPr>
          <w:p w14:paraId="6366DF52" w14:textId="77777777" w:rsidR="00E75D07" w:rsidRDefault="00E75D07" w:rsidP="00277B5E">
            <w:pPr>
              <w:spacing w:after="0" w:line="259" w:lineRule="auto"/>
              <w:ind w:left="0"/>
              <w:jc w:val="left"/>
            </w:pPr>
            <w:r>
              <w:rPr>
                <w:rFonts w:ascii="Calibri" w:eastAsia="Calibri" w:hAnsi="Calibri" w:cs="Calibri"/>
                <w:sz w:val="22"/>
              </w:rPr>
              <w:t xml:space="preserve">1. </w:t>
            </w:r>
          </w:p>
        </w:tc>
        <w:tc>
          <w:tcPr>
            <w:tcW w:w="3446" w:type="dxa"/>
            <w:tcBorders>
              <w:top w:val="single" w:sz="4" w:space="0" w:color="000000"/>
              <w:left w:val="single" w:sz="4" w:space="0" w:color="000000"/>
              <w:bottom w:val="single" w:sz="4" w:space="0" w:color="000000"/>
              <w:right w:val="single" w:sz="4" w:space="0" w:color="000000"/>
            </w:tcBorders>
          </w:tcPr>
          <w:p w14:paraId="7C923263" w14:textId="77777777" w:rsidR="00E75D07" w:rsidRDefault="00E75D07" w:rsidP="00277B5E">
            <w:pPr>
              <w:spacing w:after="0" w:line="259" w:lineRule="auto"/>
              <w:ind w:left="0"/>
              <w:jc w:val="left"/>
            </w:pPr>
            <w:r>
              <w:rPr>
                <w:rFonts w:ascii="Calibri" w:eastAsia="Calibri" w:hAnsi="Calibri" w:cs="Calibri"/>
                <w:sz w:val="22"/>
              </w:rPr>
              <w:t xml:space="preserve">Encargado </w:t>
            </w:r>
          </w:p>
        </w:tc>
      </w:tr>
      <w:tr w:rsidR="00E75D07" w14:paraId="5CBB1DF6" w14:textId="77777777" w:rsidTr="00277B5E">
        <w:trPr>
          <w:trHeight w:val="293"/>
        </w:trPr>
        <w:tc>
          <w:tcPr>
            <w:tcW w:w="5381" w:type="dxa"/>
            <w:tcBorders>
              <w:top w:val="single" w:sz="4" w:space="0" w:color="000000"/>
              <w:left w:val="single" w:sz="4" w:space="0" w:color="000000"/>
              <w:bottom w:val="single" w:sz="4" w:space="0" w:color="000000"/>
              <w:right w:val="single" w:sz="4" w:space="0" w:color="000000"/>
            </w:tcBorders>
          </w:tcPr>
          <w:p w14:paraId="2367AF32" w14:textId="77777777" w:rsidR="00E75D07" w:rsidRDefault="00E75D07" w:rsidP="00277B5E">
            <w:pPr>
              <w:spacing w:after="0" w:line="259" w:lineRule="auto"/>
              <w:ind w:left="0"/>
              <w:jc w:val="left"/>
            </w:pPr>
            <w:r>
              <w:rPr>
                <w:rFonts w:ascii="Calibri" w:eastAsia="Calibri" w:hAnsi="Calibri" w:cs="Calibri"/>
                <w:sz w:val="22"/>
              </w:rPr>
              <w:t xml:space="preserve">2. </w:t>
            </w:r>
          </w:p>
        </w:tc>
        <w:tc>
          <w:tcPr>
            <w:tcW w:w="3446" w:type="dxa"/>
            <w:tcBorders>
              <w:top w:val="single" w:sz="4" w:space="0" w:color="000000"/>
              <w:left w:val="single" w:sz="4" w:space="0" w:color="000000"/>
              <w:bottom w:val="single" w:sz="4" w:space="0" w:color="000000"/>
              <w:right w:val="single" w:sz="4" w:space="0" w:color="000000"/>
            </w:tcBorders>
          </w:tcPr>
          <w:p w14:paraId="5BB8D473" w14:textId="77777777" w:rsidR="00E75D07" w:rsidRDefault="00E75D07" w:rsidP="00277B5E">
            <w:pPr>
              <w:spacing w:after="0" w:line="259" w:lineRule="auto"/>
              <w:ind w:left="0"/>
              <w:jc w:val="left"/>
            </w:pPr>
            <w:r>
              <w:rPr>
                <w:rFonts w:ascii="Calibri" w:eastAsia="Calibri" w:hAnsi="Calibri" w:cs="Calibri"/>
                <w:sz w:val="22"/>
              </w:rPr>
              <w:t xml:space="preserve">Acompañante Interno </w:t>
            </w:r>
          </w:p>
        </w:tc>
      </w:tr>
      <w:tr w:rsidR="00E75D07" w14:paraId="165C5773" w14:textId="77777777" w:rsidTr="00277B5E">
        <w:trPr>
          <w:trHeight w:val="298"/>
        </w:trPr>
        <w:tc>
          <w:tcPr>
            <w:tcW w:w="5381" w:type="dxa"/>
            <w:tcBorders>
              <w:top w:val="single" w:sz="4" w:space="0" w:color="000000"/>
              <w:left w:val="single" w:sz="4" w:space="0" w:color="000000"/>
              <w:bottom w:val="single" w:sz="4" w:space="0" w:color="000000"/>
              <w:right w:val="single" w:sz="4" w:space="0" w:color="000000"/>
            </w:tcBorders>
          </w:tcPr>
          <w:p w14:paraId="11794C93" w14:textId="77777777" w:rsidR="00E75D07" w:rsidRDefault="00E75D07" w:rsidP="00277B5E">
            <w:pPr>
              <w:spacing w:after="0" w:line="259" w:lineRule="auto"/>
              <w:ind w:left="0"/>
              <w:jc w:val="left"/>
            </w:pPr>
            <w:r>
              <w:rPr>
                <w:rFonts w:ascii="Calibri" w:eastAsia="Calibri" w:hAnsi="Calibri" w:cs="Calibri"/>
                <w:sz w:val="22"/>
              </w:rPr>
              <w:t xml:space="preserve">3. </w:t>
            </w:r>
          </w:p>
        </w:tc>
        <w:tc>
          <w:tcPr>
            <w:tcW w:w="3446" w:type="dxa"/>
            <w:tcBorders>
              <w:top w:val="single" w:sz="4" w:space="0" w:color="000000"/>
              <w:left w:val="single" w:sz="4" w:space="0" w:color="000000"/>
              <w:bottom w:val="single" w:sz="4" w:space="0" w:color="000000"/>
              <w:right w:val="single" w:sz="4" w:space="0" w:color="000000"/>
            </w:tcBorders>
          </w:tcPr>
          <w:p w14:paraId="757B4D96" w14:textId="77777777" w:rsidR="00E75D07" w:rsidRDefault="00E75D07" w:rsidP="00277B5E">
            <w:pPr>
              <w:spacing w:after="0" w:line="259" w:lineRule="auto"/>
              <w:ind w:left="0"/>
              <w:jc w:val="left"/>
            </w:pPr>
            <w:r>
              <w:rPr>
                <w:rFonts w:ascii="Calibri" w:eastAsia="Calibri" w:hAnsi="Calibri" w:cs="Calibri"/>
                <w:sz w:val="22"/>
              </w:rPr>
              <w:t xml:space="preserve">Acompañante Externo </w:t>
            </w:r>
          </w:p>
        </w:tc>
      </w:tr>
    </w:tbl>
    <w:p w14:paraId="6F93963D" w14:textId="77777777" w:rsidR="00E75D07" w:rsidRDefault="00E75D07" w:rsidP="00E75D07">
      <w:pPr>
        <w:spacing w:after="0" w:line="259" w:lineRule="auto"/>
        <w:jc w:val="left"/>
      </w:pPr>
      <w:r>
        <w:rPr>
          <w:rFonts w:ascii="Calibri" w:eastAsia="Calibri" w:hAnsi="Calibri" w:cs="Calibri"/>
          <w:sz w:val="22"/>
        </w:rPr>
        <w:t xml:space="preserve"> </w:t>
      </w:r>
    </w:p>
    <w:tbl>
      <w:tblPr>
        <w:tblStyle w:val="TableGrid"/>
        <w:tblW w:w="8827" w:type="dxa"/>
        <w:tblInd w:w="1046" w:type="dxa"/>
        <w:tblCellMar>
          <w:top w:w="1" w:type="dxa"/>
          <w:right w:w="63" w:type="dxa"/>
        </w:tblCellMar>
        <w:tblLook w:val="04A0" w:firstRow="1" w:lastRow="0" w:firstColumn="1" w:lastColumn="0" w:noHBand="0" w:noVBand="1"/>
      </w:tblPr>
      <w:tblGrid>
        <w:gridCol w:w="2208"/>
        <w:gridCol w:w="3173"/>
        <w:gridCol w:w="1238"/>
        <w:gridCol w:w="2208"/>
      </w:tblGrid>
      <w:tr w:rsidR="00E75D07" w14:paraId="575C970D" w14:textId="77777777" w:rsidTr="00277B5E">
        <w:trPr>
          <w:trHeight w:val="293"/>
        </w:trPr>
        <w:tc>
          <w:tcPr>
            <w:tcW w:w="2208" w:type="dxa"/>
            <w:tcBorders>
              <w:top w:val="single" w:sz="4" w:space="0" w:color="000000"/>
              <w:left w:val="single" w:sz="4" w:space="0" w:color="000000"/>
              <w:bottom w:val="single" w:sz="4" w:space="0" w:color="000000"/>
              <w:right w:val="nil"/>
            </w:tcBorders>
          </w:tcPr>
          <w:p w14:paraId="0BF79C99" w14:textId="77777777" w:rsidR="00E75D07" w:rsidRDefault="00E75D07" w:rsidP="00277B5E">
            <w:pPr>
              <w:spacing w:after="0" w:line="259" w:lineRule="auto"/>
              <w:ind w:left="110"/>
              <w:jc w:val="left"/>
            </w:pPr>
            <w:r>
              <w:rPr>
                <w:rFonts w:ascii="Calibri" w:eastAsia="Calibri" w:hAnsi="Calibri" w:cs="Calibri"/>
                <w:b/>
                <w:sz w:val="22"/>
              </w:rPr>
              <w:t xml:space="preserve">Identificación de </w:t>
            </w:r>
            <w:proofErr w:type="spellStart"/>
            <w:r>
              <w:rPr>
                <w:rFonts w:ascii="Calibri" w:eastAsia="Calibri" w:hAnsi="Calibri" w:cs="Calibri"/>
                <w:b/>
                <w:sz w:val="22"/>
              </w:rPr>
              <w:t>apod</w:t>
            </w:r>
            <w:proofErr w:type="spellEnd"/>
          </w:p>
        </w:tc>
        <w:tc>
          <w:tcPr>
            <w:tcW w:w="6619" w:type="dxa"/>
            <w:gridSpan w:val="3"/>
            <w:tcBorders>
              <w:top w:val="single" w:sz="4" w:space="0" w:color="000000"/>
              <w:left w:val="nil"/>
              <w:bottom w:val="single" w:sz="4" w:space="0" w:color="000000"/>
              <w:right w:val="single" w:sz="4" w:space="0" w:color="000000"/>
            </w:tcBorders>
          </w:tcPr>
          <w:p w14:paraId="353F4591" w14:textId="77777777" w:rsidR="00E75D07" w:rsidRDefault="00E75D07" w:rsidP="00277B5E">
            <w:pPr>
              <w:spacing w:after="0" w:line="259" w:lineRule="auto"/>
              <w:ind w:left="-64"/>
              <w:jc w:val="left"/>
            </w:pPr>
            <w:r>
              <w:rPr>
                <w:rFonts w:ascii="Calibri" w:eastAsia="Calibri" w:hAnsi="Calibri" w:cs="Calibri"/>
                <w:b/>
                <w:sz w:val="22"/>
              </w:rPr>
              <w:t xml:space="preserve">erado </w:t>
            </w:r>
          </w:p>
        </w:tc>
      </w:tr>
      <w:tr w:rsidR="00E75D07" w14:paraId="364DAF44" w14:textId="77777777" w:rsidTr="00277B5E">
        <w:trPr>
          <w:trHeight w:val="293"/>
        </w:trPr>
        <w:tc>
          <w:tcPr>
            <w:tcW w:w="2208" w:type="dxa"/>
            <w:tcBorders>
              <w:top w:val="single" w:sz="4" w:space="0" w:color="000000"/>
              <w:left w:val="single" w:sz="4" w:space="0" w:color="000000"/>
              <w:bottom w:val="single" w:sz="4" w:space="0" w:color="000000"/>
              <w:right w:val="single" w:sz="4" w:space="0" w:color="000000"/>
            </w:tcBorders>
          </w:tcPr>
          <w:p w14:paraId="161BC396" w14:textId="77777777" w:rsidR="00E75D07" w:rsidRDefault="00E75D07" w:rsidP="00277B5E">
            <w:pPr>
              <w:spacing w:after="0" w:line="259" w:lineRule="auto"/>
              <w:ind w:left="110"/>
              <w:jc w:val="left"/>
            </w:pPr>
            <w:r>
              <w:rPr>
                <w:rFonts w:ascii="Calibri" w:eastAsia="Calibri" w:hAnsi="Calibri" w:cs="Calibri"/>
                <w:sz w:val="22"/>
              </w:rPr>
              <w:t xml:space="preserve">Nombre </w:t>
            </w:r>
          </w:p>
        </w:tc>
        <w:tc>
          <w:tcPr>
            <w:tcW w:w="3173" w:type="dxa"/>
            <w:tcBorders>
              <w:top w:val="single" w:sz="4" w:space="0" w:color="000000"/>
              <w:left w:val="single" w:sz="4" w:space="0" w:color="000000"/>
              <w:bottom w:val="single" w:sz="4" w:space="0" w:color="000000"/>
              <w:right w:val="single" w:sz="4" w:space="0" w:color="000000"/>
            </w:tcBorders>
          </w:tcPr>
          <w:p w14:paraId="422B209E" w14:textId="77777777" w:rsidR="00E75D07" w:rsidRDefault="00E75D07" w:rsidP="00277B5E">
            <w:pPr>
              <w:spacing w:after="0" w:line="259" w:lineRule="auto"/>
              <w:ind w:left="110"/>
              <w:jc w:val="left"/>
            </w:pPr>
            <w:r>
              <w:rPr>
                <w:rFonts w:ascii="Calibri" w:eastAsia="Calibri" w:hAnsi="Calibri" w:cs="Calibri"/>
                <w:b/>
                <w:sz w:val="22"/>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0B8F200C" w14:textId="77777777" w:rsidR="00E75D07" w:rsidRDefault="00E75D07" w:rsidP="00277B5E">
            <w:pPr>
              <w:spacing w:after="0" w:line="259" w:lineRule="auto"/>
              <w:ind w:left="110"/>
              <w:jc w:val="left"/>
            </w:pPr>
            <w:r>
              <w:rPr>
                <w:rFonts w:ascii="Calibri" w:eastAsia="Calibri" w:hAnsi="Calibri" w:cs="Calibri"/>
                <w:sz w:val="22"/>
              </w:rPr>
              <w:t>Teléfono</w:t>
            </w:r>
            <w:r>
              <w:rPr>
                <w:rFonts w:ascii="Calibri" w:eastAsia="Calibri" w:hAnsi="Calibri" w:cs="Calibri"/>
                <w:b/>
                <w:sz w:val="22"/>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0CCD2D40" w14:textId="77777777" w:rsidR="00E75D07" w:rsidRDefault="00E75D07" w:rsidP="00277B5E">
            <w:pPr>
              <w:spacing w:after="0" w:line="259" w:lineRule="auto"/>
              <w:ind w:left="110"/>
              <w:jc w:val="left"/>
            </w:pPr>
            <w:r>
              <w:rPr>
                <w:rFonts w:ascii="Calibri" w:eastAsia="Calibri" w:hAnsi="Calibri" w:cs="Calibri"/>
                <w:b/>
                <w:sz w:val="22"/>
              </w:rPr>
              <w:t xml:space="preserve"> </w:t>
            </w:r>
          </w:p>
        </w:tc>
      </w:tr>
    </w:tbl>
    <w:p w14:paraId="5D499453" w14:textId="77777777" w:rsidR="00E75D07" w:rsidRDefault="00E75D07" w:rsidP="00E75D07">
      <w:pPr>
        <w:spacing w:after="0" w:line="259" w:lineRule="auto"/>
        <w:jc w:val="left"/>
      </w:pPr>
      <w:r>
        <w:rPr>
          <w:rFonts w:ascii="Calibri" w:eastAsia="Calibri" w:hAnsi="Calibri" w:cs="Calibri"/>
          <w:b/>
          <w:sz w:val="22"/>
        </w:rPr>
        <w:t xml:space="preserve"> </w:t>
      </w:r>
    </w:p>
    <w:p w14:paraId="6ACC1F13" w14:textId="77777777" w:rsidR="00E75D07" w:rsidRDefault="00E75D07" w:rsidP="00E75D07">
      <w:pPr>
        <w:spacing w:after="2" w:line="256" w:lineRule="auto"/>
        <w:ind w:left="1037" w:right="987" w:hanging="10"/>
      </w:pPr>
      <w:r>
        <w:rPr>
          <w:rFonts w:ascii="Calibri" w:eastAsia="Calibri" w:hAnsi="Calibri" w:cs="Calibri"/>
          <w:b/>
          <w:sz w:val="22"/>
        </w:rPr>
        <w:t xml:space="preserve">Tipo de incidente de desregulación observado (marque con una X): </w:t>
      </w:r>
    </w:p>
    <w:p w14:paraId="33D0FD76" w14:textId="77777777" w:rsidR="00E75D07" w:rsidRDefault="00E75D07" w:rsidP="00E75D07">
      <w:pPr>
        <w:spacing w:after="7"/>
        <w:ind w:left="1037" w:right="3339" w:hanging="10"/>
      </w:pPr>
      <w:r>
        <w:rPr>
          <w:rFonts w:ascii="Calibri" w:eastAsia="Calibri" w:hAnsi="Calibri" w:cs="Calibri"/>
          <w:sz w:val="22"/>
        </w:rPr>
        <w:t xml:space="preserve">__Autoagresión        __Agresión a otros        __Agresión verbal                      __Destrucción de objetos        __Fuga           __Otro: </w:t>
      </w:r>
    </w:p>
    <w:p w14:paraId="73985E86" w14:textId="77777777" w:rsidR="00E75D07" w:rsidRDefault="00E75D07" w:rsidP="00E75D07">
      <w:pPr>
        <w:spacing w:after="0" w:line="259" w:lineRule="auto"/>
        <w:jc w:val="left"/>
      </w:pPr>
      <w:r>
        <w:rPr>
          <w:rFonts w:ascii="Calibri" w:eastAsia="Calibri" w:hAnsi="Calibri" w:cs="Calibri"/>
          <w:sz w:val="22"/>
        </w:rPr>
        <w:t xml:space="preserve"> </w:t>
      </w:r>
    </w:p>
    <w:p w14:paraId="376F1F89" w14:textId="77777777" w:rsidR="00E75D07" w:rsidRDefault="00E75D07" w:rsidP="00E75D07">
      <w:pPr>
        <w:spacing w:after="0" w:line="259" w:lineRule="auto"/>
        <w:jc w:val="left"/>
      </w:pPr>
      <w:r>
        <w:rPr>
          <w:rFonts w:ascii="Calibri" w:eastAsia="Calibri" w:hAnsi="Calibri" w:cs="Calibri"/>
          <w:b/>
          <w:sz w:val="22"/>
        </w:rPr>
        <w:t xml:space="preserve"> </w:t>
      </w:r>
    </w:p>
    <w:p w14:paraId="3D199121" w14:textId="77777777" w:rsidR="00E75D07" w:rsidRDefault="00E75D07" w:rsidP="00E75D07">
      <w:pPr>
        <w:spacing w:after="0" w:line="259" w:lineRule="auto"/>
        <w:jc w:val="left"/>
      </w:pPr>
      <w:r>
        <w:rPr>
          <w:rFonts w:ascii="Calibri" w:eastAsia="Calibri" w:hAnsi="Calibri" w:cs="Calibri"/>
          <w:b/>
          <w:sz w:val="22"/>
        </w:rPr>
        <w:t xml:space="preserve"> </w:t>
      </w:r>
    </w:p>
    <w:p w14:paraId="18E167F9" w14:textId="77777777" w:rsidR="00E75D07" w:rsidRDefault="00E75D07" w:rsidP="00E75D07">
      <w:pPr>
        <w:spacing w:after="2" w:line="256" w:lineRule="auto"/>
        <w:ind w:left="1037" w:right="987" w:hanging="10"/>
      </w:pPr>
      <w:r>
        <w:rPr>
          <w:rFonts w:ascii="Calibri" w:eastAsia="Calibri" w:hAnsi="Calibri" w:cs="Calibri"/>
          <w:b/>
          <w:sz w:val="22"/>
        </w:rPr>
        <w:t xml:space="preserve">Nivel de intensidad observado (marque con una X): </w:t>
      </w:r>
    </w:p>
    <w:p w14:paraId="1A5E6BCA" w14:textId="77777777" w:rsidR="00E75D07" w:rsidRDefault="00E75D07" w:rsidP="00E75D07">
      <w:pPr>
        <w:spacing w:after="7"/>
        <w:ind w:left="1037" w:right="630" w:hanging="10"/>
      </w:pPr>
      <w:r>
        <w:rPr>
          <w:rFonts w:ascii="Calibri" w:eastAsia="Calibri" w:hAnsi="Calibri" w:cs="Calibri"/>
          <w:sz w:val="22"/>
        </w:rPr>
        <w:t xml:space="preserve">__Etapa 2, de aumento de la DEC, con ausencia de autocontroles inhibitorios </w:t>
      </w:r>
      <w:proofErr w:type="spellStart"/>
      <w:r>
        <w:rPr>
          <w:rFonts w:ascii="Calibri" w:eastAsia="Calibri" w:hAnsi="Calibri" w:cs="Calibri"/>
          <w:sz w:val="22"/>
        </w:rPr>
        <w:t>cogniWvos</w:t>
      </w:r>
      <w:proofErr w:type="spellEnd"/>
      <w:r>
        <w:rPr>
          <w:rFonts w:ascii="Calibri" w:eastAsia="Calibri" w:hAnsi="Calibri" w:cs="Calibri"/>
          <w:sz w:val="22"/>
        </w:rPr>
        <w:t xml:space="preserve"> y riesgo para sí mismo o terceros __Etapa 3, cuando el descontrol y los riesgos para </w:t>
      </w:r>
      <w:proofErr w:type="spellStart"/>
      <w:r>
        <w:rPr>
          <w:rFonts w:ascii="Calibri" w:eastAsia="Calibri" w:hAnsi="Calibri" w:cs="Calibri"/>
          <w:sz w:val="22"/>
        </w:rPr>
        <w:t>si</w:t>
      </w:r>
      <w:proofErr w:type="spellEnd"/>
      <w:r>
        <w:rPr>
          <w:rFonts w:ascii="Calibri" w:eastAsia="Calibri" w:hAnsi="Calibri" w:cs="Calibri"/>
          <w:sz w:val="22"/>
        </w:rPr>
        <w:t xml:space="preserve"> mismo o terceros implican la necesidad de contener </w:t>
      </w:r>
      <w:proofErr w:type="spellStart"/>
      <w:r>
        <w:rPr>
          <w:rFonts w:ascii="Calibri" w:eastAsia="Calibri" w:hAnsi="Calibri" w:cs="Calibri"/>
          <w:sz w:val="22"/>
        </w:rPr>
        <w:t>Xsicamente</w:t>
      </w:r>
      <w:proofErr w:type="spellEnd"/>
      <w:r>
        <w:rPr>
          <w:rFonts w:ascii="Calibri" w:eastAsia="Calibri" w:hAnsi="Calibri" w:cs="Calibri"/>
          <w:sz w:val="22"/>
        </w:rPr>
        <w:t xml:space="preserve"> </w:t>
      </w:r>
      <w:r>
        <w:rPr>
          <w:rFonts w:ascii="Calibri" w:eastAsia="Calibri" w:hAnsi="Calibri" w:cs="Calibri"/>
          <w:b/>
          <w:sz w:val="22"/>
        </w:rPr>
        <w:t xml:space="preserve">Descripciones desencadenantes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19A3BA1F"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3359DDEE" w14:textId="77777777" w:rsidR="00E75D07" w:rsidRDefault="00E75D07" w:rsidP="00277B5E">
            <w:pPr>
              <w:spacing w:after="0" w:line="259" w:lineRule="auto"/>
              <w:ind w:left="0"/>
              <w:jc w:val="left"/>
            </w:pPr>
            <w:r>
              <w:rPr>
                <w:rFonts w:ascii="Calibri" w:eastAsia="Calibri" w:hAnsi="Calibri" w:cs="Calibri"/>
                <w:b/>
                <w:sz w:val="22"/>
              </w:rPr>
              <w:t xml:space="preserve">Descripción de hechos que anteceden la DEC: </w:t>
            </w:r>
          </w:p>
        </w:tc>
      </w:tr>
      <w:tr w:rsidR="00E75D07" w14:paraId="15D8A93E" w14:textId="77777777" w:rsidTr="00277B5E">
        <w:trPr>
          <w:trHeight w:val="1142"/>
        </w:trPr>
        <w:tc>
          <w:tcPr>
            <w:tcW w:w="8827" w:type="dxa"/>
            <w:tcBorders>
              <w:top w:val="single" w:sz="4" w:space="0" w:color="000000"/>
              <w:left w:val="single" w:sz="4" w:space="0" w:color="000000"/>
              <w:bottom w:val="single" w:sz="4" w:space="0" w:color="000000"/>
              <w:right w:val="single" w:sz="4" w:space="0" w:color="000000"/>
            </w:tcBorders>
          </w:tcPr>
          <w:p w14:paraId="3927F5C1" w14:textId="77777777" w:rsidR="00E75D07" w:rsidRDefault="00E75D07" w:rsidP="00277B5E">
            <w:pPr>
              <w:spacing w:after="0" w:line="259" w:lineRule="auto"/>
              <w:ind w:left="0"/>
              <w:jc w:val="left"/>
            </w:pPr>
            <w:r>
              <w:rPr>
                <w:rFonts w:ascii="Calibri" w:eastAsia="Calibri" w:hAnsi="Calibri" w:cs="Calibri"/>
                <w:b/>
                <w:sz w:val="22"/>
              </w:rPr>
              <w:lastRenderedPageBreak/>
              <w:t xml:space="preserve"> </w:t>
            </w:r>
          </w:p>
          <w:p w14:paraId="4D0BB352" w14:textId="77777777" w:rsidR="00E75D07" w:rsidRDefault="00E75D07" w:rsidP="00277B5E">
            <w:pPr>
              <w:spacing w:after="0" w:line="259" w:lineRule="auto"/>
              <w:ind w:left="0"/>
              <w:jc w:val="left"/>
            </w:pPr>
            <w:r>
              <w:rPr>
                <w:rFonts w:ascii="Calibri" w:eastAsia="Calibri" w:hAnsi="Calibri" w:cs="Calibri"/>
                <w:b/>
                <w:sz w:val="22"/>
              </w:rPr>
              <w:t xml:space="preserve"> </w:t>
            </w:r>
          </w:p>
          <w:p w14:paraId="54EB3232" w14:textId="77777777" w:rsidR="00E75D07" w:rsidRDefault="00E75D07" w:rsidP="00277B5E">
            <w:pPr>
              <w:spacing w:after="0" w:line="259" w:lineRule="auto"/>
              <w:ind w:left="0"/>
              <w:jc w:val="left"/>
            </w:pPr>
            <w:r>
              <w:rPr>
                <w:rFonts w:ascii="Calibri" w:eastAsia="Calibri" w:hAnsi="Calibri" w:cs="Calibri"/>
                <w:b/>
                <w:sz w:val="22"/>
              </w:rPr>
              <w:t xml:space="preserve"> </w:t>
            </w:r>
          </w:p>
          <w:p w14:paraId="5DF18719"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33E17D3A" w14:textId="77777777" w:rsidR="00E75D07" w:rsidRDefault="00E75D07" w:rsidP="00E75D07">
      <w:pPr>
        <w:spacing w:after="0" w:line="259" w:lineRule="auto"/>
        <w:jc w:val="left"/>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19270D9C" w14:textId="77777777" w:rsidTr="00277B5E">
        <w:trPr>
          <w:trHeight w:val="298"/>
        </w:trPr>
        <w:tc>
          <w:tcPr>
            <w:tcW w:w="8827" w:type="dxa"/>
            <w:tcBorders>
              <w:top w:val="single" w:sz="4" w:space="0" w:color="000000"/>
              <w:left w:val="single" w:sz="4" w:space="0" w:color="000000"/>
              <w:bottom w:val="single" w:sz="4" w:space="0" w:color="000000"/>
              <w:right w:val="single" w:sz="4" w:space="0" w:color="000000"/>
            </w:tcBorders>
          </w:tcPr>
          <w:p w14:paraId="6C8DDB68" w14:textId="77777777" w:rsidR="00E75D07" w:rsidRDefault="00E75D07" w:rsidP="00277B5E">
            <w:pPr>
              <w:spacing w:after="0" w:line="259" w:lineRule="auto"/>
              <w:ind w:left="0"/>
              <w:jc w:val="left"/>
            </w:pPr>
            <w:r>
              <w:rPr>
                <w:rFonts w:ascii="Calibri" w:eastAsia="Calibri" w:hAnsi="Calibri" w:cs="Calibri"/>
                <w:b/>
                <w:sz w:val="22"/>
              </w:rPr>
              <w:t xml:space="preserve">Identificación de </w:t>
            </w:r>
            <w:proofErr w:type="spellStart"/>
            <w:r>
              <w:rPr>
                <w:rFonts w:ascii="Calibri" w:eastAsia="Calibri" w:hAnsi="Calibri" w:cs="Calibri"/>
                <w:b/>
                <w:sz w:val="22"/>
              </w:rPr>
              <w:t>gatillantes</w:t>
            </w:r>
            <w:proofErr w:type="spellEnd"/>
            <w:r>
              <w:rPr>
                <w:rFonts w:ascii="Calibri" w:eastAsia="Calibri" w:hAnsi="Calibri" w:cs="Calibri"/>
                <w:b/>
                <w:sz w:val="22"/>
              </w:rPr>
              <w:t xml:space="preserve"> en el establecimiento: </w:t>
            </w:r>
          </w:p>
        </w:tc>
      </w:tr>
      <w:tr w:rsidR="00E75D07" w14:paraId="4F098EDC" w14:textId="77777777" w:rsidTr="00277B5E">
        <w:trPr>
          <w:trHeight w:val="1142"/>
        </w:trPr>
        <w:tc>
          <w:tcPr>
            <w:tcW w:w="8827" w:type="dxa"/>
            <w:tcBorders>
              <w:top w:val="single" w:sz="4" w:space="0" w:color="000000"/>
              <w:left w:val="single" w:sz="4" w:space="0" w:color="000000"/>
              <w:bottom w:val="single" w:sz="4" w:space="0" w:color="000000"/>
              <w:right w:val="single" w:sz="4" w:space="0" w:color="000000"/>
            </w:tcBorders>
          </w:tcPr>
          <w:p w14:paraId="0A41D1A6" w14:textId="77777777" w:rsidR="00E75D07" w:rsidRDefault="00E75D07" w:rsidP="00277B5E">
            <w:pPr>
              <w:spacing w:after="0" w:line="259" w:lineRule="auto"/>
              <w:ind w:left="0"/>
              <w:jc w:val="left"/>
            </w:pPr>
            <w:r>
              <w:rPr>
                <w:rFonts w:ascii="Calibri" w:eastAsia="Calibri" w:hAnsi="Calibri" w:cs="Calibri"/>
                <w:b/>
                <w:sz w:val="22"/>
              </w:rPr>
              <w:t xml:space="preserve"> </w:t>
            </w:r>
          </w:p>
          <w:p w14:paraId="1A1474B8" w14:textId="77777777" w:rsidR="00E75D07" w:rsidRDefault="00E75D07" w:rsidP="00277B5E">
            <w:pPr>
              <w:spacing w:after="0" w:line="259" w:lineRule="auto"/>
              <w:ind w:left="0"/>
              <w:jc w:val="left"/>
            </w:pPr>
            <w:r>
              <w:rPr>
                <w:rFonts w:ascii="Calibri" w:eastAsia="Calibri" w:hAnsi="Calibri" w:cs="Calibri"/>
                <w:b/>
                <w:sz w:val="22"/>
              </w:rPr>
              <w:t xml:space="preserve"> </w:t>
            </w:r>
          </w:p>
          <w:p w14:paraId="1DCE7F27" w14:textId="77777777" w:rsidR="00E75D07" w:rsidRDefault="00E75D07" w:rsidP="00277B5E">
            <w:pPr>
              <w:spacing w:after="0" w:line="259" w:lineRule="auto"/>
              <w:ind w:left="0"/>
              <w:jc w:val="left"/>
            </w:pPr>
            <w:r>
              <w:rPr>
                <w:rFonts w:ascii="Calibri" w:eastAsia="Calibri" w:hAnsi="Calibri" w:cs="Calibri"/>
                <w:b/>
                <w:sz w:val="22"/>
              </w:rPr>
              <w:t xml:space="preserve"> </w:t>
            </w:r>
          </w:p>
          <w:p w14:paraId="15F0B983"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3CBA7792" w14:textId="77777777" w:rsidR="00E75D07" w:rsidRDefault="00E75D07" w:rsidP="00E75D07">
      <w:pPr>
        <w:spacing w:after="0" w:line="259" w:lineRule="auto"/>
        <w:jc w:val="left"/>
      </w:pPr>
      <w:r>
        <w:rPr>
          <w:rFonts w:ascii="Calibri" w:eastAsia="Calibri" w:hAnsi="Calibri" w:cs="Calibri"/>
          <w:b/>
          <w:sz w:val="22"/>
        </w:rPr>
        <w:t xml:space="preserve"> </w:t>
      </w:r>
    </w:p>
    <w:p w14:paraId="5889FA39" w14:textId="77777777" w:rsidR="00E75D07" w:rsidRDefault="00E75D07" w:rsidP="00E75D07">
      <w:pPr>
        <w:spacing w:after="2" w:line="256" w:lineRule="auto"/>
        <w:ind w:left="1037" w:right="987" w:hanging="10"/>
      </w:pPr>
      <w:r>
        <w:rPr>
          <w:rFonts w:ascii="Calibri" w:eastAsia="Calibri" w:hAnsi="Calibri" w:cs="Calibri"/>
          <w:b/>
          <w:sz w:val="22"/>
        </w:rPr>
        <w:t xml:space="preserve">Descripción de antecedentes </w:t>
      </w:r>
      <w:proofErr w:type="spellStart"/>
      <w:r>
        <w:rPr>
          <w:rFonts w:ascii="Calibri" w:eastAsia="Calibri" w:hAnsi="Calibri" w:cs="Calibri"/>
          <w:b/>
          <w:sz w:val="22"/>
        </w:rPr>
        <w:t>ga</w:t>
      </w:r>
      <w:proofErr w:type="spellEnd"/>
      <w:r>
        <w:rPr>
          <w:rFonts w:ascii="Calibri" w:eastAsia="Calibri" w:hAnsi="Calibri" w:cs="Calibri"/>
          <w:b/>
          <w:sz w:val="22"/>
        </w:rPr>
        <w:t>]</w:t>
      </w:r>
      <w:proofErr w:type="spellStart"/>
      <w:r>
        <w:rPr>
          <w:rFonts w:ascii="Calibri" w:eastAsia="Calibri" w:hAnsi="Calibri" w:cs="Calibri"/>
          <w:b/>
          <w:sz w:val="22"/>
        </w:rPr>
        <w:t>llantes</w:t>
      </w:r>
      <w:proofErr w:type="spellEnd"/>
      <w:r>
        <w:rPr>
          <w:rFonts w:ascii="Calibri" w:eastAsia="Calibri" w:hAnsi="Calibri" w:cs="Calibri"/>
          <w:b/>
          <w:sz w:val="22"/>
        </w:rPr>
        <w:t xml:space="preserve"> previo al ingreso al establecimiento (marque con una X): </w:t>
      </w:r>
      <w:r>
        <w:rPr>
          <w:rFonts w:ascii="Calibri" w:eastAsia="Calibri" w:hAnsi="Calibri" w:cs="Calibri"/>
          <w:sz w:val="22"/>
        </w:rPr>
        <w:t xml:space="preserve">__Enfermedad: ¿Cuál?  </w:t>
      </w:r>
    </w:p>
    <w:p w14:paraId="405142E9" w14:textId="77777777" w:rsidR="00E75D07" w:rsidRDefault="00E75D07" w:rsidP="00E75D07">
      <w:pPr>
        <w:spacing w:after="7"/>
        <w:ind w:left="1037" w:right="630" w:hanging="10"/>
      </w:pPr>
      <w:r>
        <w:rPr>
          <w:rFonts w:ascii="Calibri" w:eastAsia="Calibri" w:hAnsi="Calibri" w:cs="Calibri"/>
          <w:sz w:val="22"/>
        </w:rPr>
        <w:t xml:space="preserve">__Dolor: ¿Dónde? </w:t>
      </w:r>
    </w:p>
    <w:p w14:paraId="0880B532" w14:textId="77777777" w:rsidR="00E75D07" w:rsidRDefault="00E75D07" w:rsidP="00E75D07">
      <w:pPr>
        <w:spacing w:after="7"/>
        <w:ind w:left="1037" w:right="630" w:hanging="10"/>
      </w:pPr>
      <w:r>
        <w:rPr>
          <w:rFonts w:ascii="Calibri" w:eastAsia="Calibri" w:hAnsi="Calibri" w:cs="Calibri"/>
          <w:sz w:val="22"/>
        </w:rPr>
        <w:t xml:space="preserve">__Insomnio        __Hambre         __Otro: </w:t>
      </w:r>
    </w:p>
    <w:p w14:paraId="4CB3FCC1" w14:textId="77777777" w:rsidR="00E75D07" w:rsidRDefault="00E75D07" w:rsidP="00E75D07">
      <w:pPr>
        <w:spacing w:after="0" w:line="259" w:lineRule="auto"/>
        <w:jc w:val="left"/>
      </w:pPr>
      <w:r>
        <w:rPr>
          <w:rFonts w:ascii="Calibri" w:eastAsia="Calibri" w:hAnsi="Calibri" w:cs="Calibri"/>
          <w:sz w:val="22"/>
        </w:rPr>
        <w:t xml:space="preserve"> </w:t>
      </w:r>
    </w:p>
    <w:p w14:paraId="2FF45DCB" w14:textId="77777777" w:rsidR="00E75D07" w:rsidRDefault="00E75D07" w:rsidP="00E75D07">
      <w:pPr>
        <w:spacing w:after="2" w:line="256" w:lineRule="auto"/>
        <w:ind w:left="1037" w:right="987" w:hanging="10"/>
      </w:pPr>
      <w:r>
        <w:rPr>
          <w:rFonts w:ascii="Calibri" w:eastAsia="Calibri" w:hAnsi="Calibri" w:cs="Calibri"/>
          <w:b/>
          <w:sz w:val="22"/>
        </w:rPr>
        <w:t xml:space="preserve">Probable funcionalidad de la DEC (marque con una X): </w:t>
      </w:r>
    </w:p>
    <w:p w14:paraId="4CBEFAE1" w14:textId="77777777" w:rsidR="00E75D07" w:rsidRDefault="00E75D07" w:rsidP="00E75D07">
      <w:pPr>
        <w:spacing w:after="7"/>
        <w:ind w:left="1037" w:right="630" w:hanging="10"/>
      </w:pPr>
      <w:r>
        <w:rPr>
          <w:rFonts w:ascii="Calibri" w:eastAsia="Calibri" w:hAnsi="Calibri" w:cs="Calibri"/>
          <w:sz w:val="22"/>
        </w:rPr>
        <w:t xml:space="preserve">__Demanda de atención         __Demanda de objetos </w:t>
      </w:r>
    </w:p>
    <w:p w14:paraId="55AB642D" w14:textId="77777777" w:rsidR="00E75D07" w:rsidRDefault="00E75D07" w:rsidP="00E75D07">
      <w:pPr>
        <w:spacing w:after="0" w:line="252" w:lineRule="auto"/>
        <w:ind w:right="4424"/>
        <w:jc w:val="left"/>
      </w:pPr>
      <w:r>
        <w:rPr>
          <w:rFonts w:ascii="Calibri" w:eastAsia="Calibri" w:hAnsi="Calibri" w:cs="Calibri"/>
          <w:sz w:val="22"/>
        </w:rPr>
        <w:t xml:space="preserve">__Intolerancia a la espera       __Como sistema de comunicación de malestar __Frustración                          __Incomprensión de la situación __Rechazo al cambio             __Otro: </w:t>
      </w:r>
    </w:p>
    <w:p w14:paraId="2B2EF568" w14:textId="77777777" w:rsidR="00E75D07" w:rsidRDefault="00E75D07" w:rsidP="00E75D07">
      <w:pPr>
        <w:spacing w:after="0" w:line="259" w:lineRule="auto"/>
        <w:jc w:val="left"/>
      </w:pPr>
      <w:r>
        <w:rPr>
          <w:rFonts w:ascii="Calibri" w:eastAsia="Calibri" w:hAnsi="Calibri" w:cs="Calibri"/>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05B04F1E"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43894F34" w14:textId="77777777" w:rsidR="00E75D07" w:rsidRDefault="00E75D07" w:rsidP="00277B5E">
            <w:pPr>
              <w:spacing w:after="0" w:line="259" w:lineRule="auto"/>
              <w:ind w:left="0"/>
              <w:jc w:val="left"/>
            </w:pPr>
            <w:r>
              <w:rPr>
                <w:rFonts w:ascii="Calibri" w:eastAsia="Calibri" w:hAnsi="Calibri" w:cs="Calibri"/>
                <w:b/>
                <w:sz w:val="22"/>
              </w:rPr>
              <w:t xml:space="preserve">Acciones de intervención aplicadas </w:t>
            </w:r>
          </w:p>
        </w:tc>
      </w:tr>
      <w:tr w:rsidR="00E75D07" w14:paraId="54EF6696" w14:textId="77777777" w:rsidTr="00277B5E">
        <w:trPr>
          <w:trHeight w:val="1709"/>
        </w:trPr>
        <w:tc>
          <w:tcPr>
            <w:tcW w:w="8827" w:type="dxa"/>
            <w:tcBorders>
              <w:top w:val="single" w:sz="4" w:space="0" w:color="000000"/>
              <w:left w:val="single" w:sz="4" w:space="0" w:color="000000"/>
              <w:bottom w:val="single" w:sz="4" w:space="0" w:color="000000"/>
              <w:right w:val="single" w:sz="4" w:space="0" w:color="000000"/>
            </w:tcBorders>
          </w:tcPr>
          <w:p w14:paraId="57D7E17A" w14:textId="77777777" w:rsidR="00E75D07" w:rsidRDefault="00E75D07" w:rsidP="00277B5E">
            <w:pPr>
              <w:spacing w:after="0" w:line="259" w:lineRule="auto"/>
              <w:ind w:left="0"/>
              <w:jc w:val="left"/>
            </w:pPr>
            <w:r>
              <w:rPr>
                <w:rFonts w:ascii="Calibri" w:eastAsia="Calibri" w:hAnsi="Calibri" w:cs="Calibri"/>
                <w:b/>
                <w:sz w:val="22"/>
              </w:rPr>
              <w:t xml:space="preserve"> </w:t>
            </w:r>
          </w:p>
          <w:p w14:paraId="0FF1EC46" w14:textId="77777777" w:rsidR="00E75D07" w:rsidRDefault="00E75D07" w:rsidP="00277B5E">
            <w:pPr>
              <w:spacing w:after="0" w:line="259" w:lineRule="auto"/>
              <w:ind w:left="0"/>
              <w:jc w:val="left"/>
            </w:pPr>
            <w:r>
              <w:rPr>
                <w:rFonts w:ascii="Calibri" w:eastAsia="Calibri" w:hAnsi="Calibri" w:cs="Calibri"/>
                <w:b/>
                <w:sz w:val="22"/>
              </w:rPr>
              <w:t xml:space="preserve"> </w:t>
            </w:r>
          </w:p>
          <w:p w14:paraId="4F0202EF" w14:textId="77777777" w:rsidR="00E75D07" w:rsidRDefault="00E75D07" w:rsidP="00277B5E">
            <w:pPr>
              <w:spacing w:after="0" w:line="259" w:lineRule="auto"/>
              <w:ind w:left="0"/>
              <w:jc w:val="left"/>
            </w:pPr>
            <w:r>
              <w:rPr>
                <w:rFonts w:ascii="Calibri" w:eastAsia="Calibri" w:hAnsi="Calibri" w:cs="Calibri"/>
                <w:b/>
                <w:sz w:val="22"/>
              </w:rPr>
              <w:t xml:space="preserve"> </w:t>
            </w:r>
          </w:p>
          <w:p w14:paraId="1B376BEF" w14:textId="77777777" w:rsidR="00E75D07" w:rsidRDefault="00E75D07" w:rsidP="00277B5E">
            <w:pPr>
              <w:spacing w:after="0" w:line="259" w:lineRule="auto"/>
              <w:ind w:left="0"/>
              <w:jc w:val="left"/>
            </w:pPr>
            <w:r>
              <w:rPr>
                <w:rFonts w:ascii="Calibri" w:eastAsia="Calibri" w:hAnsi="Calibri" w:cs="Calibri"/>
                <w:b/>
                <w:sz w:val="22"/>
              </w:rPr>
              <w:t xml:space="preserve"> </w:t>
            </w:r>
          </w:p>
          <w:p w14:paraId="383472E3" w14:textId="77777777" w:rsidR="00E75D07" w:rsidRDefault="00E75D07" w:rsidP="00277B5E">
            <w:pPr>
              <w:spacing w:after="0" w:line="259" w:lineRule="auto"/>
              <w:ind w:left="0"/>
              <w:jc w:val="left"/>
            </w:pPr>
            <w:r>
              <w:rPr>
                <w:rFonts w:ascii="Calibri" w:eastAsia="Calibri" w:hAnsi="Calibri" w:cs="Calibri"/>
                <w:b/>
                <w:sz w:val="22"/>
              </w:rPr>
              <w:t xml:space="preserve"> </w:t>
            </w:r>
          </w:p>
          <w:p w14:paraId="4F2837BE"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7F3F7E47" w14:textId="77777777" w:rsidR="00E75D07" w:rsidRDefault="00E75D07" w:rsidP="00E75D07">
      <w:pPr>
        <w:spacing w:after="2" w:line="259" w:lineRule="auto"/>
        <w:jc w:val="left"/>
      </w:pPr>
      <w:r>
        <w:rPr>
          <w:rFonts w:ascii="Calibri" w:eastAsia="Calibri" w:hAnsi="Calibri" w:cs="Calibri"/>
          <w:b/>
          <w:sz w:val="22"/>
        </w:rPr>
        <w:t xml:space="preserve"> </w:t>
      </w:r>
    </w:p>
    <w:p w14:paraId="41DC5850" w14:textId="77777777" w:rsidR="00E75D07" w:rsidRDefault="00E75D07" w:rsidP="00E75D07">
      <w:pPr>
        <w:pBdr>
          <w:top w:val="single" w:sz="4" w:space="0" w:color="000000"/>
          <w:left w:val="single" w:sz="4" w:space="0" w:color="000000"/>
          <w:bottom w:val="single" w:sz="4" w:space="0" w:color="000000"/>
          <w:right w:val="single" w:sz="4" w:space="0" w:color="000000"/>
        </w:pBdr>
        <w:spacing w:after="0" w:line="259" w:lineRule="auto"/>
        <w:ind w:left="1157"/>
        <w:jc w:val="left"/>
      </w:pPr>
      <w:r>
        <w:rPr>
          <w:rFonts w:ascii="Calibri" w:eastAsia="Calibri" w:hAnsi="Calibri" w:cs="Calibri"/>
          <w:b/>
          <w:sz w:val="22"/>
        </w:rPr>
        <w:t xml:space="preserve">Evaluación de las acciones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64DBE6A0" w14:textId="77777777" w:rsidTr="00277B5E">
        <w:trPr>
          <w:trHeight w:val="1709"/>
        </w:trPr>
        <w:tc>
          <w:tcPr>
            <w:tcW w:w="8827" w:type="dxa"/>
            <w:tcBorders>
              <w:top w:val="single" w:sz="4" w:space="0" w:color="000000"/>
              <w:left w:val="single" w:sz="4" w:space="0" w:color="000000"/>
              <w:bottom w:val="single" w:sz="4" w:space="0" w:color="000000"/>
              <w:right w:val="single" w:sz="4" w:space="0" w:color="000000"/>
            </w:tcBorders>
          </w:tcPr>
          <w:p w14:paraId="3D34CBE8" w14:textId="77777777" w:rsidR="00E75D07" w:rsidRDefault="00E75D07" w:rsidP="00277B5E">
            <w:pPr>
              <w:spacing w:after="0" w:line="259" w:lineRule="auto"/>
              <w:ind w:left="0"/>
              <w:jc w:val="left"/>
            </w:pPr>
            <w:r>
              <w:rPr>
                <w:rFonts w:ascii="Calibri" w:eastAsia="Calibri" w:hAnsi="Calibri" w:cs="Calibri"/>
                <w:b/>
                <w:sz w:val="22"/>
              </w:rPr>
              <w:t xml:space="preserve"> </w:t>
            </w:r>
          </w:p>
          <w:p w14:paraId="2D7F4AC4" w14:textId="77777777" w:rsidR="00E75D07" w:rsidRDefault="00E75D07" w:rsidP="00277B5E">
            <w:pPr>
              <w:spacing w:after="0" w:line="259" w:lineRule="auto"/>
              <w:ind w:left="0"/>
              <w:jc w:val="left"/>
            </w:pPr>
            <w:r>
              <w:rPr>
                <w:rFonts w:ascii="Calibri" w:eastAsia="Calibri" w:hAnsi="Calibri" w:cs="Calibri"/>
                <w:b/>
                <w:sz w:val="22"/>
              </w:rPr>
              <w:t xml:space="preserve"> </w:t>
            </w:r>
          </w:p>
          <w:p w14:paraId="0763FF9F" w14:textId="77777777" w:rsidR="00E75D07" w:rsidRDefault="00E75D07" w:rsidP="00277B5E">
            <w:pPr>
              <w:spacing w:after="0" w:line="259" w:lineRule="auto"/>
              <w:ind w:left="0"/>
              <w:jc w:val="left"/>
            </w:pPr>
            <w:r>
              <w:rPr>
                <w:rFonts w:ascii="Calibri" w:eastAsia="Calibri" w:hAnsi="Calibri" w:cs="Calibri"/>
                <w:b/>
                <w:sz w:val="22"/>
              </w:rPr>
              <w:t xml:space="preserve"> </w:t>
            </w:r>
          </w:p>
          <w:p w14:paraId="22523601" w14:textId="77777777" w:rsidR="00E75D07" w:rsidRDefault="00E75D07" w:rsidP="00277B5E">
            <w:pPr>
              <w:spacing w:after="0" w:line="259" w:lineRule="auto"/>
              <w:ind w:left="0"/>
              <w:jc w:val="left"/>
            </w:pPr>
            <w:r>
              <w:rPr>
                <w:rFonts w:ascii="Calibri" w:eastAsia="Calibri" w:hAnsi="Calibri" w:cs="Calibri"/>
                <w:b/>
                <w:sz w:val="22"/>
              </w:rPr>
              <w:t xml:space="preserve"> </w:t>
            </w:r>
          </w:p>
          <w:p w14:paraId="46EE8387" w14:textId="77777777" w:rsidR="00E75D07" w:rsidRDefault="00E75D07" w:rsidP="00277B5E">
            <w:pPr>
              <w:spacing w:after="0" w:line="259" w:lineRule="auto"/>
              <w:ind w:left="0"/>
              <w:jc w:val="left"/>
            </w:pPr>
            <w:r>
              <w:rPr>
                <w:rFonts w:ascii="Calibri" w:eastAsia="Calibri" w:hAnsi="Calibri" w:cs="Calibri"/>
                <w:b/>
                <w:sz w:val="22"/>
              </w:rPr>
              <w:t xml:space="preserve"> </w:t>
            </w:r>
          </w:p>
          <w:p w14:paraId="4738B09A"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632B6A6E" w14:textId="77777777" w:rsidR="00E75D07" w:rsidRDefault="00E75D07" w:rsidP="00E75D07">
      <w:pPr>
        <w:spacing w:after="0" w:line="259" w:lineRule="auto"/>
        <w:jc w:val="left"/>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51959074"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139EE3CB" w14:textId="77777777" w:rsidR="00E75D07" w:rsidRDefault="00E75D07" w:rsidP="00277B5E">
            <w:pPr>
              <w:spacing w:after="0" w:line="259" w:lineRule="auto"/>
              <w:ind w:left="0"/>
              <w:jc w:val="left"/>
            </w:pPr>
            <w:r>
              <w:rPr>
                <w:rFonts w:ascii="Calibri" w:eastAsia="Calibri" w:hAnsi="Calibri" w:cs="Calibri"/>
                <w:b/>
                <w:sz w:val="22"/>
              </w:rPr>
              <w:t xml:space="preserve">Estrategias de reparación aplicadas </w:t>
            </w:r>
          </w:p>
        </w:tc>
      </w:tr>
      <w:tr w:rsidR="00E75D07" w14:paraId="5E5A1400" w14:textId="77777777" w:rsidTr="00277B5E">
        <w:trPr>
          <w:trHeight w:val="1714"/>
        </w:trPr>
        <w:tc>
          <w:tcPr>
            <w:tcW w:w="8827" w:type="dxa"/>
            <w:tcBorders>
              <w:top w:val="single" w:sz="4" w:space="0" w:color="000000"/>
              <w:left w:val="single" w:sz="4" w:space="0" w:color="000000"/>
              <w:bottom w:val="single" w:sz="4" w:space="0" w:color="000000"/>
              <w:right w:val="single" w:sz="4" w:space="0" w:color="000000"/>
            </w:tcBorders>
          </w:tcPr>
          <w:p w14:paraId="71D38456" w14:textId="77777777" w:rsidR="00E75D07" w:rsidRDefault="00E75D07" w:rsidP="00277B5E">
            <w:pPr>
              <w:spacing w:after="0" w:line="259" w:lineRule="auto"/>
              <w:ind w:left="0"/>
              <w:jc w:val="left"/>
            </w:pPr>
            <w:r>
              <w:rPr>
                <w:rFonts w:ascii="Calibri" w:eastAsia="Calibri" w:hAnsi="Calibri" w:cs="Calibri"/>
                <w:b/>
                <w:sz w:val="22"/>
              </w:rPr>
              <w:t xml:space="preserve"> </w:t>
            </w:r>
          </w:p>
          <w:p w14:paraId="5A88BB0C" w14:textId="77777777" w:rsidR="00E75D07" w:rsidRDefault="00E75D07" w:rsidP="00277B5E">
            <w:pPr>
              <w:spacing w:after="0" w:line="259" w:lineRule="auto"/>
              <w:ind w:left="0"/>
              <w:jc w:val="left"/>
            </w:pPr>
            <w:r>
              <w:rPr>
                <w:rFonts w:ascii="Calibri" w:eastAsia="Calibri" w:hAnsi="Calibri" w:cs="Calibri"/>
                <w:b/>
                <w:sz w:val="22"/>
              </w:rPr>
              <w:t xml:space="preserve"> </w:t>
            </w:r>
          </w:p>
          <w:p w14:paraId="4A7C931A" w14:textId="77777777" w:rsidR="00E75D07" w:rsidRDefault="00E75D07" w:rsidP="00277B5E">
            <w:pPr>
              <w:spacing w:after="0" w:line="259" w:lineRule="auto"/>
              <w:ind w:left="0"/>
              <w:jc w:val="left"/>
            </w:pPr>
            <w:r>
              <w:rPr>
                <w:rFonts w:ascii="Calibri" w:eastAsia="Calibri" w:hAnsi="Calibri" w:cs="Calibri"/>
                <w:b/>
                <w:sz w:val="22"/>
              </w:rPr>
              <w:t xml:space="preserve"> </w:t>
            </w:r>
          </w:p>
          <w:p w14:paraId="28241AD2" w14:textId="77777777" w:rsidR="00E75D07" w:rsidRDefault="00E75D07" w:rsidP="00277B5E">
            <w:pPr>
              <w:spacing w:after="0" w:line="259" w:lineRule="auto"/>
              <w:ind w:left="0"/>
              <w:jc w:val="left"/>
            </w:pPr>
            <w:r>
              <w:rPr>
                <w:rFonts w:ascii="Calibri" w:eastAsia="Calibri" w:hAnsi="Calibri" w:cs="Calibri"/>
                <w:b/>
                <w:sz w:val="22"/>
              </w:rPr>
              <w:t xml:space="preserve"> </w:t>
            </w:r>
          </w:p>
          <w:p w14:paraId="0C25C3FB" w14:textId="77777777" w:rsidR="00E75D07" w:rsidRDefault="00E75D07" w:rsidP="00277B5E">
            <w:pPr>
              <w:spacing w:after="0" w:line="259" w:lineRule="auto"/>
              <w:ind w:left="0"/>
              <w:jc w:val="left"/>
            </w:pPr>
            <w:r>
              <w:rPr>
                <w:rFonts w:ascii="Calibri" w:eastAsia="Calibri" w:hAnsi="Calibri" w:cs="Calibri"/>
                <w:b/>
                <w:sz w:val="22"/>
              </w:rPr>
              <w:t xml:space="preserve"> </w:t>
            </w:r>
          </w:p>
          <w:p w14:paraId="1FDC37EC"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40BE37D7" w14:textId="77777777" w:rsidR="00E75D07" w:rsidRDefault="00E75D07" w:rsidP="00E75D07">
      <w:pPr>
        <w:spacing w:after="0" w:line="259" w:lineRule="auto"/>
        <w:jc w:val="left"/>
      </w:pPr>
      <w:r>
        <w:rPr>
          <w:rFonts w:ascii="Calibri" w:eastAsia="Calibri" w:hAnsi="Calibri" w:cs="Calibri"/>
          <w:b/>
          <w:sz w:val="22"/>
        </w:rPr>
        <w:t xml:space="preserve"> </w:t>
      </w:r>
    </w:p>
    <w:tbl>
      <w:tblPr>
        <w:tblStyle w:val="TableGrid"/>
        <w:tblW w:w="8827" w:type="dxa"/>
        <w:tblInd w:w="1046" w:type="dxa"/>
        <w:tblCellMar>
          <w:top w:w="1" w:type="dxa"/>
          <w:left w:w="110" w:type="dxa"/>
          <w:right w:w="115" w:type="dxa"/>
        </w:tblCellMar>
        <w:tblLook w:val="04A0" w:firstRow="1" w:lastRow="0" w:firstColumn="1" w:lastColumn="0" w:noHBand="0" w:noVBand="1"/>
      </w:tblPr>
      <w:tblGrid>
        <w:gridCol w:w="8827"/>
      </w:tblGrid>
      <w:tr w:rsidR="00E75D07" w14:paraId="76FC3DBD" w14:textId="77777777" w:rsidTr="00277B5E">
        <w:trPr>
          <w:trHeight w:val="293"/>
        </w:trPr>
        <w:tc>
          <w:tcPr>
            <w:tcW w:w="8827" w:type="dxa"/>
            <w:tcBorders>
              <w:top w:val="single" w:sz="4" w:space="0" w:color="000000"/>
              <w:left w:val="single" w:sz="4" w:space="0" w:color="000000"/>
              <w:bottom w:val="single" w:sz="4" w:space="0" w:color="000000"/>
              <w:right w:val="single" w:sz="4" w:space="0" w:color="000000"/>
            </w:tcBorders>
          </w:tcPr>
          <w:p w14:paraId="5C7105E6" w14:textId="77777777" w:rsidR="00E75D07" w:rsidRDefault="00E75D07" w:rsidP="00277B5E">
            <w:pPr>
              <w:spacing w:after="0" w:line="259" w:lineRule="auto"/>
              <w:ind w:left="0"/>
              <w:jc w:val="left"/>
            </w:pPr>
            <w:r>
              <w:rPr>
                <w:rFonts w:ascii="Calibri" w:eastAsia="Calibri" w:hAnsi="Calibri" w:cs="Calibri"/>
                <w:b/>
                <w:sz w:val="22"/>
              </w:rPr>
              <w:t xml:space="preserve">Evaluación de estrategias preventivas </w:t>
            </w:r>
          </w:p>
        </w:tc>
      </w:tr>
      <w:tr w:rsidR="00E75D07" w14:paraId="6A935282" w14:textId="77777777" w:rsidTr="00277B5E">
        <w:trPr>
          <w:trHeight w:val="1992"/>
        </w:trPr>
        <w:tc>
          <w:tcPr>
            <w:tcW w:w="8827" w:type="dxa"/>
            <w:tcBorders>
              <w:top w:val="single" w:sz="4" w:space="0" w:color="000000"/>
              <w:left w:val="single" w:sz="4" w:space="0" w:color="000000"/>
              <w:bottom w:val="single" w:sz="4" w:space="0" w:color="000000"/>
              <w:right w:val="single" w:sz="4" w:space="0" w:color="000000"/>
            </w:tcBorders>
          </w:tcPr>
          <w:p w14:paraId="45D97F29" w14:textId="77777777" w:rsidR="00E75D07" w:rsidRDefault="00E75D07" w:rsidP="00277B5E">
            <w:pPr>
              <w:spacing w:after="0" w:line="259" w:lineRule="auto"/>
              <w:ind w:left="0"/>
              <w:jc w:val="left"/>
            </w:pPr>
            <w:r>
              <w:rPr>
                <w:rFonts w:ascii="Calibri" w:eastAsia="Calibri" w:hAnsi="Calibri" w:cs="Calibri"/>
                <w:b/>
                <w:sz w:val="22"/>
              </w:rPr>
              <w:lastRenderedPageBreak/>
              <w:t xml:space="preserve"> </w:t>
            </w:r>
          </w:p>
          <w:p w14:paraId="43F01957" w14:textId="77777777" w:rsidR="00E75D07" w:rsidRDefault="00E75D07" w:rsidP="00277B5E">
            <w:pPr>
              <w:spacing w:after="0" w:line="259" w:lineRule="auto"/>
              <w:ind w:left="0"/>
              <w:jc w:val="left"/>
            </w:pPr>
            <w:r>
              <w:rPr>
                <w:rFonts w:ascii="Calibri" w:eastAsia="Calibri" w:hAnsi="Calibri" w:cs="Calibri"/>
                <w:b/>
                <w:sz w:val="22"/>
              </w:rPr>
              <w:t xml:space="preserve"> </w:t>
            </w:r>
          </w:p>
          <w:p w14:paraId="6D090973" w14:textId="77777777" w:rsidR="00E75D07" w:rsidRDefault="00E75D07" w:rsidP="00277B5E">
            <w:pPr>
              <w:spacing w:after="0" w:line="259" w:lineRule="auto"/>
              <w:ind w:left="0"/>
              <w:jc w:val="left"/>
            </w:pPr>
            <w:r>
              <w:rPr>
                <w:rFonts w:ascii="Calibri" w:eastAsia="Calibri" w:hAnsi="Calibri" w:cs="Calibri"/>
                <w:b/>
                <w:sz w:val="22"/>
              </w:rPr>
              <w:t xml:space="preserve"> </w:t>
            </w:r>
          </w:p>
          <w:p w14:paraId="0EBC81BB" w14:textId="77777777" w:rsidR="00E75D07" w:rsidRDefault="00E75D07" w:rsidP="00277B5E">
            <w:pPr>
              <w:spacing w:after="0" w:line="259" w:lineRule="auto"/>
              <w:ind w:left="0"/>
              <w:jc w:val="left"/>
            </w:pPr>
            <w:r>
              <w:rPr>
                <w:rFonts w:ascii="Calibri" w:eastAsia="Calibri" w:hAnsi="Calibri" w:cs="Calibri"/>
                <w:b/>
                <w:sz w:val="22"/>
              </w:rPr>
              <w:t xml:space="preserve"> </w:t>
            </w:r>
          </w:p>
          <w:p w14:paraId="70C9ADA2" w14:textId="77777777" w:rsidR="00E75D07" w:rsidRDefault="00E75D07" w:rsidP="00277B5E">
            <w:pPr>
              <w:spacing w:after="0" w:line="259" w:lineRule="auto"/>
              <w:ind w:left="0"/>
              <w:jc w:val="left"/>
            </w:pPr>
            <w:r>
              <w:rPr>
                <w:rFonts w:ascii="Calibri" w:eastAsia="Calibri" w:hAnsi="Calibri" w:cs="Calibri"/>
                <w:b/>
                <w:sz w:val="22"/>
              </w:rPr>
              <w:t xml:space="preserve"> </w:t>
            </w:r>
          </w:p>
          <w:p w14:paraId="041723BB" w14:textId="77777777" w:rsidR="00E75D07" w:rsidRDefault="00E75D07" w:rsidP="00277B5E">
            <w:pPr>
              <w:spacing w:after="0" w:line="259" w:lineRule="auto"/>
              <w:ind w:left="0"/>
              <w:jc w:val="left"/>
            </w:pPr>
            <w:r>
              <w:rPr>
                <w:rFonts w:ascii="Calibri" w:eastAsia="Calibri" w:hAnsi="Calibri" w:cs="Calibri"/>
                <w:b/>
                <w:sz w:val="22"/>
              </w:rPr>
              <w:t xml:space="preserve"> </w:t>
            </w:r>
          </w:p>
          <w:p w14:paraId="06C2646D" w14:textId="77777777" w:rsidR="00E75D07" w:rsidRDefault="00E75D07" w:rsidP="00277B5E">
            <w:pPr>
              <w:spacing w:after="0" w:line="259" w:lineRule="auto"/>
              <w:ind w:left="0"/>
              <w:jc w:val="left"/>
            </w:pPr>
            <w:r>
              <w:rPr>
                <w:rFonts w:ascii="Calibri" w:eastAsia="Calibri" w:hAnsi="Calibri" w:cs="Calibri"/>
                <w:b/>
                <w:sz w:val="22"/>
              </w:rPr>
              <w:t xml:space="preserve"> </w:t>
            </w:r>
          </w:p>
        </w:tc>
      </w:tr>
    </w:tbl>
    <w:p w14:paraId="30D125CF" w14:textId="77777777" w:rsidR="00E75D07" w:rsidRDefault="00E75D07" w:rsidP="00E75D07">
      <w:pPr>
        <w:spacing w:after="0" w:line="259" w:lineRule="auto"/>
        <w:jc w:val="left"/>
      </w:pPr>
      <w:r>
        <w:rPr>
          <w:rFonts w:ascii="Calibri" w:eastAsia="Calibri" w:hAnsi="Calibri" w:cs="Calibri"/>
          <w:b/>
          <w:sz w:val="22"/>
        </w:rPr>
        <w:t xml:space="preserve"> </w:t>
      </w:r>
    </w:p>
    <w:p w14:paraId="62A45535" w14:textId="77777777" w:rsidR="00E75D07" w:rsidRDefault="00E75D07" w:rsidP="00E75D07">
      <w:pPr>
        <w:spacing w:after="0" w:line="259" w:lineRule="auto"/>
        <w:jc w:val="left"/>
      </w:pPr>
      <w:r>
        <w:rPr>
          <w:rFonts w:ascii="Calibri" w:eastAsia="Calibri" w:hAnsi="Calibri" w:cs="Calibri"/>
          <w:b/>
          <w:sz w:val="22"/>
        </w:rPr>
        <w:t xml:space="preserve"> </w:t>
      </w:r>
    </w:p>
    <w:p w14:paraId="5565B861" w14:textId="77777777" w:rsidR="00E75D07" w:rsidRDefault="00E75D07" w:rsidP="00E75D07">
      <w:pPr>
        <w:spacing w:after="0" w:line="259" w:lineRule="auto"/>
        <w:jc w:val="left"/>
      </w:pPr>
      <w:r>
        <w:rPr>
          <w:rFonts w:ascii="Calibri" w:eastAsia="Calibri" w:hAnsi="Calibri" w:cs="Calibri"/>
          <w:b/>
          <w:sz w:val="22"/>
        </w:rPr>
        <w:t xml:space="preserve"> </w:t>
      </w:r>
    </w:p>
    <w:p w14:paraId="3A5F512F" w14:textId="77777777" w:rsidR="00E75D07" w:rsidRDefault="00E75D07" w:rsidP="00E75D07">
      <w:pPr>
        <w:spacing w:after="0" w:line="259" w:lineRule="auto"/>
        <w:jc w:val="left"/>
      </w:pPr>
      <w:r>
        <w:rPr>
          <w:rFonts w:ascii="Calibri" w:eastAsia="Calibri" w:hAnsi="Calibri" w:cs="Calibri"/>
          <w:b/>
          <w:sz w:val="22"/>
        </w:rPr>
        <w:t xml:space="preserve"> </w:t>
      </w:r>
    </w:p>
    <w:p w14:paraId="75BA39C9" w14:textId="77777777" w:rsidR="00E75D07" w:rsidRDefault="00E75D07" w:rsidP="00E75D07">
      <w:pPr>
        <w:spacing w:after="3" w:line="256" w:lineRule="auto"/>
        <w:ind w:left="406" w:right="1" w:hanging="10"/>
        <w:jc w:val="center"/>
      </w:pPr>
      <w:r>
        <w:rPr>
          <w:rFonts w:ascii="Calibri" w:eastAsia="Calibri" w:hAnsi="Calibri" w:cs="Calibri"/>
          <w:b/>
          <w:sz w:val="22"/>
        </w:rPr>
        <w:t xml:space="preserve">________________ </w:t>
      </w:r>
    </w:p>
    <w:p w14:paraId="0447B954" w14:textId="77777777" w:rsidR="00E75D07" w:rsidRDefault="00E75D07" w:rsidP="00E75D07">
      <w:pPr>
        <w:spacing w:after="3" w:line="256" w:lineRule="auto"/>
        <w:ind w:left="406" w:right="1" w:hanging="10"/>
        <w:jc w:val="center"/>
      </w:pPr>
      <w:r>
        <w:rPr>
          <w:rFonts w:ascii="Calibri" w:eastAsia="Calibri" w:hAnsi="Calibri" w:cs="Calibri"/>
          <w:b/>
          <w:sz w:val="22"/>
        </w:rPr>
        <w:t xml:space="preserve">Firma Profesional Responsable </w:t>
      </w:r>
    </w:p>
    <w:p w14:paraId="4E9D6ECE" w14:textId="77777777" w:rsidR="00E75D07" w:rsidRDefault="00E75D07" w:rsidP="00E75D07">
      <w:pPr>
        <w:spacing w:after="0" w:line="259" w:lineRule="auto"/>
        <w:jc w:val="left"/>
      </w:pPr>
      <w:r>
        <w:rPr>
          <w:rFonts w:ascii="Calibri" w:eastAsia="Calibri" w:hAnsi="Calibri" w:cs="Calibri"/>
          <w:b/>
          <w:sz w:val="22"/>
        </w:rPr>
        <w:t xml:space="preserve"> </w:t>
      </w:r>
    </w:p>
    <w:p w14:paraId="08B0C3E2" w14:textId="77777777" w:rsidR="00E75D07" w:rsidRDefault="00E75D07" w:rsidP="00E75D07">
      <w:pPr>
        <w:spacing w:after="0" w:line="259" w:lineRule="auto"/>
        <w:jc w:val="left"/>
      </w:pPr>
      <w:r>
        <w:rPr>
          <w:rFonts w:ascii="Calibri" w:eastAsia="Calibri" w:hAnsi="Calibri" w:cs="Calibri"/>
          <w:b/>
          <w:sz w:val="22"/>
        </w:rPr>
        <w:t xml:space="preserve"> </w:t>
      </w:r>
    </w:p>
    <w:p w14:paraId="00576FED" w14:textId="77777777" w:rsidR="00E75D07" w:rsidRDefault="00E75D07" w:rsidP="00E75D07">
      <w:pPr>
        <w:spacing w:after="0" w:line="259" w:lineRule="auto"/>
        <w:jc w:val="left"/>
      </w:pPr>
      <w:r>
        <w:rPr>
          <w:rFonts w:ascii="Calibri" w:eastAsia="Calibri" w:hAnsi="Calibri" w:cs="Calibri"/>
          <w:b/>
          <w:sz w:val="22"/>
        </w:rPr>
        <w:t xml:space="preserve"> </w:t>
      </w:r>
    </w:p>
    <w:p w14:paraId="356D7AC4" w14:textId="77777777" w:rsidR="00E75D07" w:rsidRDefault="00E75D07" w:rsidP="00E75D07">
      <w:pPr>
        <w:spacing w:after="0" w:line="259" w:lineRule="auto"/>
        <w:jc w:val="left"/>
      </w:pPr>
      <w:r>
        <w:rPr>
          <w:rFonts w:ascii="Calibri" w:eastAsia="Calibri" w:hAnsi="Calibri" w:cs="Calibri"/>
          <w:b/>
          <w:sz w:val="22"/>
        </w:rPr>
        <w:t xml:space="preserve"> </w:t>
      </w:r>
    </w:p>
    <w:p w14:paraId="440B765D" w14:textId="77777777" w:rsidR="00E75D07" w:rsidRDefault="00E75D07" w:rsidP="00E75D07">
      <w:pPr>
        <w:spacing w:after="0" w:line="259" w:lineRule="auto"/>
        <w:jc w:val="left"/>
      </w:pPr>
      <w:r>
        <w:rPr>
          <w:rFonts w:ascii="Calibri" w:eastAsia="Calibri" w:hAnsi="Calibri" w:cs="Calibri"/>
          <w:b/>
          <w:sz w:val="22"/>
        </w:rPr>
        <w:t xml:space="preserve"> </w:t>
      </w:r>
    </w:p>
    <w:p w14:paraId="06C8A8C0" w14:textId="77777777" w:rsidR="00E75D07" w:rsidRDefault="00E75D07" w:rsidP="00E75D07">
      <w:pPr>
        <w:spacing w:after="0" w:line="259" w:lineRule="auto"/>
        <w:jc w:val="left"/>
      </w:pPr>
      <w:r>
        <w:rPr>
          <w:rFonts w:ascii="Calibri" w:eastAsia="Calibri" w:hAnsi="Calibri" w:cs="Calibri"/>
          <w:b/>
          <w:sz w:val="22"/>
        </w:rPr>
        <w:t xml:space="preserve"> </w:t>
      </w:r>
    </w:p>
    <w:p w14:paraId="5AFE94DB" w14:textId="77777777" w:rsidR="00E75D07" w:rsidRDefault="00E75D07" w:rsidP="00E75D07">
      <w:pPr>
        <w:spacing w:after="2" w:line="256" w:lineRule="auto"/>
        <w:ind w:left="1037" w:right="987" w:hanging="10"/>
        <w:rPr>
          <w:rFonts w:ascii="Calibri" w:eastAsia="Calibri" w:hAnsi="Calibri" w:cs="Calibri"/>
          <w:b/>
          <w:sz w:val="22"/>
        </w:rPr>
      </w:pPr>
    </w:p>
    <w:p w14:paraId="73A17DDB" w14:textId="77777777" w:rsidR="00E75D07" w:rsidRDefault="00E75D07" w:rsidP="00E75D07">
      <w:pPr>
        <w:spacing w:after="2" w:line="256" w:lineRule="auto"/>
        <w:ind w:left="1037" w:right="987" w:hanging="10"/>
        <w:rPr>
          <w:rFonts w:ascii="Calibri" w:eastAsia="Calibri" w:hAnsi="Calibri" w:cs="Calibri"/>
          <w:b/>
          <w:sz w:val="22"/>
        </w:rPr>
      </w:pPr>
    </w:p>
    <w:p w14:paraId="156634C5" w14:textId="77777777" w:rsidR="00E75D07" w:rsidRDefault="00E75D07" w:rsidP="00E75D07">
      <w:pPr>
        <w:spacing w:after="2" w:line="256" w:lineRule="auto"/>
        <w:ind w:left="1037" w:right="987" w:hanging="10"/>
        <w:rPr>
          <w:rFonts w:ascii="Calibri" w:eastAsia="Calibri" w:hAnsi="Calibri" w:cs="Calibri"/>
          <w:b/>
          <w:sz w:val="22"/>
        </w:rPr>
      </w:pPr>
    </w:p>
    <w:p w14:paraId="0D0326F0" w14:textId="77777777" w:rsidR="00E75D07" w:rsidRDefault="00E75D07" w:rsidP="00E75D07">
      <w:pPr>
        <w:spacing w:after="2" w:line="256" w:lineRule="auto"/>
        <w:ind w:left="1037" w:right="987" w:hanging="10"/>
        <w:rPr>
          <w:rFonts w:ascii="Calibri" w:eastAsia="Calibri" w:hAnsi="Calibri" w:cs="Calibri"/>
          <w:b/>
          <w:sz w:val="22"/>
        </w:rPr>
      </w:pPr>
    </w:p>
    <w:p w14:paraId="4CF96F99" w14:textId="77777777" w:rsidR="00E75D07" w:rsidRDefault="00E75D07" w:rsidP="00E75D07">
      <w:pPr>
        <w:spacing w:after="2" w:line="256" w:lineRule="auto"/>
        <w:ind w:left="1037" w:right="987" w:hanging="10"/>
        <w:rPr>
          <w:rFonts w:ascii="Calibri" w:eastAsia="Calibri" w:hAnsi="Calibri" w:cs="Calibri"/>
          <w:b/>
          <w:sz w:val="22"/>
        </w:rPr>
      </w:pPr>
    </w:p>
    <w:p w14:paraId="183B1315" w14:textId="77777777" w:rsidR="00E75D07" w:rsidRDefault="00E75D07" w:rsidP="00E75D07">
      <w:pPr>
        <w:spacing w:after="2" w:line="256" w:lineRule="auto"/>
        <w:ind w:left="1037" w:right="987" w:hanging="10"/>
        <w:rPr>
          <w:rFonts w:ascii="Calibri" w:eastAsia="Calibri" w:hAnsi="Calibri" w:cs="Calibri"/>
          <w:b/>
          <w:sz w:val="22"/>
        </w:rPr>
      </w:pPr>
    </w:p>
    <w:p w14:paraId="2D57BF95" w14:textId="77777777" w:rsidR="00E75D07" w:rsidRDefault="00E75D07" w:rsidP="00E75D07">
      <w:pPr>
        <w:spacing w:after="2" w:line="256" w:lineRule="auto"/>
        <w:ind w:left="1037" w:right="987" w:hanging="10"/>
        <w:rPr>
          <w:rFonts w:ascii="Calibri" w:eastAsia="Calibri" w:hAnsi="Calibri" w:cs="Calibri"/>
          <w:b/>
          <w:sz w:val="22"/>
        </w:rPr>
      </w:pPr>
    </w:p>
    <w:p w14:paraId="1A5D7E63" w14:textId="77777777" w:rsidR="00E75D07" w:rsidRDefault="00E75D07" w:rsidP="00E75D07">
      <w:pPr>
        <w:spacing w:after="2" w:line="256" w:lineRule="auto"/>
        <w:ind w:left="1037" w:right="987" w:hanging="10"/>
        <w:rPr>
          <w:rFonts w:ascii="Calibri" w:eastAsia="Calibri" w:hAnsi="Calibri" w:cs="Calibri"/>
          <w:b/>
          <w:sz w:val="22"/>
        </w:rPr>
      </w:pPr>
    </w:p>
    <w:p w14:paraId="0FC66BD7" w14:textId="77777777" w:rsidR="00E75D07" w:rsidRDefault="00E75D07" w:rsidP="00E75D07">
      <w:pPr>
        <w:spacing w:after="2" w:line="256" w:lineRule="auto"/>
        <w:ind w:left="1037" w:right="987" w:hanging="10"/>
        <w:rPr>
          <w:rFonts w:ascii="Calibri" w:eastAsia="Calibri" w:hAnsi="Calibri" w:cs="Calibri"/>
          <w:b/>
          <w:sz w:val="22"/>
        </w:rPr>
      </w:pPr>
    </w:p>
    <w:p w14:paraId="4A23E2B5" w14:textId="77777777" w:rsidR="00E75D07" w:rsidRDefault="00E75D07" w:rsidP="00E75D07">
      <w:pPr>
        <w:spacing w:after="2" w:line="256" w:lineRule="auto"/>
        <w:ind w:left="1037" w:right="987" w:hanging="10"/>
        <w:rPr>
          <w:rFonts w:ascii="Calibri" w:eastAsia="Calibri" w:hAnsi="Calibri" w:cs="Calibri"/>
          <w:b/>
          <w:sz w:val="22"/>
        </w:rPr>
      </w:pPr>
    </w:p>
    <w:p w14:paraId="5DBD1E28" w14:textId="77777777" w:rsidR="00E75D07" w:rsidRDefault="00E75D07" w:rsidP="00E75D07">
      <w:pPr>
        <w:spacing w:after="2" w:line="256" w:lineRule="auto"/>
        <w:ind w:left="1037" w:right="987" w:hanging="10"/>
        <w:rPr>
          <w:rFonts w:ascii="Calibri" w:eastAsia="Calibri" w:hAnsi="Calibri" w:cs="Calibri"/>
          <w:b/>
          <w:sz w:val="22"/>
        </w:rPr>
      </w:pPr>
    </w:p>
    <w:p w14:paraId="3B3ACDA8" w14:textId="77777777" w:rsidR="00E75D07" w:rsidRDefault="00E75D07" w:rsidP="00E75D07">
      <w:pPr>
        <w:spacing w:after="2" w:line="256" w:lineRule="auto"/>
        <w:ind w:left="1037" w:right="987" w:hanging="10"/>
        <w:rPr>
          <w:rFonts w:ascii="Calibri" w:eastAsia="Calibri" w:hAnsi="Calibri" w:cs="Calibri"/>
          <w:b/>
          <w:sz w:val="22"/>
        </w:rPr>
      </w:pPr>
    </w:p>
    <w:p w14:paraId="59F079CD" w14:textId="77777777" w:rsidR="00E75D07" w:rsidRDefault="00E75D07" w:rsidP="00E75D07">
      <w:pPr>
        <w:spacing w:after="2" w:line="256" w:lineRule="auto"/>
        <w:ind w:left="1037" w:right="987" w:hanging="10"/>
        <w:rPr>
          <w:rFonts w:ascii="Calibri" w:eastAsia="Calibri" w:hAnsi="Calibri" w:cs="Calibri"/>
          <w:b/>
          <w:sz w:val="22"/>
        </w:rPr>
      </w:pPr>
    </w:p>
    <w:p w14:paraId="797D8A28" w14:textId="77777777" w:rsidR="00E75D07" w:rsidRDefault="00E75D07" w:rsidP="00E75D07">
      <w:pPr>
        <w:spacing w:after="2" w:line="256" w:lineRule="auto"/>
        <w:ind w:left="1037" w:right="987" w:hanging="10"/>
        <w:rPr>
          <w:rFonts w:ascii="Calibri" w:eastAsia="Calibri" w:hAnsi="Calibri" w:cs="Calibri"/>
          <w:b/>
          <w:sz w:val="22"/>
        </w:rPr>
      </w:pPr>
    </w:p>
    <w:p w14:paraId="602A14D1" w14:textId="77777777" w:rsidR="00E75D07" w:rsidRDefault="00E75D07" w:rsidP="00E75D07">
      <w:pPr>
        <w:spacing w:after="2" w:line="256" w:lineRule="auto"/>
        <w:ind w:left="1037" w:right="987" w:hanging="10"/>
        <w:rPr>
          <w:rFonts w:ascii="Calibri" w:eastAsia="Calibri" w:hAnsi="Calibri" w:cs="Calibri"/>
          <w:b/>
          <w:sz w:val="22"/>
        </w:rPr>
      </w:pPr>
    </w:p>
    <w:p w14:paraId="496D9288" w14:textId="77777777" w:rsidR="00E75D07" w:rsidRDefault="00E75D07" w:rsidP="00E75D07">
      <w:pPr>
        <w:spacing w:after="2" w:line="256" w:lineRule="auto"/>
        <w:ind w:left="1037" w:right="987" w:hanging="10"/>
        <w:rPr>
          <w:rFonts w:ascii="Calibri" w:eastAsia="Calibri" w:hAnsi="Calibri" w:cs="Calibri"/>
          <w:b/>
          <w:sz w:val="22"/>
        </w:rPr>
      </w:pPr>
    </w:p>
    <w:p w14:paraId="0B9B47DF" w14:textId="77777777" w:rsidR="00E75D07" w:rsidRDefault="00E75D07" w:rsidP="00E75D07">
      <w:pPr>
        <w:spacing w:after="2" w:line="256" w:lineRule="auto"/>
        <w:ind w:left="1037" w:right="987" w:hanging="10"/>
        <w:rPr>
          <w:rFonts w:ascii="Calibri" w:eastAsia="Calibri" w:hAnsi="Calibri" w:cs="Calibri"/>
          <w:b/>
          <w:sz w:val="22"/>
        </w:rPr>
      </w:pPr>
    </w:p>
    <w:p w14:paraId="5F20EF08" w14:textId="77777777" w:rsidR="00E75D07" w:rsidRDefault="00E75D07" w:rsidP="00E75D07">
      <w:pPr>
        <w:spacing w:after="2" w:line="256" w:lineRule="auto"/>
        <w:ind w:left="1037" w:right="987" w:hanging="10"/>
        <w:rPr>
          <w:rFonts w:ascii="Calibri" w:eastAsia="Calibri" w:hAnsi="Calibri" w:cs="Calibri"/>
          <w:b/>
          <w:sz w:val="22"/>
        </w:rPr>
      </w:pPr>
    </w:p>
    <w:p w14:paraId="0D7EE884" w14:textId="77777777" w:rsidR="00E75D07" w:rsidRDefault="00E75D07" w:rsidP="00E75D07">
      <w:pPr>
        <w:spacing w:after="2" w:line="256" w:lineRule="auto"/>
        <w:ind w:left="1037" w:right="987" w:hanging="10"/>
        <w:rPr>
          <w:rFonts w:ascii="Calibri" w:eastAsia="Calibri" w:hAnsi="Calibri" w:cs="Calibri"/>
          <w:b/>
          <w:sz w:val="22"/>
        </w:rPr>
      </w:pPr>
    </w:p>
    <w:p w14:paraId="58AAC4ED" w14:textId="77777777" w:rsidR="00E75D07" w:rsidRDefault="00E75D07" w:rsidP="00E75D07">
      <w:pPr>
        <w:spacing w:after="2" w:line="256" w:lineRule="auto"/>
        <w:ind w:left="1037" w:right="987" w:hanging="10"/>
        <w:rPr>
          <w:rFonts w:ascii="Calibri" w:eastAsia="Calibri" w:hAnsi="Calibri" w:cs="Calibri"/>
          <w:b/>
          <w:sz w:val="22"/>
        </w:rPr>
      </w:pPr>
    </w:p>
    <w:p w14:paraId="2A51A20C" w14:textId="77777777" w:rsidR="00E75D07" w:rsidRDefault="00E75D07" w:rsidP="00E75D07">
      <w:pPr>
        <w:spacing w:after="2" w:line="256" w:lineRule="auto"/>
        <w:ind w:left="1037" w:right="987" w:hanging="10"/>
        <w:rPr>
          <w:rFonts w:ascii="Calibri" w:eastAsia="Calibri" w:hAnsi="Calibri" w:cs="Calibri"/>
          <w:b/>
          <w:sz w:val="22"/>
        </w:rPr>
      </w:pPr>
    </w:p>
    <w:p w14:paraId="18C27A0F" w14:textId="77777777" w:rsidR="00E75D07" w:rsidRDefault="00E75D07" w:rsidP="00E75D07">
      <w:pPr>
        <w:spacing w:after="2" w:line="256" w:lineRule="auto"/>
        <w:ind w:left="1037" w:right="987" w:hanging="10"/>
        <w:rPr>
          <w:rFonts w:ascii="Calibri" w:eastAsia="Calibri" w:hAnsi="Calibri" w:cs="Calibri"/>
          <w:b/>
          <w:sz w:val="22"/>
        </w:rPr>
      </w:pPr>
    </w:p>
    <w:p w14:paraId="77D140CD" w14:textId="77777777" w:rsidR="00E75D07" w:rsidRDefault="00E75D07" w:rsidP="00E75D07">
      <w:pPr>
        <w:spacing w:after="2" w:line="256" w:lineRule="auto"/>
        <w:ind w:left="1037" w:right="987" w:hanging="10"/>
        <w:rPr>
          <w:rFonts w:ascii="Calibri" w:eastAsia="Calibri" w:hAnsi="Calibri" w:cs="Calibri"/>
          <w:b/>
          <w:sz w:val="22"/>
        </w:rPr>
      </w:pPr>
    </w:p>
    <w:p w14:paraId="31AFF0E2" w14:textId="77777777" w:rsidR="00E75D07" w:rsidRDefault="00E75D07" w:rsidP="00E75D07">
      <w:pPr>
        <w:spacing w:after="2" w:line="256" w:lineRule="auto"/>
        <w:ind w:left="1037" w:right="987" w:hanging="10"/>
        <w:rPr>
          <w:rFonts w:ascii="Calibri" w:eastAsia="Calibri" w:hAnsi="Calibri" w:cs="Calibri"/>
          <w:b/>
          <w:sz w:val="22"/>
        </w:rPr>
      </w:pPr>
    </w:p>
    <w:p w14:paraId="45B8E40B" w14:textId="77777777" w:rsidR="00E75D07" w:rsidRDefault="00E75D07" w:rsidP="00E75D07">
      <w:pPr>
        <w:spacing w:after="2" w:line="256" w:lineRule="auto"/>
        <w:ind w:left="1037" w:right="987" w:hanging="10"/>
        <w:rPr>
          <w:rFonts w:ascii="Calibri" w:eastAsia="Calibri" w:hAnsi="Calibri" w:cs="Calibri"/>
          <w:b/>
          <w:sz w:val="22"/>
        </w:rPr>
      </w:pPr>
    </w:p>
    <w:p w14:paraId="611160F2" w14:textId="77777777" w:rsidR="00E75D07" w:rsidRDefault="00E75D07" w:rsidP="00E75D07">
      <w:pPr>
        <w:spacing w:after="2" w:line="256" w:lineRule="auto"/>
        <w:ind w:left="1037" w:right="987" w:hanging="10"/>
      </w:pPr>
      <w:r>
        <w:rPr>
          <w:rFonts w:ascii="Calibri" w:eastAsia="Calibri" w:hAnsi="Calibri" w:cs="Calibri"/>
          <w:b/>
          <w:sz w:val="22"/>
        </w:rPr>
        <w:t xml:space="preserve">Anexo 3 </w:t>
      </w:r>
    </w:p>
    <w:p w14:paraId="72C113C7" w14:textId="77777777" w:rsidR="00E75D07" w:rsidRDefault="00E75D07" w:rsidP="00E75D07">
      <w:pPr>
        <w:spacing w:after="3" w:line="256" w:lineRule="auto"/>
        <w:ind w:left="406" w:right="2" w:hanging="10"/>
        <w:jc w:val="center"/>
      </w:pPr>
      <w:proofErr w:type="spellStart"/>
      <w:r>
        <w:rPr>
          <w:rFonts w:ascii="Calibri" w:eastAsia="Calibri" w:hAnsi="Calibri" w:cs="Calibri"/>
          <w:b/>
          <w:sz w:val="22"/>
        </w:rPr>
        <w:t>Cer</w:t>
      </w:r>
      <w:proofErr w:type="spellEnd"/>
      <w:r>
        <w:rPr>
          <w:rFonts w:ascii="Calibri" w:eastAsia="Calibri" w:hAnsi="Calibri" w:cs="Calibri"/>
          <w:b/>
          <w:sz w:val="22"/>
        </w:rPr>
        <w:t xml:space="preserve">]ficado de asistencia apoderado al establecimiento educacional </w:t>
      </w:r>
    </w:p>
    <w:p w14:paraId="7420C0C3" w14:textId="77777777" w:rsidR="00E75D07" w:rsidRDefault="00E75D07" w:rsidP="00E75D07">
      <w:pPr>
        <w:spacing w:after="3" w:line="256" w:lineRule="auto"/>
        <w:ind w:left="406" w:hanging="10"/>
        <w:jc w:val="center"/>
      </w:pPr>
      <w:r>
        <w:rPr>
          <w:rFonts w:ascii="Calibri" w:eastAsia="Calibri" w:hAnsi="Calibri" w:cs="Calibri"/>
          <w:b/>
          <w:sz w:val="22"/>
        </w:rPr>
        <w:t xml:space="preserve">Ley </w:t>
      </w:r>
      <w:proofErr w:type="spellStart"/>
      <w:r>
        <w:rPr>
          <w:rFonts w:ascii="Calibri" w:eastAsia="Calibri" w:hAnsi="Calibri" w:cs="Calibri"/>
          <w:b/>
          <w:sz w:val="22"/>
        </w:rPr>
        <w:t>Nº</w:t>
      </w:r>
      <w:proofErr w:type="spellEnd"/>
      <w:r>
        <w:rPr>
          <w:rFonts w:ascii="Calibri" w:eastAsia="Calibri" w:hAnsi="Calibri" w:cs="Calibri"/>
          <w:b/>
          <w:sz w:val="22"/>
        </w:rPr>
        <w:t xml:space="preserve"> 21.545 </w:t>
      </w:r>
    </w:p>
    <w:p w14:paraId="278FE244" w14:textId="77777777" w:rsidR="00E75D07" w:rsidRDefault="00E75D07" w:rsidP="00E75D07">
      <w:pPr>
        <w:spacing w:after="0" w:line="259" w:lineRule="auto"/>
        <w:ind w:left="445"/>
        <w:jc w:val="center"/>
      </w:pPr>
      <w:r>
        <w:rPr>
          <w:rFonts w:ascii="Calibri" w:eastAsia="Calibri" w:hAnsi="Calibri" w:cs="Calibri"/>
          <w:sz w:val="22"/>
        </w:rPr>
        <w:t xml:space="preserve"> </w:t>
      </w:r>
    </w:p>
    <w:p w14:paraId="55E8140F" w14:textId="77777777" w:rsidR="00E75D07" w:rsidRDefault="00E75D07" w:rsidP="00E75D07">
      <w:pPr>
        <w:spacing w:after="7"/>
        <w:ind w:left="1037" w:right="630" w:hanging="10"/>
      </w:pPr>
      <w:r>
        <w:rPr>
          <w:rFonts w:ascii="Calibri" w:eastAsia="Calibri" w:hAnsi="Calibri" w:cs="Calibri"/>
          <w:sz w:val="22"/>
        </w:rPr>
        <w:t xml:space="preserve">Con fecha __________________ se certifica mediante el presente documento que ____________________________ RUN _______________ apoderado del estudiante ___________________________ RUN _______________ del curso ______, perteneciente al establecimiento Liceo Nacional de </w:t>
      </w:r>
      <w:proofErr w:type="spellStart"/>
      <w:r>
        <w:rPr>
          <w:rFonts w:ascii="Calibri" w:eastAsia="Calibri" w:hAnsi="Calibri" w:cs="Calibri"/>
          <w:sz w:val="22"/>
        </w:rPr>
        <w:t>Llo</w:t>
      </w:r>
      <w:proofErr w:type="spellEnd"/>
      <w:r>
        <w:rPr>
          <w:rFonts w:ascii="Calibri" w:eastAsia="Calibri" w:hAnsi="Calibri" w:cs="Calibri"/>
          <w:sz w:val="22"/>
        </w:rPr>
        <w:t xml:space="preserve"> </w:t>
      </w:r>
      <w:proofErr w:type="spellStart"/>
      <w:r>
        <w:rPr>
          <w:rFonts w:ascii="Calibri" w:eastAsia="Calibri" w:hAnsi="Calibri" w:cs="Calibri"/>
          <w:sz w:val="22"/>
        </w:rPr>
        <w:t>lleo</w:t>
      </w:r>
      <w:proofErr w:type="spellEnd"/>
      <w:r>
        <w:rPr>
          <w:rFonts w:ascii="Calibri" w:eastAsia="Calibri" w:hAnsi="Calibri" w:cs="Calibri"/>
          <w:sz w:val="22"/>
        </w:rPr>
        <w:t xml:space="preserve">, RBD , comuna de San Antonio y que posee diagnóstico </w:t>
      </w:r>
      <w:r>
        <w:rPr>
          <w:rFonts w:ascii="Calibri" w:eastAsia="Calibri" w:hAnsi="Calibri" w:cs="Calibri"/>
          <w:sz w:val="22"/>
        </w:rPr>
        <w:lastRenderedPageBreak/>
        <w:t xml:space="preserve">de Trastorno del Espectro Autista, ha debido concurrir presencialmente al establecimiento, por motivo de un episodio de desregulación emocional de su pupilo/a, ocurrido el día ___________ desde las _______ horas hasta las ______ horas. </w:t>
      </w:r>
    </w:p>
    <w:p w14:paraId="4356569F" w14:textId="77777777" w:rsidR="00E75D07" w:rsidRDefault="00E75D07" w:rsidP="00E75D07">
      <w:pPr>
        <w:spacing w:after="7"/>
        <w:ind w:left="1037" w:right="630" w:hanging="10"/>
      </w:pPr>
      <w:r>
        <w:rPr>
          <w:rFonts w:ascii="Calibri" w:eastAsia="Calibri" w:hAnsi="Calibri" w:cs="Calibri"/>
          <w:sz w:val="22"/>
        </w:rPr>
        <w:t xml:space="preserve">Se extiende el presente certificado para ser presentado en el lugar de trabajo, en el contexto del dictamen de la dirección del trabajo sobre la protección de los derechos de las personas con Trastorno del Espectro Autista, Código del Trabajo artículo 66, incorporado por la Ley </w:t>
      </w:r>
      <w:proofErr w:type="spellStart"/>
      <w:r>
        <w:rPr>
          <w:rFonts w:ascii="Calibri" w:eastAsia="Calibri" w:hAnsi="Calibri" w:cs="Calibri"/>
          <w:sz w:val="22"/>
        </w:rPr>
        <w:t>Nº</w:t>
      </w:r>
      <w:proofErr w:type="spellEnd"/>
      <w:r>
        <w:rPr>
          <w:rFonts w:ascii="Calibri" w:eastAsia="Calibri" w:hAnsi="Calibri" w:cs="Calibri"/>
          <w:sz w:val="22"/>
        </w:rPr>
        <w:t xml:space="preserve"> 21.545, el cual establece que “los trabajadores que sean padres, madres progenitores o tutores legales de menores de edad, debidamente diagnosticados con Trastorno del Espectro Autista, se encuentran facultados para concurrir a emergencias que afecten su integridad, en los establecimientos educacionales donde asistan a cursar su enseñanza </w:t>
      </w:r>
      <w:proofErr w:type="spellStart"/>
      <w:r>
        <w:rPr>
          <w:rFonts w:ascii="Calibri" w:eastAsia="Calibri" w:hAnsi="Calibri" w:cs="Calibri"/>
          <w:sz w:val="22"/>
        </w:rPr>
        <w:t>parvularia</w:t>
      </w:r>
      <w:proofErr w:type="spellEnd"/>
      <w:r>
        <w:rPr>
          <w:rFonts w:ascii="Calibri" w:eastAsia="Calibri" w:hAnsi="Calibri" w:cs="Calibri"/>
          <w:sz w:val="22"/>
        </w:rPr>
        <w:t xml:space="preserve">, básica y media”. </w:t>
      </w:r>
    </w:p>
    <w:p w14:paraId="6245DD10" w14:textId="77777777" w:rsidR="00E75D07" w:rsidRDefault="00E75D07" w:rsidP="00E75D07">
      <w:pPr>
        <w:spacing w:after="0" w:line="259" w:lineRule="auto"/>
        <w:ind w:left="445"/>
        <w:jc w:val="center"/>
      </w:pPr>
      <w:r>
        <w:rPr>
          <w:rFonts w:ascii="Calibri" w:eastAsia="Calibri" w:hAnsi="Calibri" w:cs="Calibri"/>
          <w:b/>
          <w:sz w:val="22"/>
        </w:rPr>
        <w:t xml:space="preserve"> </w:t>
      </w:r>
    </w:p>
    <w:p w14:paraId="2D3E9DB5" w14:textId="77777777" w:rsidR="00E75D07" w:rsidRDefault="00E75D07" w:rsidP="00E75D07">
      <w:pPr>
        <w:spacing w:after="0" w:line="259" w:lineRule="auto"/>
        <w:ind w:left="445"/>
        <w:jc w:val="center"/>
      </w:pPr>
      <w:r>
        <w:rPr>
          <w:rFonts w:ascii="Calibri" w:eastAsia="Calibri" w:hAnsi="Calibri" w:cs="Calibri"/>
          <w:b/>
          <w:sz w:val="22"/>
        </w:rPr>
        <w:t xml:space="preserve"> </w:t>
      </w:r>
    </w:p>
    <w:p w14:paraId="5634FC00" w14:textId="77777777" w:rsidR="00E75D07" w:rsidRDefault="00E75D07" w:rsidP="00E75D07">
      <w:pPr>
        <w:spacing w:after="0" w:line="259" w:lineRule="auto"/>
        <w:ind w:left="445"/>
        <w:jc w:val="center"/>
      </w:pPr>
      <w:r>
        <w:rPr>
          <w:rFonts w:ascii="Calibri" w:eastAsia="Calibri" w:hAnsi="Calibri" w:cs="Calibri"/>
          <w:b/>
          <w:sz w:val="22"/>
        </w:rPr>
        <w:t xml:space="preserve"> </w:t>
      </w:r>
    </w:p>
    <w:p w14:paraId="49B45E45" w14:textId="77777777" w:rsidR="00E75D07" w:rsidRDefault="00E75D07" w:rsidP="00E75D07">
      <w:pPr>
        <w:spacing w:after="0" w:line="259" w:lineRule="auto"/>
        <w:ind w:left="445"/>
        <w:jc w:val="center"/>
      </w:pPr>
      <w:r>
        <w:rPr>
          <w:rFonts w:ascii="Calibri" w:eastAsia="Calibri" w:hAnsi="Calibri" w:cs="Calibri"/>
          <w:b/>
          <w:sz w:val="22"/>
        </w:rPr>
        <w:t xml:space="preserve"> </w:t>
      </w:r>
    </w:p>
    <w:p w14:paraId="279167D7" w14:textId="77777777" w:rsidR="00E75D07" w:rsidRDefault="00E75D07" w:rsidP="00E75D07">
      <w:pPr>
        <w:spacing w:after="0" w:line="259" w:lineRule="auto"/>
        <w:ind w:left="445"/>
        <w:jc w:val="center"/>
      </w:pPr>
      <w:r>
        <w:rPr>
          <w:rFonts w:ascii="Calibri" w:eastAsia="Calibri" w:hAnsi="Calibri" w:cs="Calibri"/>
          <w:b/>
          <w:sz w:val="22"/>
        </w:rPr>
        <w:t xml:space="preserve"> </w:t>
      </w:r>
    </w:p>
    <w:p w14:paraId="104976BB" w14:textId="77777777" w:rsidR="00E75D07" w:rsidRDefault="00E75D07" w:rsidP="00E75D07">
      <w:pPr>
        <w:spacing w:after="0" w:line="259" w:lineRule="auto"/>
        <w:ind w:left="445"/>
        <w:jc w:val="center"/>
      </w:pPr>
      <w:r>
        <w:rPr>
          <w:rFonts w:ascii="Calibri" w:eastAsia="Calibri" w:hAnsi="Calibri" w:cs="Calibri"/>
          <w:b/>
          <w:sz w:val="22"/>
        </w:rPr>
        <w:t xml:space="preserve"> </w:t>
      </w:r>
    </w:p>
    <w:p w14:paraId="6D5C8C51" w14:textId="77777777" w:rsidR="00E75D07" w:rsidRDefault="00E75D07" w:rsidP="00E75D07">
      <w:pPr>
        <w:spacing w:after="3" w:line="256" w:lineRule="auto"/>
        <w:ind w:left="4551" w:right="4096" w:hanging="10"/>
        <w:jc w:val="center"/>
        <w:rPr>
          <w:rFonts w:ascii="Calibri" w:eastAsia="Calibri" w:hAnsi="Calibri" w:cs="Calibri"/>
          <w:b/>
          <w:sz w:val="22"/>
        </w:rPr>
      </w:pPr>
      <w:r>
        <w:rPr>
          <w:rFonts w:ascii="Calibri" w:eastAsia="Calibri" w:hAnsi="Calibri" w:cs="Calibri"/>
          <w:b/>
          <w:sz w:val="22"/>
        </w:rPr>
        <w:t>___________________________</w:t>
      </w:r>
    </w:p>
    <w:p w14:paraId="127FFBF6" w14:textId="77777777" w:rsidR="00E75D07" w:rsidRDefault="00E75D07" w:rsidP="00E75D07">
      <w:pPr>
        <w:spacing w:after="3" w:line="256" w:lineRule="auto"/>
        <w:ind w:left="4551" w:right="4096" w:hanging="10"/>
        <w:jc w:val="center"/>
      </w:pPr>
      <w:r>
        <w:rPr>
          <w:rFonts w:ascii="Calibri" w:eastAsia="Calibri" w:hAnsi="Calibri" w:cs="Calibri"/>
          <w:b/>
          <w:sz w:val="22"/>
        </w:rPr>
        <w:t xml:space="preserve"> Rector Liceo Nacional de </w:t>
      </w:r>
      <w:proofErr w:type="spellStart"/>
      <w:r>
        <w:rPr>
          <w:rFonts w:ascii="Calibri" w:eastAsia="Calibri" w:hAnsi="Calibri" w:cs="Calibri"/>
          <w:b/>
          <w:sz w:val="22"/>
        </w:rPr>
        <w:t>Llo</w:t>
      </w:r>
      <w:proofErr w:type="spellEnd"/>
      <w:r>
        <w:rPr>
          <w:rFonts w:ascii="Calibri" w:eastAsia="Calibri" w:hAnsi="Calibri" w:cs="Calibri"/>
          <w:b/>
          <w:sz w:val="22"/>
        </w:rPr>
        <w:t xml:space="preserve"> </w:t>
      </w:r>
      <w:proofErr w:type="spellStart"/>
      <w:r>
        <w:rPr>
          <w:rFonts w:ascii="Calibri" w:eastAsia="Calibri" w:hAnsi="Calibri" w:cs="Calibri"/>
          <w:b/>
          <w:sz w:val="22"/>
        </w:rPr>
        <w:t>lleo</w:t>
      </w:r>
      <w:proofErr w:type="spellEnd"/>
      <w:r>
        <w:rPr>
          <w:rFonts w:ascii="Calibri" w:eastAsia="Calibri" w:hAnsi="Calibri" w:cs="Calibri"/>
          <w:b/>
          <w:sz w:val="22"/>
        </w:rPr>
        <w:t xml:space="preserve"> </w:t>
      </w:r>
    </w:p>
    <w:p w14:paraId="52F1BBA5" w14:textId="77777777" w:rsidR="00E75D07" w:rsidRDefault="00E75D07" w:rsidP="00E75D07">
      <w:pPr>
        <w:spacing w:after="0" w:line="259" w:lineRule="auto"/>
        <w:jc w:val="left"/>
      </w:pPr>
      <w:r>
        <w:rPr>
          <w:b/>
        </w:rPr>
        <w:t xml:space="preserve"> </w:t>
      </w:r>
    </w:p>
    <w:p w14:paraId="1EB89A63" w14:textId="77777777" w:rsidR="00E75D07" w:rsidRDefault="00E75D07" w:rsidP="00E75D07">
      <w:pPr>
        <w:spacing w:after="0" w:line="259" w:lineRule="auto"/>
        <w:ind w:left="1671"/>
        <w:jc w:val="left"/>
      </w:pPr>
      <w:r>
        <w:rPr>
          <w:b/>
        </w:rPr>
        <w:t xml:space="preserve"> </w:t>
      </w:r>
    </w:p>
    <w:p w14:paraId="2B077B98" w14:textId="77777777" w:rsidR="00E75D07" w:rsidRDefault="00E75D07" w:rsidP="00E75D07">
      <w:pPr>
        <w:spacing w:after="0" w:line="259" w:lineRule="auto"/>
        <w:ind w:left="1671"/>
        <w:jc w:val="left"/>
      </w:pPr>
      <w:r>
        <w:rPr>
          <w:b/>
        </w:rPr>
        <w:t xml:space="preserve"> </w:t>
      </w:r>
    </w:p>
    <w:p w14:paraId="591D2F76" w14:textId="77777777" w:rsidR="00E75D07" w:rsidRDefault="00E75D07" w:rsidP="00E75D07">
      <w:pPr>
        <w:spacing w:after="0" w:line="259" w:lineRule="auto"/>
        <w:ind w:left="1671"/>
        <w:jc w:val="left"/>
      </w:pPr>
      <w:r>
        <w:rPr>
          <w:b/>
        </w:rPr>
        <w:t xml:space="preserve"> </w:t>
      </w:r>
    </w:p>
    <w:p w14:paraId="4FB2B961" w14:textId="77777777" w:rsidR="00E75D07" w:rsidRDefault="00E75D07" w:rsidP="00E75D07">
      <w:pPr>
        <w:spacing w:after="0" w:line="259" w:lineRule="auto"/>
        <w:ind w:left="1671"/>
        <w:jc w:val="left"/>
      </w:pPr>
      <w:r>
        <w:rPr>
          <w:b/>
        </w:rPr>
        <w:t xml:space="preserve"> </w:t>
      </w:r>
    </w:p>
    <w:p w14:paraId="167E8D37" w14:textId="77777777" w:rsidR="00E75D07" w:rsidRDefault="00E75D07" w:rsidP="00E75D07">
      <w:pPr>
        <w:spacing w:after="0" w:line="259" w:lineRule="auto"/>
        <w:ind w:left="1671"/>
        <w:jc w:val="left"/>
      </w:pPr>
      <w:r>
        <w:rPr>
          <w:b/>
        </w:rPr>
        <w:t xml:space="preserve"> </w:t>
      </w:r>
    </w:p>
    <w:p w14:paraId="4D811837" w14:textId="77777777" w:rsidR="00047A7D" w:rsidRDefault="00047A7D" w:rsidP="00047A7D">
      <w:pPr>
        <w:spacing w:after="0" w:line="259" w:lineRule="auto"/>
        <w:jc w:val="left"/>
      </w:pP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771"/>
    <w:multiLevelType w:val="hybridMultilevel"/>
    <w:tmpl w:val="E6606C50"/>
    <w:lvl w:ilvl="0" w:tplc="98E40966">
      <w:start w:val="1"/>
      <w:numFmt w:val="lowerLetter"/>
      <w:lvlText w:val="%1."/>
      <w:lvlJc w:val="left"/>
      <w:pPr>
        <w:ind w:left="22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2002FF4">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5A6F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A8FA12">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764574">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425936">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C6EF2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CD77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48FE9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6414A5"/>
    <w:multiLevelType w:val="hybridMultilevel"/>
    <w:tmpl w:val="777A028E"/>
    <w:lvl w:ilvl="0" w:tplc="3A50A124">
      <w:start w:val="41"/>
      <w:numFmt w:val="decimal"/>
      <w:lvlText w:val="%1"/>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84343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B886C8">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8F77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1AC11A">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90183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0DB7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4446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32631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3C547B"/>
    <w:multiLevelType w:val="hybridMultilevel"/>
    <w:tmpl w:val="65783DEA"/>
    <w:lvl w:ilvl="0" w:tplc="AB68625E">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C19B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78D0E6">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ECBDA4">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026CA">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EF3C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42643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86FA2">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A2CDC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3F1B5A"/>
    <w:multiLevelType w:val="hybridMultilevel"/>
    <w:tmpl w:val="74B27670"/>
    <w:lvl w:ilvl="0" w:tplc="22906AB2">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1A65522">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0A17F2">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123676">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68E17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B8415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A6409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161DF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5A8E9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8C1FCB"/>
    <w:multiLevelType w:val="hybridMultilevel"/>
    <w:tmpl w:val="A9665EA2"/>
    <w:lvl w:ilvl="0" w:tplc="DAEE6CB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8F10A">
      <w:start w:val="1"/>
      <w:numFmt w:val="lowerLetter"/>
      <w:lvlText w:val="%2."/>
      <w:lvlJc w:val="left"/>
      <w:pPr>
        <w:ind w:left="2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94CE1E">
      <w:start w:val="1"/>
      <w:numFmt w:val="lowerRoman"/>
      <w:lvlText w:val="%3"/>
      <w:lvlJc w:val="left"/>
      <w:pPr>
        <w:ind w:left="1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6712E">
      <w:start w:val="1"/>
      <w:numFmt w:val="decimal"/>
      <w:lvlText w:val="%4"/>
      <w:lvlJc w:val="left"/>
      <w:pPr>
        <w:ind w:left="2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E70FE">
      <w:start w:val="1"/>
      <w:numFmt w:val="lowerLetter"/>
      <w:lvlText w:val="%5"/>
      <w:lvlJc w:val="left"/>
      <w:pPr>
        <w:ind w:left="3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2AF3DC">
      <w:start w:val="1"/>
      <w:numFmt w:val="lowerRoman"/>
      <w:lvlText w:val="%6"/>
      <w:lvlJc w:val="left"/>
      <w:pPr>
        <w:ind w:left="3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1EE900">
      <w:start w:val="1"/>
      <w:numFmt w:val="decimal"/>
      <w:lvlText w:val="%7"/>
      <w:lvlJc w:val="left"/>
      <w:pPr>
        <w:ind w:left="4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808DE">
      <w:start w:val="1"/>
      <w:numFmt w:val="lowerLetter"/>
      <w:lvlText w:val="%8"/>
      <w:lvlJc w:val="left"/>
      <w:pPr>
        <w:ind w:left="5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2A25E4">
      <w:start w:val="1"/>
      <w:numFmt w:val="lowerRoman"/>
      <w:lvlText w:val="%9"/>
      <w:lvlJc w:val="left"/>
      <w:pPr>
        <w:ind w:left="5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8F2078"/>
    <w:multiLevelType w:val="hybridMultilevel"/>
    <w:tmpl w:val="93E06E54"/>
    <w:lvl w:ilvl="0" w:tplc="FB0A63FE">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2DDF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8457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BE8E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0CAB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448C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C88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C411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0EC0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4F14CAD"/>
    <w:multiLevelType w:val="hybridMultilevel"/>
    <w:tmpl w:val="ACA6DB04"/>
    <w:lvl w:ilvl="0" w:tplc="D0281D60">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14FDBA">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9A584A">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008BDA">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6F772">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F09B4E">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6EF048">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A4185C">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F46EAE">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1E7E7B"/>
    <w:multiLevelType w:val="hybridMultilevel"/>
    <w:tmpl w:val="FEB29B60"/>
    <w:lvl w:ilvl="0" w:tplc="5B4C024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CA4E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58B33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C8798A">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FCBE8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F24992">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24490">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966C9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A0E834">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571728B"/>
    <w:multiLevelType w:val="hybridMultilevel"/>
    <w:tmpl w:val="28A0068E"/>
    <w:lvl w:ilvl="0" w:tplc="C6B49E10">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C4003C">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B6F6C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7E0DC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282D34">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56E76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41E2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0978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BA8F8A">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5EF5C18"/>
    <w:multiLevelType w:val="hybridMultilevel"/>
    <w:tmpl w:val="950A2FB6"/>
    <w:lvl w:ilvl="0" w:tplc="E12E60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89606">
      <w:start w:val="1"/>
      <w:numFmt w:val="bullet"/>
      <w:lvlText w:val="o"/>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6168">
      <w:start w:val="1"/>
      <w:numFmt w:val="bullet"/>
      <w:lvlRestart w:val="0"/>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A2CE2">
      <w:start w:val="1"/>
      <w:numFmt w:val="bullet"/>
      <w:lvlText w:val="•"/>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0C6F8">
      <w:start w:val="1"/>
      <w:numFmt w:val="bullet"/>
      <w:lvlText w:val="o"/>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144C">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8193A">
      <w:start w:val="1"/>
      <w:numFmt w:val="bullet"/>
      <w:lvlText w:val="•"/>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3EC">
      <w:start w:val="1"/>
      <w:numFmt w:val="bullet"/>
      <w:lvlText w:val="o"/>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A4E1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6965492"/>
    <w:multiLevelType w:val="hybridMultilevel"/>
    <w:tmpl w:val="5DBAFCF6"/>
    <w:lvl w:ilvl="0" w:tplc="EB4C69BA">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C0A50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1667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17E87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602FE5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586F6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0B03D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601F1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6B66C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7487F3A"/>
    <w:multiLevelType w:val="hybridMultilevel"/>
    <w:tmpl w:val="693A6C00"/>
    <w:lvl w:ilvl="0" w:tplc="99BAF0B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7286F6">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5AF182">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704E90">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A89C10">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78CC16">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FEBAC0">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22D18">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8897C6">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7517100"/>
    <w:multiLevelType w:val="hybridMultilevel"/>
    <w:tmpl w:val="B3846EFC"/>
    <w:lvl w:ilvl="0" w:tplc="2490239C">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458A2">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92EC06">
      <w:start w:val="1"/>
      <w:numFmt w:val="bullet"/>
      <w:lvlText w:val="▪"/>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283860">
      <w:start w:val="1"/>
      <w:numFmt w:val="bullet"/>
      <w:lvlText w:val="•"/>
      <w:lvlJc w:val="left"/>
      <w:pPr>
        <w:ind w:left="2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2FD8C">
      <w:start w:val="1"/>
      <w:numFmt w:val="bullet"/>
      <w:lvlText w:val="o"/>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A4A970">
      <w:start w:val="1"/>
      <w:numFmt w:val="bullet"/>
      <w:lvlText w:val="▪"/>
      <w:lvlJc w:val="left"/>
      <w:pPr>
        <w:ind w:left="3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641B00">
      <w:start w:val="1"/>
      <w:numFmt w:val="bullet"/>
      <w:lvlText w:val="•"/>
      <w:lvlJc w:val="left"/>
      <w:pPr>
        <w:ind w:left="4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624832">
      <w:start w:val="1"/>
      <w:numFmt w:val="bullet"/>
      <w:lvlText w:val="o"/>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76C648">
      <w:start w:val="1"/>
      <w:numFmt w:val="bullet"/>
      <w:lvlText w:val="▪"/>
      <w:lvlJc w:val="left"/>
      <w:pPr>
        <w:ind w:left="5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7FB4800"/>
    <w:multiLevelType w:val="hybridMultilevel"/>
    <w:tmpl w:val="B526DFC4"/>
    <w:lvl w:ilvl="0" w:tplc="066252CC">
      <w:start w:val="8"/>
      <w:numFmt w:val="decimal"/>
      <w:lvlText w:val="%1."/>
      <w:lvlJc w:val="left"/>
      <w:pPr>
        <w:ind w:left="26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96B9F2">
      <w:start w:val="1"/>
      <w:numFmt w:val="lowerLetter"/>
      <w:lvlText w:val="%2"/>
      <w:lvlJc w:val="left"/>
      <w:pPr>
        <w:ind w:left="16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5C9DC0">
      <w:start w:val="1"/>
      <w:numFmt w:val="lowerRoman"/>
      <w:lvlText w:val="%3"/>
      <w:lvlJc w:val="left"/>
      <w:pPr>
        <w:ind w:left="23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5C2E1A">
      <w:start w:val="1"/>
      <w:numFmt w:val="decimal"/>
      <w:lvlText w:val="%4"/>
      <w:lvlJc w:val="left"/>
      <w:pPr>
        <w:ind w:left="30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A61D98">
      <w:start w:val="1"/>
      <w:numFmt w:val="lowerLetter"/>
      <w:lvlText w:val="%5"/>
      <w:lvlJc w:val="left"/>
      <w:pPr>
        <w:ind w:left="38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D83C8A">
      <w:start w:val="1"/>
      <w:numFmt w:val="lowerRoman"/>
      <w:lvlText w:val="%6"/>
      <w:lvlJc w:val="left"/>
      <w:pPr>
        <w:ind w:left="45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14CCC40">
      <w:start w:val="1"/>
      <w:numFmt w:val="decimal"/>
      <w:lvlText w:val="%7"/>
      <w:lvlJc w:val="left"/>
      <w:pPr>
        <w:ind w:left="52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FA437E">
      <w:start w:val="1"/>
      <w:numFmt w:val="lowerLetter"/>
      <w:lvlText w:val="%8"/>
      <w:lvlJc w:val="left"/>
      <w:pPr>
        <w:ind w:left="59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3C09440">
      <w:start w:val="1"/>
      <w:numFmt w:val="lowerRoman"/>
      <w:lvlText w:val="%9"/>
      <w:lvlJc w:val="left"/>
      <w:pPr>
        <w:ind w:left="66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4D2068"/>
    <w:multiLevelType w:val="hybridMultilevel"/>
    <w:tmpl w:val="8C36927A"/>
    <w:lvl w:ilvl="0" w:tplc="FB9C1470">
      <w:start w:val="1"/>
      <w:numFmt w:val="lowerLetter"/>
      <w:lvlText w:val="%1."/>
      <w:lvlJc w:val="left"/>
      <w:pPr>
        <w:ind w:left="1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150557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E02D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B0FA6E">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2253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7066B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FE50AA">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646F68">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84E8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9C03ABA"/>
    <w:multiLevelType w:val="hybridMultilevel"/>
    <w:tmpl w:val="61569654"/>
    <w:lvl w:ilvl="0" w:tplc="AF64210C">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7EB22C">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7C9D22">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46E67A">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0E3FB6">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986786">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F6832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1E6390">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3A7EB8">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C096846"/>
    <w:multiLevelType w:val="hybridMultilevel"/>
    <w:tmpl w:val="109811D6"/>
    <w:lvl w:ilvl="0" w:tplc="C1A6A8DC">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4C4D6">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CE664">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96C358">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20F246">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EE438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0A298">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A1ADA">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6C9B1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D0652BF"/>
    <w:multiLevelType w:val="hybridMultilevel"/>
    <w:tmpl w:val="7ABE5D8A"/>
    <w:lvl w:ilvl="0" w:tplc="0F3602B6">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EEAC16">
      <w:start w:val="1"/>
      <w:numFmt w:val="lowerLetter"/>
      <w:lvlText w:val="%2"/>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D27FC6">
      <w:start w:val="1"/>
      <w:numFmt w:val="lowerRoman"/>
      <w:lvlText w:val="%3"/>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74321E">
      <w:start w:val="1"/>
      <w:numFmt w:val="decimal"/>
      <w:lvlText w:val="%4"/>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24B1CE">
      <w:start w:val="1"/>
      <w:numFmt w:val="lowerLetter"/>
      <w:lvlText w:val="%5"/>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C42ADC">
      <w:start w:val="1"/>
      <w:numFmt w:val="lowerRoman"/>
      <w:lvlText w:val="%6"/>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C6C832">
      <w:start w:val="1"/>
      <w:numFmt w:val="decimal"/>
      <w:lvlText w:val="%7"/>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C5E68">
      <w:start w:val="1"/>
      <w:numFmt w:val="lowerLetter"/>
      <w:lvlText w:val="%8"/>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A46030">
      <w:start w:val="1"/>
      <w:numFmt w:val="lowerRoman"/>
      <w:lvlText w:val="%9"/>
      <w:lvlJc w:val="left"/>
      <w:pPr>
        <w:ind w:left="6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EC256AB"/>
    <w:multiLevelType w:val="hybridMultilevel"/>
    <w:tmpl w:val="5526F9DA"/>
    <w:lvl w:ilvl="0" w:tplc="D0F6E608">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E46CD2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988A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89418D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1DA386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7A437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C4D2C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03C168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1EACC5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ECA7FC5"/>
    <w:multiLevelType w:val="hybridMultilevel"/>
    <w:tmpl w:val="1BD2CB5E"/>
    <w:lvl w:ilvl="0" w:tplc="63C86F8E">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C1E20">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E28E4C">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06B794">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B4315C">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C2CCC6">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3C0340">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43342">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C898E8">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DC3E22"/>
    <w:multiLevelType w:val="hybridMultilevel"/>
    <w:tmpl w:val="C1AEA932"/>
    <w:lvl w:ilvl="0" w:tplc="594AC2B6">
      <w:start w:val="1"/>
      <w:numFmt w:val="bullet"/>
      <w:lvlText w:val="-"/>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FC5E78">
      <w:start w:val="1"/>
      <w:numFmt w:val="bullet"/>
      <w:lvlText w:val="o"/>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764026">
      <w:start w:val="1"/>
      <w:numFmt w:val="bullet"/>
      <w:lvlText w:val="▪"/>
      <w:lvlJc w:val="left"/>
      <w:pPr>
        <w:ind w:left="2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6078A2">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C85CA">
      <w:start w:val="1"/>
      <w:numFmt w:val="bullet"/>
      <w:lvlText w:val="o"/>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EC1D6A">
      <w:start w:val="1"/>
      <w:numFmt w:val="bullet"/>
      <w:lvlText w:val="▪"/>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8CD82A">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03AA8">
      <w:start w:val="1"/>
      <w:numFmt w:val="bullet"/>
      <w:lvlText w:val="o"/>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9AA4A6">
      <w:start w:val="1"/>
      <w:numFmt w:val="bullet"/>
      <w:lvlText w:val="▪"/>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0455F9C"/>
    <w:multiLevelType w:val="hybridMultilevel"/>
    <w:tmpl w:val="569E5886"/>
    <w:lvl w:ilvl="0" w:tplc="5EBE1BFE">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D48408">
      <w:start w:val="1"/>
      <w:numFmt w:val="lowerLetter"/>
      <w:lvlText w:val="%2"/>
      <w:lvlJc w:val="left"/>
      <w:pPr>
        <w:ind w:left="1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6CA122">
      <w:start w:val="1"/>
      <w:numFmt w:val="lowerRoman"/>
      <w:lvlText w:val="%3"/>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DEB468">
      <w:start w:val="1"/>
      <w:numFmt w:val="decimal"/>
      <w:lvlText w:val="%4"/>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8AF2CE">
      <w:start w:val="1"/>
      <w:numFmt w:val="lowerLetter"/>
      <w:lvlText w:val="%5"/>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76558A">
      <w:start w:val="1"/>
      <w:numFmt w:val="lowerRoman"/>
      <w:lvlText w:val="%6"/>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D65FC2">
      <w:start w:val="1"/>
      <w:numFmt w:val="decimal"/>
      <w:lvlText w:val="%7"/>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CD4D6">
      <w:start w:val="1"/>
      <w:numFmt w:val="lowerLetter"/>
      <w:lvlText w:val="%8"/>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D4D604">
      <w:start w:val="1"/>
      <w:numFmt w:val="lowerRoman"/>
      <w:lvlText w:val="%9"/>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2265D04"/>
    <w:multiLevelType w:val="hybridMultilevel"/>
    <w:tmpl w:val="38C2CD00"/>
    <w:lvl w:ilvl="0" w:tplc="0CD0E3A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0C168">
      <w:start w:val="1"/>
      <w:numFmt w:val="lowerLetter"/>
      <w:lvlText w:val="%2"/>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8A4CD4">
      <w:start w:val="1"/>
      <w:numFmt w:val="lowerRoman"/>
      <w:lvlText w:val="%3"/>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B67304">
      <w:start w:val="1"/>
      <w:numFmt w:val="decimal"/>
      <w:lvlText w:val="%4"/>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ABAA2">
      <w:start w:val="1"/>
      <w:numFmt w:val="lowerLetter"/>
      <w:lvlText w:val="%5"/>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A11FC">
      <w:start w:val="1"/>
      <w:numFmt w:val="lowerRoman"/>
      <w:lvlText w:val="%6"/>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B0668A">
      <w:start w:val="1"/>
      <w:numFmt w:val="decimal"/>
      <w:lvlText w:val="%7"/>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6E61F0">
      <w:start w:val="1"/>
      <w:numFmt w:val="lowerLetter"/>
      <w:lvlText w:val="%8"/>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A23046">
      <w:start w:val="1"/>
      <w:numFmt w:val="lowerRoman"/>
      <w:lvlText w:val="%9"/>
      <w:lvlJc w:val="left"/>
      <w:pPr>
        <w:ind w:left="6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3065D4"/>
    <w:multiLevelType w:val="hybridMultilevel"/>
    <w:tmpl w:val="A3F4341E"/>
    <w:lvl w:ilvl="0" w:tplc="F140C998">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EA63E">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3C0B12">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BC527C">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EF912">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3E7B5A">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F6095A">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42212">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5633EA">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4DB3802"/>
    <w:multiLevelType w:val="hybridMultilevel"/>
    <w:tmpl w:val="EA74FDCE"/>
    <w:lvl w:ilvl="0" w:tplc="8A429BBC">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23D4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E5090">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F532">
      <w:start w:val="1"/>
      <w:numFmt w:val="bullet"/>
      <w:lvlText w:val="•"/>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FA6">
      <w:start w:val="1"/>
      <w:numFmt w:val="bullet"/>
      <w:lvlText w:val="o"/>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0019A">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A6C14">
      <w:start w:val="1"/>
      <w:numFmt w:val="bullet"/>
      <w:lvlText w:val="•"/>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A44C8">
      <w:start w:val="1"/>
      <w:numFmt w:val="bullet"/>
      <w:lvlText w:val="o"/>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A1D4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5300316"/>
    <w:multiLevelType w:val="hybridMultilevel"/>
    <w:tmpl w:val="3B824938"/>
    <w:lvl w:ilvl="0" w:tplc="4AA2AB68">
      <w:start w:val="1"/>
      <w:numFmt w:val="decimal"/>
      <w:lvlText w:val="%1."/>
      <w:lvlJc w:val="left"/>
      <w:pPr>
        <w:ind w:left="2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564E2A">
      <w:start w:val="1"/>
      <w:numFmt w:val="lowerLetter"/>
      <w:lvlText w:val="%2"/>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D847D2">
      <w:start w:val="1"/>
      <w:numFmt w:val="lowerRoman"/>
      <w:lvlText w:val="%3"/>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16A3A2">
      <w:start w:val="1"/>
      <w:numFmt w:val="decimal"/>
      <w:lvlText w:val="%4"/>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E9498">
      <w:start w:val="1"/>
      <w:numFmt w:val="lowerLetter"/>
      <w:lvlText w:val="%5"/>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D209FC">
      <w:start w:val="1"/>
      <w:numFmt w:val="lowerRoman"/>
      <w:lvlText w:val="%6"/>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BCDFB2">
      <w:start w:val="1"/>
      <w:numFmt w:val="decimal"/>
      <w:lvlText w:val="%7"/>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5E1E80">
      <w:start w:val="1"/>
      <w:numFmt w:val="lowerLetter"/>
      <w:lvlText w:val="%8"/>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EE35E8">
      <w:start w:val="1"/>
      <w:numFmt w:val="lowerRoman"/>
      <w:lvlText w:val="%9"/>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5825C0D"/>
    <w:multiLevelType w:val="hybridMultilevel"/>
    <w:tmpl w:val="628CF8AC"/>
    <w:lvl w:ilvl="0" w:tplc="75DC1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6428">
      <w:start w:val="1"/>
      <w:numFmt w:val="lowerLetter"/>
      <w:lvlText w:val="%2"/>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DCE434">
      <w:start w:val="1"/>
      <w:numFmt w:val="lowerLetter"/>
      <w:lvlRestart w:val="0"/>
      <w:lvlText w:val="%3."/>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5A52E6">
      <w:start w:val="1"/>
      <w:numFmt w:val="decimal"/>
      <w:lvlText w:val="%4"/>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A53C2">
      <w:start w:val="1"/>
      <w:numFmt w:val="lowerLetter"/>
      <w:lvlText w:val="%5"/>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298FC">
      <w:start w:val="1"/>
      <w:numFmt w:val="lowerRoman"/>
      <w:lvlText w:val="%6"/>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6AFF0">
      <w:start w:val="1"/>
      <w:numFmt w:val="decimal"/>
      <w:lvlText w:val="%7"/>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64936">
      <w:start w:val="1"/>
      <w:numFmt w:val="lowerLetter"/>
      <w:lvlText w:val="%8"/>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1C1E98">
      <w:start w:val="1"/>
      <w:numFmt w:val="lowerRoman"/>
      <w:lvlText w:val="%9"/>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6270E18"/>
    <w:multiLevelType w:val="hybridMultilevel"/>
    <w:tmpl w:val="A66ABD5C"/>
    <w:lvl w:ilvl="0" w:tplc="E47CF09C">
      <w:start w:val="1"/>
      <w:numFmt w:val="bullet"/>
      <w:lvlText w:val="-"/>
      <w:lvlJc w:val="left"/>
      <w:pPr>
        <w:ind w:left="18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AE3CCE">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B2ABDA">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628428">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4E026EA">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C01B96">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CC3E74">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6262CC4">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BA9710">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6F61D5A"/>
    <w:multiLevelType w:val="hybridMultilevel"/>
    <w:tmpl w:val="82E652C2"/>
    <w:lvl w:ilvl="0" w:tplc="62CCB98C">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BECB3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2D80C">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A2E7F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3E00AA">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22EA0">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D625C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A0EB54">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4432AE">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88A2197"/>
    <w:multiLevelType w:val="hybridMultilevel"/>
    <w:tmpl w:val="EAB60FA0"/>
    <w:lvl w:ilvl="0" w:tplc="C292CF28">
      <w:start w:val="1"/>
      <w:numFmt w:val="lowerLetter"/>
      <w:lvlText w:val="%1."/>
      <w:lvlJc w:val="left"/>
      <w:pPr>
        <w:ind w:left="2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2840A8">
      <w:start w:val="1"/>
      <w:numFmt w:val="decimal"/>
      <w:lvlText w:val="%2."/>
      <w:lvlJc w:val="left"/>
      <w:pPr>
        <w:ind w:left="3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0CC0CE2">
      <w:start w:val="1"/>
      <w:numFmt w:val="lowerRoman"/>
      <w:lvlText w:val="%3"/>
      <w:lvlJc w:val="left"/>
      <w:pPr>
        <w:ind w:left="1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2CEBD2">
      <w:start w:val="1"/>
      <w:numFmt w:val="decimal"/>
      <w:lvlText w:val="%4"/>
      <w:lvlJc w:val="left"/>
      <w:pPr>
        <w:ind w:left="24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F189B80">
      <w:start w:val="1"/>
      <w:numFmt w:val="lowerLetter"/>
      <w:lvlText w:val="%5"/>
      <w:lvlJc w:val="left"/>
      <w:pPr>
        <w:ind w:left="31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670E2D6">
      <w:start w:val="1"/>
      <w:numFmt w:val="lowerRoman"/>
      <w:lvlText w:val="%6"/>
      <w:lvlJc w:val="left"/>
      <w:pPr>
        <w:ind w:left="38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6AE0F0">
      <w:start w:val="1"/>
      <w:numFmt w:val="decimal"/>
      <w:lvlText w:val="%7"/>
      <w:lvlJc w:val="left"/>
      <w:pPr>
        <w:ind w:left="46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F83A2A">
      <w:start w:val="1"/>
      <w:numFmt w:val="lowerLetter"/>
      <w:lvlText w:val="%8"/>
      <w:lvlJc w:val="left"/>
      <w:pPr>
        <w:ind w:left="53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188A16">
      <w:start w:val="1"/>
      <w:numFmt w:val="lowerRoman"/>
      <w:lvlText w:val="%9"/>
      <w:lvlJc w:val="left"/>
      <w:pPr>
        <w:ind w:left="60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8A47DD4"/>
    <w:multiLevelType w:val="hybridMultilevel"/>
    <w:tmpl w:val="ED7C309A"/>
    <w:lvl w:ilvl="0" w:tplc="0CE64F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6EA10">
      <w:start w:val="1"/>
      <w:numFmt w:val="lowerLetter"/>
      <w:lvlRestart w:val="0"/>
      <w:lvlText w:val="%2)"/>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A7CA0">
      <w:start w:val="1"/>
      <w:numFmt w:val="lowerRoman"/>
      <w:lvlText w:val="%3"/>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21890">
      <w:start w:val="1"/>
      <w:numFmt w:val="decimal"/>
      <w:lvlText w:val="%4"/>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0E40F2">
      <w:start w:val="1"/>
      <w:numFmt w:val="lowerLetter"/>
      <w:lvlText w:val="%5"/>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6C87A">
      <w:start w:val="1"/>
      <w:numFmt w:val="lowerRoman"/>
      <w:lvlText w:val="%6"/>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48F12">
      <w:start w:val="1"/>
      <w:numFmt w:val="decimal"/>
      <w:lvlText w:val="%7"/>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C7036">
      <w:start w:val="1"/>
      <w:numFmt w:val="lowerLetter"/>
      <w:lvlText w:val="%8"/>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A6B86">
      <w:start w:val="1"/>
      <w:numFmt w:val="lowerRoman"/>
      <w:lvlText w:val="%9"/>
      <w:lvlJc w:val="left"/>
      <w:pPr>
        <w:ind w:left="6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A2A7FDF"/>
    <w:multiLevelType w:val="hybridMultilevel"/>
    <w:tmpl w:val="E8E07FF2"/>
    <w:lvl w:ilvl="0" w:tplc="C57A5E00">
      <w:start w:val="8"/>
      <w:numFmt w:val="lowerLetter"/>
      <w:lvlText w:val="%1."/>
      <w:lvlJc w:val="left"/>
      <w:pPr>
        <w:ind w:left="18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58092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2DAAC4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E2EE0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23AAF2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5404F9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04EDF2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CEC7A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62C1F4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A376B3C"/>
    <w:multiLevelType w:val="hybridMultilevel"/>
    <w:tmpl w:val="42680AAE"/>
    <w:lvl w:ilvl="0" w:tplc="2AD0F5B6">
      <w:start w:val="1"/>
      <w:numFmt w:val="lowerLetter"/>
      <w:lvlText w:val="%1."/>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4312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283E0E">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3E9182">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A5ED0">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56801E">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E279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E1C1E">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EE8EDE">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A781E10"/>
    <w:multiLevelType w:val="hybridMultilevel"/>
    <w:tmpl w:val="1D4AE49C"/>
    <w:lvl w:ilvl="0" w:tplc="D410E7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8C300">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20DF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98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486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3FF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CEAB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4C3E0">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ACB0C67"/>
    <w:multiLevelType w:val="hybridMultilevel"/>
    <w:tmpl w:val="DE64214A"/>
    <w:lvl w:ilvl="0" w:tplc="5B44B66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C510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AD5FE">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8883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EDC56">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8F9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220A2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878F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ECAB42">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B9E279E"/>
    <w:multiLevelType w:val="hybridMultilevel"/>
    <w:tmpl w:val="07E68384"/>
    <w:lvl w:ilvl="0" w:tplc="DDE6558E">
      <w:start w:val="1"/>
      <w:numFmt w:val="decimal"/>
      <w:lvlText w:val="%1."/>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4AB9BA">
      <w:start w:val="1"/>
      <w:numFmt w:val="lowerLetter"/>
      <w:lvlText w:val="%2."/>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269B90">
      <w:start w:val="1"/>
      <w:numFmt w:val="lowerRoman"/>
      <w:lvlText w:val="%3"/>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925232">
      <w:start w:val="1"/>
      <w:numFmt w:val="decimal"/>
      <w:lvlText w:val="%4"/>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4DFF2">
      <w:start w:val="1"/>
      <w:numFmt w:val="lowerLetter"/>
      <w:lvlText w:val="%5"/>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1AA70C">
      <w:start w:val="1"/>
      <w:numFmt w:val="lowerRoman"/>
      <w:lvlText w:val="%6"/>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FE1B00">
      <w:start w:val="1"/>
      <w:numFmt w:val="decimal"/>
      <w:lvlText w:val="%7"/>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C8CDAA">
      <w:start w:val="1"/>
      <w:numFmt w:val="lowerLetter"/>
      <w:lvlText w:val="%8"/>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E8A3CC">
      <w:start w:val="1"/>
      <w:numFmt w:val="lowerRoman"/>
      <w:lvlText w:val="%9"/>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BB652E2"/>
    <w:multiLevelType w:val="hybridMultilevel"/>
    <w:tmpl w:val="EDCEA9C4"/>
    <w:lvl w:ilvl="0" w:tplc="31420204">
      <w:start w:val="4"/>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340EF2">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0E61EE">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1CA2AE">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5A1AE0">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929804">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023F9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DE71FE">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C092CC">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E293937"/>
    <w:multiLevelType w:val="hybridMultilevel"/>
    <w:tmpl w:val="5BF8CC6C"/>
    <w:lvl w:ilvl="0" w:tplc="EABCB612">
      <w:start w:val="1"/>
      <w:numFmt w:val="lowerLetter"/>
      <w:lvlText w:val="%1."/>
      <w:lvlJc w:val="left"/>
      <w:pPr>
        <w:ind w:left="1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320EF9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ED83B1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F26C6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2ABD9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EF852E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008CD6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88284B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AA1A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EA55D2D"/>
    <w:multiLevelType w:val="hybridMultilevel"/>
    <w:tmpl w:val="901630C6"/>
    <w:lvl w:ilvl="0" w:tplc="60B0D1C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EBE5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68BC0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24B46">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00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CB18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4DCB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4D84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280E48">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F095616"/>
    <w:multiLevelType w:val="hybridMultilevel"/>
    <w:tmpl w:val="8C3EB790"/>
    <w:lvl w:ilvl="0" w:tplc="B5B4507C">
      <w:start w:val="8"/>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C58A4">
      <w:start w:val="1"/>
      <w:numFmt w:val="lowerLetter"/>
      <w:lvlText w:val="%2"/>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122008">
      <w:start w:val="1"/>
      <w:numFmt w:val="lowerRoman"/>
      <w:lvlText w:val="%3"/>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8C99C4">
      <w:start w:val="1"/>
      <w:numFmt w:val="decimal"/>
      <w:lvlText w:val="%4"/>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562B9E">
      <w:start w:val="1"/>
      <w:numFmt w:val="lowerLetter"/>
      <w:lvlText w:val="%5"/>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BA1AD8">
      <w:start w:val="1"/>
      <w:numFmt w:val="lowerRoman"/>
      <w:lvlText w:val="%6"/>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98D5B4">
      <w:start w:val="1"/>
      <w:numFmt w:val="decimal"/>
      <w:lvlText w:val="%7"/>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6DAD2">
      <w:start w:val="1"/>
      <w:numFmt w:val="lowerLetter"/>
      <w:lvlText w:val="%8"/>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4A872E">
      <w:start w:val="1"/>
      <w:numFmt w:val="lowerRoman"/>
      <w:lvlText w:val="%9"/>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F6D4B88"/>
    <w:multiLevelType w:val="multilevel"/>
    <w:tmpl w:val="CB1A1C6A"/>
    <w:lvl w:ilvl="0">
      <w:start w:val="1"/>
      <w:numFmt w:val="decimal"/>
      <w:lvlText w:val="%1"/>
      <w:lvlJc w:val="left"/>
      <w:pPr>
        <w:ind w:left="36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1">
      <w:start w:val="2"/>
      <w:numFmt w:val="decimal"/>
      <w:lvlRestart w:val="0"/>
      <w:lvlText w:val="%1.%2"/>
      <w:lvlJc w:val="left"/>
      <w:pPr>
        <w:ind w:left="2016"/>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E4D77"/>
        <w:sz w:val="24"/>
        <w:szCs w:val="24"/>
        <w:u w:val="none" w:color="000000"/>
        <w:bdr w:val="none" w:sz="0" w:space="0" w:color="auto"/>
        <w:shd w:val="clear" w:color="auto" w:fill="auto"/>
        <w:vertAlign w:val="baseline"/>
      </w:rPr>
    </w:lvl>
  </w:abstractNum>
  <w:abstractNum w:abstractNumId="46" w15:restartNumberingAfterBreak="0">
    <w:nsid w:val="1FB3546A"/>
    <w:multiLevelType w:val="hybridMultilevel"/>
    <w:tmpl w:val="4DA042C8"/>
    <w:lvl w:ilvl="0" w:tplc="5674F168">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02F44">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6D08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63B8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41E">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F4933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3001FE">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E4578">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20E40">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1BC6E3C"/>
    <w:multiLevelType w:val="hybridMultilevel"/>
    <w:tmpl w:val="7BF25A7C"/>
    <w:lvl w:ilvl="0" w:tplc="B43CDABC">
      <w:start w:val="1"/>
      <w:numFmt w:val="decimal"/>
      <w:lvlText w:val="%1."/>
      <w:lvlJc w:val="left"/>
      <w:pPr>
        <w:ind w:left="2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9EB6F4">
      <w:start w:val="1"/>
      <w:numFmt w:val="lowerLetter"/>
      <w:lvlText w:val="%2"/>
      <w:lvlJc w:val="left"/>
      <w:pPr>
        <w:ind w:left="1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949ED8">
      <w:start w:val="1"/>
      <w:numFmt w:val="lowerRoman"/>
      <w:lvlText w:val="%3"/>
      <w:lvlJc w:val="left"/>
      <w:pPr>
        <w:ind w:left="2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946064">
      <w:start w:val="1"/>
      <w:numFmt w:val="decimal"/>
      <w:lvlText w:val="%4"/>
      <w:lvlJc w:val="left"/>
      <w:pPr>
        <w:ind w:left="3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27B70">
      <w:start w:val="1"/>
      <w:numFmt w:val="lowerLetter"/>
      <w:lvlText w:val="%5"/>
      <w:lvlJc w:val="left"/>
      <w:pPr>
        <w:ind w:left="3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304E62">
      <w:start w:val="1"/>
      <w:numFmt w:val="lowerRoman"/>
      <w:lvlText w:val="%6"/>
      <w:lvlJc w:val="left"/>
      <w:pPr>
        <w:ind w:left="4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F87666">
      <w:start w:val="1"/>
      <w:numFmt w:val="decimal"/>
      <w:lvlText w:val="%7"/>
      <w:lvlJc w:val="left"/>
      <w:pPr>
        <w:ind w:left="5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6F204">
      <w:start w:val="1"/>
      <w:numFmt w:val="lowerLetter"/>
      <w:lvlText w:val="%8"/>
      <w:lvlJc w:val="left"/>
      <w:pPr>
        <w:ind w:left="6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68056C">
      <w:start w:val="1"/>
      <w:numFmt w:val="lowerRoman"/>
      <w:lvlText w:val="%9"/>
      <w:lvlJc w:val="left"/>
      <w:pPr>
        <w:ind w:left="6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40633ED"/>
    <w:multiLevelType w:val="hybridMultilevel"/>
    <w:tmpl w:val="B5E810FC"/>
    <w:lvl w:ilvl="0" w:tplc="1AC67EC6">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E22720">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047098">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04BDBE">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81D10">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AAD0DC">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66D0BA">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8BC0A">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FC35F2">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5927B50"/>
    <w:multiLevelType w:val="hybridMultilevel"/>
    <w:tmpl w:val="085C2252"/>
    <w:lvl w:ilvl="0" w:tplc="0E16C5F6">
      <w:start w:val="12"/>
      <w:numFmt w:val="decimal"/>
      <w:lvlText w:val="%1"/>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3C836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F0C03E">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CF6D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EE940C">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28595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BEB31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2E2F24">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1CF3D0">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672202B"/>
    <w:multiLevelType w:val="hybridMultilevel"/>
    <w:tmpl w:val="9B605A44"/>
    <w:lvl w:ilvl="0" w:tplc="56846D16">
      <w:start w:val="1"/>
      <w:numFmt w:val="bullet"/>
      <w:lvlText w:val="•"/>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48F606">
      <w:start w:val="1"/>
      <w:numFmt w:val="bullet"/>
      <w:lvlText w:val="o"/>
      <w:lvlJc w:val="left"/>
      <w:pPr>
        <w:ind w:left="1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FE9B26">
      <w:start w:val="1"/>
      <w:numFmt w:val="bullet"/>
      <w:lvlText w:val="▪"/>
      <w:lvlJc w:val="left"/>
      <w:pPr>
        <w:ind w:left="2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58E4B8">
      <w:start w:val="1"/>
      <w:numFmt w:val="bullet"/>
      <w:lvlText w:val="•"/>
      <w:lvlJc w:val="left"/>
      <w:pPr>
        <w:ind w:left="3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4F634">
      <w:start w:val="1"/>
      <w:numFmt w:val="bullet"/>
      <w:lvlText w:val="o"/>
      <w:lvlJc w:val="left"/>
      <w:pPr>
        <w:ind w:left="3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3A9700">
      <w:start w:val="1"/>
      <w:numFmt w:val="bullet"/>
      <w:lvlText w:val="▪"/>
      <w:lvlJc w:val="left"/>
      <w:pPr>
        <w:ind w:left="4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101386">
      <w:start w:val="1"/>
      <w:numFmt w:val="bullet"/>
      <w:lvlText w:val="•"/>
      <w:lvlJc w:val="left"/>
      <w:pPr>
        <w:ind w:left="5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F66336">
      <w:start w:val="1"/>
      <w:numFmt w:val="bullet"/>
      <w:lvlText w:val="o"/>
      <w:lvlJc w:val="left"/>
      <w:pPr>
        <w:ind w:left="6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B6D804">
      <w:start w:val="1"/>
      <w:numFmt w:val="bullet"/>
      <w:lvlText w:val="▪"/>
      <w:lvlJc w:val="left"/>
      <w:pPr>
        <w:ind w:left="6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76505A9"/>
    <w:multiLevelType w:val="hybridMultilevel"/>
    <w:tmpl w:val="CD48FA36"/>
    <w:lvl w:ilvl="0" w:tplc="988A5518">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A211D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D20C22">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D61442">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612F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0092E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F4B562">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0E8E5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BE9B54">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88C4E95"/>
    <w:multiLevelType w:val="hybridMultilevel"/>
    <w:tmpl w:val="E2CC6604"/>
    <w:lvl w:ilvl="0" w:tplc="0144C716">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FE124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0609FC">
      <w:start w:val="1"/>
      <w:numFmt w:val="bullet"/>
      <w:lvlText w:val="▪"/>
      <w:lvlJc w:val="left"/>
      <w:pPr>
        <w:ind w:left="1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54823A">
      <w:start w:val="1"/>
      <w:numFmt w:val="bullet"/>
      <w:lvlText w:val="•"/>
      <w:lvlJc w:val="left"/>
      <w:pPr>
        <w:ind w:left="2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C2EBFA">
      <w:start w:val="1"/>
      <w:numFmt w:val="bullet"/>
      <w:lvlText w:val="o"/>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76468A">
      <w:start w:val="1"/>
      <w:numFmt w:val="bullet"/>
      <w:lvlText w:val="▪"/>
      <w:lvlJc w:val="left"/>
      <w:pPr>
        <w:ind w:left="3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420CDA">
      <w:start w:val="1"/>
      <w:numFmt w:val="bullet"/>
      <w:lvlText w:val="•"/>
      <w:lvlJc w:val="left"/>
      <w:pPr>
        <w:ind w:left="4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924EF6">
      <w:start w:val="1"/>
      <w:numFmt w:val="bullet"/>
      <w:lvlText w:val="o"/>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DE13CC">
      <w:start w:val="1"/>
      <w:numFmt w:val="bullet"/>
      <w:lvlText w:val="▪"/>
      <w:lvlJc w:val="left"/>
      <w:pPr>
        <w:ind w:left="5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B547CA6"/>
    <w:multiLevelType w:val="hybridMultilevel"/>
    <w:tmpl w:val="630C3EC4"/>
    <w:lvl w:ilvl="0" w:tplc="5E322B18">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56B11C">
      <w:start w:val="1"/>
      <w:numFmt w:val="lowerLetter"/>
      <w:lvlText w:val="%2"/>
      <w:lvlJc w:val="left"/>
      <w:pPr>
        <w:ind w:left="1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766618">
      <w:start w:val="1"/>
      <w:numFmt w:val="lowerRoman"/>
      <w:lvlText w:val="%3"/>
      <w:lvlJc w:val="left"/>
      <w:pPr>
        <w:ind w:left="1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280148">
      <w:start w:val="1"/>
      <w:numFmt w:val="decimal"/>
      <w:lvlText w:val="%4"/>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A0A08E">
      <w:start w:val="1"/>
      <w:numFmt w:val="lowerLetter"/>
      <w:lvlText w:val="%5"/>
      <w:lvlJc w:val="left"/>
      <w:pPr>
        <w:ind w:left="3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4ADC90">
      <w:start w:val="1"/>
      <w:numFmt w:val="lowerRoman"/>
      <w:lvlText w:val="%6"/>
      <w:lvlJc w:val="left"/>
      <w:pPr>
        <w:ind w:left="3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42F324">
      <w:start w:val="1"/>
      <w:numFmt w:val="decimal"/>
      <w:lvlText w:val="%7"/>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7A5F18">
      <w:start w:val="1"/>
      <w:numFmt w:val="lowerLetter"/>
      <w:lvlText w:val="%8"/>
      <w:lvlJc w:val="left"/>
      <w:pPr>
        <w:ind w:left="5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D64B8E">
      <w:start w:val="1"/>
      <w:numFmt w:val="lowerRoman"/>
      <w:lvlText w:val="%9"/>
      <w:lvlJc w:val="left"/>
      <w:pPr>
        <w:ind w:left="6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BA04EE7"/>
    <w:multiLevelType w:val="hybridMultilevel"/>
    <w:tmpl w:val="557E30BC"/>
    <w:lvl w:ilvl="0" w:tplc="FCDC137C">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6039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214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427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2B8C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D6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4D3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087E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290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D610F57"/>
    <w:multiLevelType w:val="hybridMultilevel"/>
    <w:tmpl w:val="6B180964"/>
    <w:lvl w:ilvl="0" w:tplc="A65C809E">
      <w:start w:val="1"/>
      <w:numFmt w:val="decimal"/>
      <w:lvlText w:val="%1."/>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82D4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F6724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A40C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0CE1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24FA2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1C8C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F6292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5082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DD46BD4"/>
    <w:multiLevelType w:val="hybridMultilevel"/>
    <w:tmpl w:val="D0FE3B3C"/>
    <w:lvl w:ilvl="0" w:tplc="C47C85FE">
      <w:start w:val="1"/>
      <w:numFmt w:val="bullet"/>
      <w:lvlText w:val="-"/>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856A6">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060A0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88750A">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EEA226">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BC0CB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DED904">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01200">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A2E8D4">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DEC7D09"/>
    <w:multiLevelType w:val="hybridMultilevel"/>
    <w:tmpl w:val="1D7C744E"/>
    <w:lvl w:ilvl="0" w:tplc="2EA0146A">
      <w:start w:val="1"/>
      <w:numFmt w:val="bullet"/>
      <w:lvlText w:val="-"/>
      <w:lvlJc w:val="left"/>
      <w:pPr>
        <w:ind w:left="2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A9940">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80C0BA">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A216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282E26">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6E4BB0">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2C62C6">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29F34">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FEFCE4">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EEB367E"/>
    <w:multiLevelType w:val="hybridMultilevel"/>
    <w:tmpl w:val="620AB754"/>
    <w:lvl w:ilvl="0" w:tplc="B516A8EC">
      <w:start w:val="1"/>
      <w:numFmt w:val="lowerLetter"/>
      <w:lvlText w:val="%1)"/>
      <w:lvlJc w:val="left"/>
      <w:pPr>
        <w:ind w:left="1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AC9E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76B7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660E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6C6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26B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4C3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6AAD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0416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0BF48FF"/>
    <w:multiLevelType w:val="hybridMultilevel"/>
    <w:tmpl w:val="1B2E36C4"/>
    <w:lvl w:ilvl="0" w:tplc="49C69648">
      <w:start w:val="1"/>
      <w:numFmt w:val="lowerLetter"/>
      <w:lvlText w:val="%1."/>
      <w:lvlJc w:val="left"/>
      <w:pPr>
        <w:ind w:left="2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7429CA">
      <w:start w:val="1"/>
      <w:numFmt w:val="lowerLetter"/>
      <w:lvlText w:val="%2"/>
      <w:lvlJc w:val="left"/>
      <w:pPr>
        <w:ind w:left="1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F44A36">
      <w:start w:val="1"/>
      <w:numFmt w:val="lowerRoman"/>
      <w:lvlText w:val="%3"/>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AFD8E">
      <w:start w:val="1"/>
      <w:numFmt w:val="decimal"/>
      <w:lvlText w:val="%4"/>
      <w:lvlJc w:val="left"/>
      <w:pPr>
        <w:ind w:left="2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0B73A">
      <w:start w:val="1"/>
      <w:numFmt w:val="lowerLetter"/>
      <w:lvlText w:val="%5"/>
      <w:lvlJc w:val="left"/>
      <w:pPr>
        <w:ind w:left="3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691B4">
      <w:start w:val="1"/>
      <w:numFmt w:val="lowerRoman"/>
      <w:lvlText w:val="%6"/>
      <w:lvlJc w:val="left"/>
      <w:pPr>
        <w:ind w:left="4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A64D0E">
      <w:start w:val="1"/>
      <w:numFmt w:val="decimal"/>
      <w:lvlText w:val="%7"/>
      <w:lvlJc w:val="left"/>
      <w:pPr>
        <w:ind w:left="4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34C9D0">
      <w:start w:val="1"/>
      <w:numFmt w:val="lowerLetter"/>
      <w:lvlText w:val="%8"/>
      <w:lvlJc w:val="left"/>
      <w:pPr>
        <w:ind w:left="5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0C4D60">
      <w:start w:val="1"/>
      <w:numFmt w:val="lowerRoman"/>
      <w:lvlText w:val="%9"/>
      <w:lvlJc w:val="left"/>
      <w:pPr>
        <w:ind w:left="6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24D5FC7"/>
    <w:multiLevelType w:val="hybridMultilevel"/>
    <w:tmpl w:val="320A0ED4"/>
    <w:lvl w:ilvl="0" w:tplc="38905FD6">
      <w:start w:val="1"/>
      <w:numFmt w:val="bullet"/>
      <w:lvlText w:val="-"/>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6C1D4C">
      <w:start w:val="1"/>
      <w:numFmt w:val="lowerLetter"/>
      <w:lvlText w:val="%2."/>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5020A8">
      <w:start w:val="1"/>
      <w:numFmt w:val="lowerRoman"/>
      <w:lvlText w:val="%3"/>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4C26F4">
      <w:start w:val="1"/>
      <w:numFmt w:val="decimal"/>
      <w:lvlText w:val="%4"/>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B409C4">
      <w:start w:val="1"/>
      <w:numFmt w:val="lowerLetter"/>
      <w:lvlText w:val="%5"/>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C46A06">
      <w:start w:val="1"/>
      <w:numFmt w:val="lowerRoman"/>
      <w:lvlText w:val="%6"/>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EEF014">
      <w:start w:val="1"/>
      <w:numFmt w:val="decimal"/>
      <w:lvlText w:val="%7"/>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68734">
      <w:start w:val="1"/>
      <w:numFmt w:val="lowerLetter"/>
      <w:lvlText w:val="%8"/>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825D60">
      <w:start w:val="1"/>
      <w:numFmt w:val="lowerRoman"/>
      <w:lvlText w:val="%9"/>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33C31A5"/>
    <w:multiLevelType w:val="hybridMultilevel"/>
    <w:tmpl w:val="174633A2"/>
    <w:lvl w:ilvl="0" w:tplc="2FA40CE2">
      <w:start w:val="1"/>
      <w:numFmt w:val="lowerLetter"/>
      <w:lvlText w:val="%1."/>
      <w:lvlJc w:val="left"/>
      <w:pPr>
        <w:ind w:left="1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1940D0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5C3B5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34B23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2EC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18976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A46C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8F19E">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467A9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3591DF5"/>
    <w:multiLevelType w:val="hybridMultilevel"/>
    <w:tmpl w:val="0ECE7914"/>
    <w:lvl w:ilvl="0" w:tplc="777A0412">
      <w:start w:val="1"/>
      <w:numFmt w:val="bullet"/>
      <w:lvlText w:val="-"/>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D42FA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5294E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C65D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907B3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007B2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8DD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6787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9070B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41B2C5C"/>
    <w:multiLevelType w:val="hybridMultilevel"/>
    <w:tmpl w:val="BE847222"/>
    <w:lvl w:ilvl="0" w:tplc="E42E7D20">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68A5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9047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7079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E04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0A52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98D0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705B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9425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48C232C"/>
    <w:multiLevelType w:val="hybridMultilevel"/>
    <w:tmpl w:val="2DF6C4DA"/>
    <w:lvl w:ilvl="0" w:tplc="7128AA10">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B641A7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CA5E3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064082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2FC702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128DB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1608F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BE9D8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4B4079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57D4B04"/>
    <w:multiLevelType w:val="hybridMultilevel"/>
    <w:tmpl w:val="30EAF1B8"/>
    <w:lvl w:ilvl="0" w:tplc="C94CDFFE">
      <w:start w:val="1"/>
      <w:numFmt w:val="bullet"/>
      <w:lvlText w:val="•"/>
      <w:lvlJc w:val="left"/>
      <w:pPr>
        <w:ind w:left="2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AACFE6">
      <w:start w:val="1"/>
      <w:numFmt w:val="bullet"/>
      <w:lvlText w:val="o"/>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2ADCE">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F249D4">
      <w:start w:val="1"/>
      <w:numFmt w:val="bullet"/>
      <w:lvlText w:val="•"/>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66456">
      <w:start w:val="1"/>
      <w:numFmt w:val="bullet"/>
      <w:lvlText w:val="o"/>
      <w:lvlJc w:val="left"/>
      <w:pPr>
        <w:ind w:left="3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240998">
      <w:start w:val="1"/>
      <w:numFmt w:val="bullet"/>
      <w:lvlText w:val="▪"/>
      <w:lvlJc w:val="left"/>
      <w:pPr>
        <w:ind w:left="4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9EDE1E">
      <w:start w:val="1"/>
      <w:numFmt w:val="bullet"/>
      <w:lvlText w:val="•"/>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6ECE80">
      <w:start w:val="1"/>
      <w:numFmt w:val="bullet"/>
      <w:lvlText w:val="o"/>
      <w:lvlJc w:val="left"/>
      <w:pPr>
        <w:ind w:left="5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68863C">
      <w:start w:val="1"/>
      <w:numFmt w:val="bullet"/>
      <w:lvlText w:val="▪"/>
      <w:lvlJc w:val="left"/>
      <w:pPr>
        <w:ind w:left="6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65F0E30"/>
    <w:multiLevelType w:val="multilevel"/>
    <w:tmpl w:val="19924BA0"/>
    <w:lvl w:ilvl="0">
      <w:start w:val="1"/>
      <w:numFmt w:val="decimal"/>
      <w:lvlText w:val="%1."/>
      <w:lvlJc w:val="left"/>
      <w:pPr>
        <w:ind w:left="13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9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7381288"/>
    <w:multiLevelType w:val="hybridMultilevel"/>
    <w:tmpl w:val="639E1310"/>
    <w:lvl w:ilvl="0" w:tplc="C59A5A20">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CC9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82D5E8">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DCFABA">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F208C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30701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38FAA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E033DE">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F85D5A">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8F260AC"/>
    <w:multiLevelType w:val="hybridMultilevel"/>
    <w:tmpl w:val="004E00CC"/>
    <w:lvl w:ilvl="0" w:tplc="105261BA">
      <w:start w:val="1"/>
      <w:numFmt w:val="lowerLetter"/>
      <w:lvlText w:val="%1."/>
      <w:lvlJc w:val="left"/>
      <w:pPr>
        <w:ind w:left="21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8D4ADF4">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FABB44">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4ACABD2">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98050E8">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A96B7F4">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B323DF4">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DF4E074">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C43844">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C4F693B"/>
    <w:multiLevelType w:val="hybridMultilevel"/>
    <w:tmpl w:val="910050C0"/>
    <w:lvl w:ilvl="0" w:tplc="3974730A">
      <w:start w:val="2"/>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70CA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05B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BCDB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0BC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2AB6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64FD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A4A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B643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C6A7DB4"/>
    <w:multiLevelType w:val="hybridMultilevel"/>
    <w:tmpl w:val="A474926A"/>
    <w:lvl w:ilvl="0" w:tplc="67FA76B6">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B1E23A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38C926">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7208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22B4B6">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BA975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C6B17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C123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68F8D4">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C931C28"/>
    <w:multiLevelType w:val="hybridMultilevel"/>
    <w:tmpl w:val="DB22670E"/>
    <w:lvl w:ilvl="0" w:tplc="DEF4EF8E">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89C90">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1EF6E0">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92890E">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9A8DEC">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9CD34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D29DA6">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AD9D8">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D2488E">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CB53CAC"/>
    <w:multiLevelType w:val="hybridMultilevel"/>
    <w:tmpl w:val="8B0CEF66"/>
    <w:lvl w:ilvl="0" w:tplc="B6126926">
      <w:start w:val="1"/>
      <w:numFmt w:val="decimal"/>
      <w:lvlText w:val="%1."/>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6ABEE4">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E0A4B4">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A2C328">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C43A9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28D52">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10DF16">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949892">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50143C">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EBA204D"/>
    <w:multiLevelType w:val="hybridMultilevel"/>
    <w:tmpl w:val="D350283C"/>
    <w:lvl w:ilvl="0" w:tplc="E0247230">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680AB0">
      <w:start w:val="1"/>
      <w:numFmt w:val="lowerLetter"/>
      <w:lvlText w:val="%2"/>
      <w:lvlJc w:val="left"/>
      <w:pPr>
        <w:ind w:left="17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1864C0">
      <w:start w:val="1"/>
      <w:numFmt w:val="lowerRoman"/>
      <w:lvlText w:val="%3"/>
      <w:lvlJc w:val="left"/>
      <w:pPr>
        <w:ind w:left="2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1A9214">
      <w:start w:val="1"/>
      <w:numFmt w:val="decimal"/>
      <w:lvlText w:val="%4"/>
      <w:lvlJc w:val="left"/>
      <w:pPr>
        <w:ind w:left="31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A5C5B96">
      <w:start w:val="1"/>
      <w:numFmt w:val="lowerLetter"/>
      <w:lvlText w:val="%5"/>
      <w:lvlJc w:val="left"/>
      <w:pPr>
        <w:ind w:left="38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C67FE6">
      <w:start w:val="1"/>
      <w:numFmt w:val="lowerRoman"/>
      <w:lvlText w:val="%6"/>
      <w:lvlJc w:val="left"/>
      <w:pPr>
        <w:ind w:left="46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B8DD16">
      <w:start w:val="1"/>
      <w:numFmt w:val="decimal"/>
      <w:lvlText w:val="%7"/>
      <w:lvlJc w:val="left"/>
      <w:pPr>
        <w:ind w:left="53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FC86A8">
      <w:start w:val="1"/>
      <w:numFmt w:val="lowerLetter"/>
      <w:lvlText w:val="%8"/>
      <w:lvlJc w:val="left"/>
      <w:pPr>
        <w:ind w:left="60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616053C">
      <w:start w:val="1"/>
      <w:numFmt w:val="lowerRoman"/>
      <w:lvlText w:val="%9"/>
      <w:lvlJc w:val="left"/>
      <w:pPr>
        <w:ind w:left="6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F5319FA"/>
    <w:multiLevelType w:val="hybridMultilevel"/>
    <w:tmpl w:val="755A87AA"/>
    <w:lvl w:ilvl="0" w:tplc="0234C09A">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148860">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6E54C">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5A9162">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0B288">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FA7D04">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7E77AA">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00444">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14420A">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FB249A8"/>
    <w:multiLevelType w:val="hybridMultilevel"/>
    <w:tmpl w:val="E97A9DC2"/>
    <w:lvl w:ilvl="0" w:tplc="A29CE80C">
      <w:start w:val="12"/>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B2291C">
      <w:start w:val="1"/>
      <w:numFmt w:val="lowerLetter"/>
      <w:lvlText w:val="%2"/>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86AC66">
      <w:start w:val="1"/>
      <w:numFmt w:val="lowerRoman"/>
      <w:lvlText w:val="%3"/>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D26DF4">
      <w:start w:val="1"/>
      <w:numFmt w:val="decimal"/>
      <w:lvlText w:val="%4"/>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7AD202">
      <w:start w:val="1"/>
      <w:numFmt w:val="lowerLetter"/>
      <w:lvlText w:val="%5"/>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34EAE6">
      <w:start w:val="1"/>
      <w:numFmt w:val="lowerRoman"/>
      <w:lvlText w:val="%6"/>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F20FE2">
      <w:start w:val="1"/>
      <w:numFmt w:val="decimal"/>
      <w:lvlText w:val="%7"/>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A31E4">
      <w:start w:val="1"/>
      <w:numFmt w:val="lowerLetter"/>
      <w:lvlText w:val="%8"/>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969800">
      <w:start w:val="1"/>
      <w:numFmt w:val="lowerRoman"/>
      <w:lvlText w:val="%9"/>
      <w:lvlJc w:val="left"/>
      <w:pPr>
        <w:ind w:left="6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2F02535"/>
    <w:multiLevelType w:val="hybridMultilevel"/>
    <w:tmpl w:val="3B940012"/>
    <w:lvl w:ilvl="0" w:tplc="2962E186">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1A258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A2C46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0CF70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DECA2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46843A">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0E42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47F02">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8189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33B664E"/>
    <w:multiLevelType w:val="hybridMultilevel"/>
    <w:tmpl w:val="3216C75C"/>
    <w:lvl w:ilvl="0" w:tplc="8842E2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69682">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DA1CA2">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9E552E">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CB6C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80536A">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3C09A4">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62052">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F970">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3F308F8"/>
    <w:multiLevelType w:val="hybridMultilevel"/>
    <w:tmpl w:val="85E4FB60"/>
    <w:lvl w:ilvl="0" w:tplc="528087F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63296">
      <w:start w:val="1"/>
      <w:numFmt w:val="lowerLetter"/>
      <w:lvlText w:val="%2"/>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14BAD8">
      <w:start w:val="1"/>
      <w:numFmt w:val="lowerRoman"/>
      <w:lvlText w:val="%3"/>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08B87A">
      <w:start w:val="1"/>
      <w:numFmt w:val="decimal"/>
      <w:lvlText w:val="%4"/>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948438">
      <w:start w:val="1"/>
      <w:numFmt w:val="lowerLetter"/>
      <w:lvlText w:val="%5"/>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7A20E8">
      <w:start w:val="1"/>
      <w:numFmt w:val="lowerRoman"/>
      <w:lvlText w:val="%6"/>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90F3AC">
      <w:start w:val="1"/>
      <w:numFmt w:val="decimal"/>
      <w:lvlText w:val="%7"/>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D827E8">
      <w:start w:val="1"/>
      <w:numFmt w:val="lowerLetter"/>
      <w:lvlText w:val="%8"/>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72FA7C">
      <w:start w:val="1"/>
      <w:numFmt w:val="lowerRoman"/>
      <w:lvlText w:val="%9"/>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53A14F2"/>
    <w:multiLevelType w:val="hybridMultilevel"/>
    <w:tmpl w:val="97262974"/>
    <w:lvl w:ilvl="0" w:tplc="8F2AD7B6">
      <w:start w:val="2"/>
      <w:numFmt w:val="decimal"/>
      <w:lvlText w:val="%1."/>
      <w:lvlJc w:val="left"/>
      <w:pPr>
        <w:ind w:left="2047"/>
      </w:pPr>
      <w:rPr>
        <w:rFonts w:ascii="Calibri" w:eastAsia="Calibri" w:hAnsi="Calibri" w:cs="Calibri"/>
        <w:b w:val="0"/>
        <w:i w:val="0"/>
        <w:strike w:val="0"/>
        <w:dstrike w:val="0"/>
        <w:color w:val="2E74B4"/>
        <w:sz w:val="32"/>
        <w:szCs w:val="32"/>
        <w:u w:val="none" w:color="000000"/>
        <w:bdr w:val="none" w:sz="0" w:space="0" w:color="auto"/>
        <w:shd w:val="clear" w:color="auto" w:fill="auto"/>
        <w:vertAlign w:val="baseline"/>
      </w:rPr>
    </w:lvl>
    <w:lvl w:ilvl="1" w:tplc="E9448188">
      <w:start w:val="1"/>
      <w:numFmt w:val="decimal"/>
      <w:lvlText w:val="%2."/>
      <w:lvlJc w:val="left"/>
      <w:pPr>
        <w:ind w:left="2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2B83822">
      <w:start w:val="1"/>
      <w:numFmt w:val="lowerRoman"/>
      <w:lvlText w:val="%3"/>
      <w:lvlJc w:val="left"/>
      <w:pPr>
        <w:ind w:left="16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FCB578">
      <w:start w:val="1"/>
      <w:numFmt w:val="decimal"/>
      <w:lvlText w:val="%4"/>
      <w:lvlJc w:val="left"/>
      <w:pPr>
        <w:ind w:left="23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62221C6">
      <w:start w:val="1"/>
      <w:numFmt w:val="lowerLetter"/>
      <w:lvlText w:val="%5"/>
      <w:lvlJc w:val="left"/>
      <w:pPr>
        <w:ind w:left="30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8CCD86">
      <w:start w:val="1"/>
      <w:numFmt w:val="lowerRoman"/>
      <w:lvlText w:val="%6"/>
      <w:lvlJc w:val="left"/>
      <w:pPr>
        <w:ind w:left="3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B345998">
      <w:start w:val="1"/>
      <w:numFmt w:val="decimal"/>
      <w:lvlText w:val="%7"/>
      <w:lvlJc w:val="left"/>
      <w:pPr>
        <w:ind w:left="44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2F69E8C">
      <w:start w:val="1"/>
      <w:numFmt w:val="lowerLetter"/>
      <w:lvlText w:val="%8"/>
      <w:lvlJc w:val="left"/>
      <w:pPr>
        <w:ind w:left="52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96CF99E">
      <w:start w:val="1"/>
      <w:numFmt w:val="lowerRoman"/>
      <w:lvlText w:val="%9"/>
      <w:lvlJc w:val="left"/>
      <w:pPr>
        <w:ind w:left="59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57314F8"/>
    <w:multiLevelType w:val="hybridMultilevel"/>
    <w:tmpl w:val="2FA8C0F2"/>
    <w:lvl w:ilvl="0" w:tplc="B9A0B0DE">
      <w:start w:val="1"/>
      <w:numFmt w:val="decimal"/>
      <w:lvlText w:val="%1)"/>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C0BD5A">
      <w:start w:val="1"/>
      <w:numFmt w:val="lowerLetter"/>
      <w:lvlText w:val="%2"/>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4EC7F0">
      <w:start w:val="1"/>
      <w:numFmt w:val="lowerRoman"/>
      <w:lvlText w:val="%3"/>
      <w:lvlJc w:val="left"/>
      <w:pPr>
        <w:ind w:left="2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7CB71E">
      <w:start w:val="1"/>
      <w:numFmt w:val="decimal"/>
      <w:lvlText w:val="%4"/>
      <w:lvlJc w:val="left"/>
      <w:pPr>
        <w:ind w:left="3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3C0BA0">
      <w:start w:val="1"/>
      <w:numFmt w:val="lowerLetter"/>
      <w:lvlText w:val="%5"/>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78BA1C">
      <w:start w:val="1"/>
      <w:numFmt w:val="lowerRoman"/>
      <w:lvlText w:val="%6"/>
      <w:lvlJc w:val="left"/>
      <w:pPr>
        <w:ind w:left="4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3C026C">
      <w:start w:val="1"/>
      <w:numFmt w:val="decimal"/>
      <w:lvlText w:val="%7"/>
      <w:lvlJc w:val="left"/>
      <w:pPr>
        <w:ind w:left="5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4A13E8">
      <w:start w:val="1"/>
      <w:numFmt w:val="lowerLetter"/>
      <w:lvlText w:val="%8"/>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342A32">
      <w:start w:val="1"/>
      <w:numFmt w:val="lowerRoman"/>
      <w:lvlText w:val="%9"/>
      <w:lvlJc w:val="left"/>
      <w:pPr>
        <w:ind w:left="6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8650D34"/>
    <w:multiLevelType w:val="hybridMultilevel"/>
    <w:tmpl w:val="EDC67138"/>
    <w:lvl w:ilvl="0" w:tplc="15DABD8A">
      <w:start w:val="1"/>
      <w:numFmt w:val="lowerLetter"/>
      <w:lvlText w:val="%1."/>
      <w:lvlJc w:val="left"/>
      <w:pPr>
        <w:ind w:left="1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F74E91C">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107FC6">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4646FA">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23C94">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4C7BA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4029C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A86F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842A2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AD475DF"/>
    <w:multiLevelType w:val="hybridMultilevel"/>
    <w:tmpl w:val="5CE05556"/>
    <w:lvl w:ilvl="0" w:tplc="55E46F2C">
      <w:start w:val="1"/>
      <w:numFmt w:val="lowerLetter"/>
      <w:lvlText w:val="%1)"/>
      <w:lvlJc w:val="left"/>
      <w:pPr>
        <w:ind w:left="1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AB162">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08413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84C430">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849B60">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C6E6A">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6608A2">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E7AE2">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92A584">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B6769B6"/>
    <w:multiLevelType w:val="hybridMultilevel"/>
    <w:tmpl w:val="9348B10A"/>
    <w:lvl w:ilvl="0" w:tplc="5FA23770">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E886E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84FB7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4EB9B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22C44">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6E413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A45DC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6E95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8208B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CEB09C2"/>
    <w:multiLevelType w:val="hybridMultilevel"/>
    <w:tmpl w:val="F4589098"/>
    <w:lvl w:ilvl="0" w:tplc="BBB21BF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CC8156">
      <w:start w:val="3"/>
      <w:numFmt w:val="lowerRoman"/>
      <w:lvlText w:val="%2."/>
      <w:lvlJc w:val="left"/>
      <w:pPr>
        <w:ind w:left="2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B08E5A">
      <w:start w:val="1"/>
      <w:numFmt w:val="lowerRoman"/>
      <w:lvlText w:val="%3"/>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467796">
      <w:start w:val="1"/>
      <w:numFmt w:val="decimal"/>
      <w:lvlText w:val="%4"/>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1A2182">
      <w:start w:val="1"/>
      <w:numFmt w:val="lowerLetter"/>
      <w:lvlText w:val="%5"/>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24B64">
      <w:start w:val="1"/>
      <w:numFmt w:val="lowerRoman"/>
      <w:lvlText w:val="%6"/>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20FFF2">
      <w:start w:val="1"/>
      <w:numFmt w:val="decimal"/>
      <w:lvlText w:val="%7"/>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64A28">
      <w:start w:val="1"/>
      <w:numFmt w:val="lowerLetter"/>
      <w:lvlText w:val="%8"/>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54DC54">
      <w:start w:val="1"/>
      <w:numFmt w:val="lowerRoman"/>
      <w:lvlText w:val="%9"/>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DA15768"/>
    <w:multiLevelType w:val="hybridMultilevel"/>
    <w:tmpl w:val="0C8003C2"/>
    <w:lvl w:ilvl="0" w:tplc="66A6580A">
      <w:start w:val="1"/>
      <w:numFmt w:val="upperLetter"/>
      <w:lvlText w:val="%1)"/>
      <w:lvlJc w:val="left"/>
      <w:pPr>
        <w:ind w:left="1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60E14E">
      <w:start w:val="1"/>
      <w:numFmt w:val="lowerLetter"/>
      <w:lvlText w:val="%2"/>
      <w:lvlJc w:val="left"/>
      <w:pPr>
        <w:ind w:left="1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012270E">
      <w:start w:val="1"/>
      <w:numFmt w:val="lowerRoman"/>
      <w:lvlText w:val="%3"/>
      <w:lvlJc w:val="left"/>
      <w:pPr>
        <w:ind w:left="1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A22D274">
      <w:start w:val="1"/>
      <w:numFmt w:val="decimal"/>
      <w:lvlText w:val="%4"/>
      <w:lvlJc w:val="left"/>
      <w:pPr>
        <w:ind w:left="2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848808A">
      <w:start w:val="1"/>
      <w:numFmt w:val="lowerLetter"/>
      <w:lvlText w:val="%5"/>
      <w:lvlJc w:val="left"/>
      <w:pPr>
        <w:ind w:left="3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C9C42E0">
      <w:start w:val="1"/>
      <w:numFmt w:val="lowerRoman"/>
      <w:lvlText w:val="%6"/>
      <w:lvlJc w:val="left"/>
      <w:pPr>
        <w:ind w:left="4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36A5B2">
      <w:start w:val="1"/>
      <w:numFmt w:val="decimal"/>
      <w:lvlText w:val="%7"/>
      <w:lvlJc w:val="left"/>
      <w:pPr>
        <w:ind w:left="4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48A956">
      <w:start w:val="1"/>
      <w:numFmt w:val="lowerLetter"/>
      <w:lvlText w:val="%8"/>
      <w:lvlJc w:val="left"/>
      <w:pPr>
        <w:ind w:left="5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081F9A">
      <w:start w:val="1"/>
      <w:numFmt w:val="lowerRoman"/>
      <w:lvlText w:val="%9"/>
      <w:lvlJc w:val="left"/>
      <w:pPr>
        <w:ind w:left="6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FBF16D9"/>
    <w:multiLevelType w:val="hybridMultilevel"/>
    <w:tmpl w:val="5B4CD166"/>
    <w:lvl w:ilvl="0" w:tplc="B8C6FF80">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A5EE568">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18E254">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5CE5CE">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CE224A">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52C66C">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3E3970">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66D8C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B6B990">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10D2B61"/>
    <w:multiLevelType w:val="hybridMultilevel"/>
    <w:tmpl w:val="CD42D6FE"/>
    <w:lvl w:ilvl="0" w:tplc="851C071C">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EE085C">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BC0140">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38F46E">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38AF66">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1E1050">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1EE5FA">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38A892">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6AE7EA">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23A3E85"/>
    <w:multiLevelType w:val="hybridMultilevel"/>
    <w:tmpl w:val="553439C0"/>
    <w:lvl w:ilvl="0" w:tplc="E0BE69A8">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8B21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C6C72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FB4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47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5C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2425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F7F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4C0F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29A1D27"/>
    <w:multiLevelType w:val="hybridMultilevel"/>
    <w:tmpl w:val="2E9ECFB0"/>
    <w:lvl w:ilvl="0" w:tplc="0B8089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E7108">
      <w:start w:val="1"/>
      <w:numFmt w:val="bullet"/>
      <w:lvlText w:val="o"/>
      <w:lvlJc w:val="left"/>
      <w:pPr>
        <w:ind w:left="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F449FA">
      <w:start w:val="1"/>
      <w:numFmt w:val="bullet"/>
      <w:lvlRestart w:val="0"/>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9E7EEC">
      <w:start w:val="1"/>
      <w:numFmt w:val="bullet"/>
      <w:lvlText w:val="•"/>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6D764">
      <w:start w:val="1"/>
      <w:numFmt w:val="bullet"/>
      <w:lvlText w:val="o"/>
      <w:lvlJc w:val="left"/>
      <w:pPr>
        <w:ind w:left="2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F679C2">
      <w:start w:val="1"/>
      <w:numFmt w:val="bullet"/>
      <w:lvlText w:val="▪"/>
      <w:lvlJc w:val="left"/>
      <w:pPr>
        <w:ind w:left="3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488A6">
      <w:start w:val="1"/>
      <w:numFmt w:val="bullet"/>
      <w:lvlText w:val="•"/>
      <w:lvlJc w:val="left"/>
      <w:pPr>
        <w:ind w:left="3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C5C5A">
      <w:start w:val="1"/>
      <w:numFmt w:val="bullet"/>
      <w:lvlText w:val="o"/>
      <w:lvlJc w:val="left"/>
      <w:pPr>
        <w:ind w:left="4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6EA300">
      <w:start w:val="1"/>
      <w:numFmt w:val="bullet"/>
      <w:lvlText w:val="▪"/>
      <w:lvlJc w:val="left"/>
      <w:pPr>
        <w:ind w:left="5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3D67C3E"/>
    <w:multiLevelType w:val="hybridMultilevel"/>
    <w:tmpl w:val="513A9D70"/>
    <w:lvl w:ilvl="0" w:tplc="466878CC">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A05202">
      <w:start w:val="1"/>
      <w:numFmt w:val="lowerLetter"/>
      <w:lvlText w:val="%2"/>
      <w:lvlJc w:val="left"/>
      <w:pPr>
        <w:ind w:left="1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A8AFB0">
      <w:start w:val="1"/>
      <w:numFmt w:val="lowerRoman"/>
      <w:lvlText w:val="%3"/>
      <w:lvlJc w:val="left"/>
      <w:pPr>
        <w:ind w:left="19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1ECDE6">
      <w:start w:val="1"/>
      <w:numFmt w:val="decimal"/>
      <w:lvlText w:val="%4"/>
      <w:lvlJc w:val="left"/>
      <w:pPr>
        <w:ind w:left="26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481D7E">
      <w:start w:val="1"/>
      <w:numFmt w:val="lowerLetter"/>
      <w:lvlText w:val="%5"/>
      <w:lvlJc w:val="left"/>
      <w:pPr>
        <w:ind w:left="33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4840B8">
      <w:start w:val="1"/>
      <w:numFmt w:val="lowerRoman"/>
      <w:lvlText w:val="%6"/>
      <w:lvlJc w:val="left"/>
      <w:pPr>
        <w:ind w:left="40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8E3B78">
      <w:start w:val="1"/>
      <w:numFmt w:val="decimal"/>
      <w:lvlText w:val="%7"/>
      <w:lvlJc w:val="left"/>
      <w:pPr>
        <w:ind w:left="47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096C22C">
      <w:start w:val="1"/>
      <w:numFmt w:val="lowerLetter"/>
      <w:lvlText w:val="%8"/>
      <w:lvlJc w:val="left"/>
      <w:pPr>
        <w:ind w:left="55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864B5E">
      <w:start w:val="1"/>
      <w:numFmt w:val="lowerRoman"/>
      <w:lvlText w:val="%9"/>
      <w:lvlJc w:val="left"/>
      <w:pPr>
        <w:ind w:left="62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6606B3A"/>
    <w:multiLevelType w:val="hybridMultilevel"/>
    <w:tmpl w:val="0390E278"/>
    <w:lvl w:ilvl="0" w:tplc="C68452E4">
      <w:start w:val="4"/>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5ADC8C">
      <w:start w:val="1"/>
      <w:numFmt w:val="decimal"/>
      <w:lvlText w:val="%2."/>
      <w:lvlJc w:val="left"/>
      <w:pPr>
        <w:ind w:left="2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144D4E">
      <w:start w:val="1"/>
      <w:numFmt w:val="lowerRoman"/>
      <w:lvlText w:val="%3"/>
      <w:lvlJc w:val="left"/>
      <w:pPr>
        <w:ind w:left="1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B4075A">
      <w:start w:val="1"/>
      <w:numFmt w:val="decimal"/>
      <w:lvlText w:val="%4"/>
      <w:lvlJc w:val="left"/>
      <w:pPr>
        <w:ind w:left="2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F41D62">
      <w:start w:val="1"/>
      <w:numFmt w:val="lowerLetter"/>
      <w:lvlText w:val="%5"/>
      <w:lvlJc w:val="left"/>
      <w:pPr>
        <w:ind w:left="3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D2E15B6">
      <w:start w:val="1"/>
      <w:numFmt w:val="lowerRoman"/>
      <w:lvlText w:val="%6"/>
      <w:lvlJc w:val="left"/>
      <w:pPr>
        <w:ind w:left="41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87CE36A">
      <w:start w:val="1"/>
      <w:numFmt w:val="decimal"/>
      <w:lvlText w:val="%7"/>
      <w:lvlJc w:val="left"/>
      <w:pPr>
        <w:ind w:left="48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6A2804">
      <w:start w:val="1"/>
      <w:numFmt w:val="lowerLetter"/>
      <w:lvlText w:val="%8"/>
      <w:lvlJc w:val="left"/>
      <w:pPr>
        <w:ind w:left="55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186B7F0">
      <w:start w:val="1"/>
      <w:numFmt w:val="lowerRoman"/>
      <w:lvlText w:val="%9"/>
      <w:lvlJc w:val="left"/>
      <w:pPr>
        <w:ind w:left="62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81901B1"/>
    <w:multiLevelType w:val="hybridMultilevel"/>
    <w:tmpl w:val="2E5CEF44"/>
    <w:lvl w:ilvl="0" w:tplc="C10678EA">
      <w:start w:val="1"/>
      <w:numFmt w:val="decimal"/>
      <w:lvlText w:val="%1."/>
      <w:lvlJc w:val="left"/>
      <w:pPr>
        <w:ind w:left="1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4843D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B2A26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D84D78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4EC9A8">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7C50A6">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A4862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D34A91C">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F413B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8AF7E1B"/>
    <w:multiLevelType w:val="hybridMultilevel"/>
    <w:tmpl w:val="39E0B752"/>
    <w:lvl w:ilvl="0" w:tplc="3D322430">
      <w:start w:val="1"/>
      <w:numFmt w:val="decimal"/>
      <w:lvlText w:val="%1."/>
      <w:lvlJc w:val="left"/>
      <w:pPr>
        <w:ind w:left="1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785F7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C569D3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364E39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5842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CAFF4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305C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8E711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79273B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ABC1AF9"/>
    <w:multiLevelType w:val="hybridMultilevel"/>
    <w:tmpl w:val="E50A6736"/>
    <w:lvl w:ilvl="0" w:tplc="0CA21AC2">
      <w:start w:val="1"/>
      <w:numFmt w:val="decimal"/>
      <w:lvlText w:val="%1."/>
      <w:lvlJc w:val="left"/>
      <w:pPr>
        <w:ind w:left="21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B364A7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683C58">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17CD2C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86C17C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F18C63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9A34E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4884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9AE2B1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B620ECF"/>
    <w:multiLevelType w:val="hybridMultilevel"/>
    <w:tmpl w:val="9F3AED7A"/>
    <w:lvl w:ilvl="0" w:tplc="111A8F94">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ED5A8">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600DC">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C2866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C558">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86450">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E038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CDC62">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2B33A">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BA64729"/>
    <w:multiLevelType w:val="hybridMultilevel"/>
    <w:tmpl w:val="DD1632B8"/>
    <w:lvl w:ilvl="0" w:tplc="44746D0C">
      <w:start w:val="1"/>
      <w:numFmt w:val="lowerLetter"/>
      <w:lvlText w:val="%1."/>
      <w:lvlJc w:val="left"/>
      <w:pPr>
        <w:ind w:left="21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AC480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464D46">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2E1388">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D667C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C4A1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52DED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681A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26BA70">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CA32746"/>
    <w:multiLevelType w:val="hybridMultilevel"/>
    <w:tmpl w:val="B5DAE9B6"/>
    <w:lvl w:ilvl="0" w:tplc="6AAA891E">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34CF64">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705C2C">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8CDF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2C0D796">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8603AF4">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4E5510">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401EA4">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FE6A5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D3450CA"/>
    <w:multiLevelType w:val="hybridMultilevel"/>
    <w:tmpl w:val="5B5070E0"/>
    <w:lvl w:ilvl="0" w:tplc="D0A6FD28">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22694">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F04F68">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76D158">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FECF02">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E63550">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786840">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A4F44">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20FA2E">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D68227A"/>
    <w:multiLevelType w:val="hybridMultilevel"/>
    <w:tmpl w:val="C1D6A0DA"/>
    <w:lvl w:ilvl="0" w:tplc="54302EE8">
      <w:start w:val="1"/>
      <w:numFmt w:val="decimal"/>
      <w:lvlText w:val="%1."/>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FEBDF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C0FE1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126958">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C0476">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7EE1BA">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70ECA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04602">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A80BC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0281DB7"/>
    <w:multiLevelType w:val="hybridMultilevel"/>
    <w:tmpl w:val="59521936"/>
    <w:lvl w:ilvl="0" w:tplc="A0C0732E">
      <w:start w:val="1"/>
      <w:numFmt w:val="bullet"/>
      <w:lvlText w:val="-"/>
      <w:lvlJc w:val="left"/>
      <w:pPr>
        <w:ind w:left="2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6A8812">
      <w:start w:val="1"/>
      <w:numFmt w:val="bullet"/>
      <w:lvlText w:val="o"/>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6CFC00">
      <w:start w:val="1"/>
      <w:numFmt w:val="bullet"/>
      <w:lvlText w:val="▪"/>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A80194">
      <w:start w:val="1"/>
      <w:numFmt w:val="bullet"/>
      <w:lvlText w:val="•"/>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D04134">
      <w:start w:val="1"/>
      <w:numFmt w:val="bullet"/>
      <w:lvlText w:val="o"/>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822F48">
      <w:start w:val="1"/>
      <w:numFmt w:val="bullet"/>
      <w:lvlText w:val="▪"/>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64520">
      <w:start w:val="1"/>
      <w:numFmt w:val="bullet"/>
      <w:lvlText w:val="•"/>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72B4C0">
      <w:start w:val="1"/>
      <w:numFmt w:val="bullet"/>
      <w:lvlText w:val="o"/>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1EBD58">
      <w:start w:val="1"/>
      <w:numFmt w:val="bullet"/>
      <w:lvlText w:val="▪"/>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0613182"/>
    <w:multiLevelType w:val="hybridMultilevel"/>
    <w:tmpl w:val="0B564D90"/>
    <w:lvl w:ilvl="0" w:tplc="19F076F0">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EAA87C">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AB6E8">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8C899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BE29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A0506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D6E50C">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3CF37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943CDA">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0CE7805"/>
    <w:multiLevelType w:val="hybridMultilevel"/>
    <w:tmpl w:val="48707874"/>
    <w:lvl w:ilvl="0" w:tplc="8A7E9A0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FC4E02">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0EAC9E">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3AE5D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E607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B281C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6A794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4A2152">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E0233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0D4651B"/>
    <w:multiLevelType w:val="hybridMultilevel"/>
    <w:tmpl w:val="41AAA28C"/>
    <w:lvl w:ilvl="0" w:tplc="59E40250">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272400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345CD2">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1A47FA">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76DCA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2C17F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906EE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7E9884">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C4E97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1344794"/>
    <w:multiLevelType w:val="hybridMultilevel"/>
    <w:tmpl w:val="8DE4095A"/>
    <w:lvl w:ilvl="0" w:tplc="18AE3928">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22068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AAB24A">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1E1368">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49972">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5E666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E2120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56A278">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3E46A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13F78F3"/>
    <w:multiLevelType w:val="hybridMultilevel"/>
    <w:tmpl w:val="A0B6E7AC"/>
    <w:lvl w:ilvl="0" w:tplc="46A202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E0902">
      <w:start w:val="1"/>
      <w:numFmt w:val="upperLetter"/>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C6D706">
      <w:start w:val="1"/>
      <w:numFmt w:val="lowerRoman"/>
      <w:lvlText w:val="%3"/>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CE417C">
      <w:start w:val="1"/>
      <w:numFmt w:val="decimal"/>
      <w:lvlText w:val="%4"/>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E449C">
      <w:start w:val="1"/>
      <w:numFmt w:val="lowerLetter"/>
      <w:lvlText w:val="%5"/>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FA5D98">
      <w:start w:val="1"/>
      <w:numFmt w:val="lowerRoman"/>
      <w:lvlText w:val="%6"/>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26BDDC">
      <w:start w:val="1"/>
      <w:numFmt w:val="decimal"/>
      <w:lvlText w:val="%7"/>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C8984">
      <w:start w:val="1"/>
      <w:numFmt w:val="lowerLetter"/>
      <w:lvlText w:val="%8"/>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824A30">
      <w:start w:val="1"/>
      <w:numFmt w:val="lowerRoman"/>
      <w:lvlText w:val="%9"/>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2BC192C"/>
    <w:multiLevelType w:val="hybridMultilevel"/>
    <w:tmpl w:val="A9140B9C"/>
    <w:lvl w:ilvl="0" w:tplc="DB26CD36">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AC522">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CE0DAC">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7ED5EA">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2CDD62">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92BD4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0C6C7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6CA93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E4EEC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3B20043"/>
    <w:multiLevelType w:val="hybridMultilevel"/>
    <w:tmpl w:val="87BEF6BA"/>
    <w:lvl w:ilvl="0" w:tplc="F4C856A0">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6C78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ECD91E">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6A5AE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E2CA">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D2EDD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D2949C">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4AB1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EE3D14">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5361ECE"/>
    <w:multiLevelType w:val="hybridMultilevel"/>
    <w:tmpl w:val="9CBEB25C"/>
    <w:lvl w:ilvl="0" w:tplc="FF561BA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4648CA">
      <w:start w:val="1"/>
      <w:numFmt w:val="upperLetter"/>
      <w:lvlText w:val="%2."/>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500EDE">
      <w:start w:val="1"/>
      <w:numFmt w:val="lowerRoman"/>
      <w:lvlText w:val="%3"/>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F6516C">
      <w:start w:val="1"/>
      <w:numFmt w:val="decimal"/>
      <w:lvlText w:val="%4"/>
      <w:lvlJc w:val="left"/>
      <w:pPr>
        <w:ind w:left="2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BCC5B2">
      <w:start w:val="1"/>
      <w:numFmt w:val="lowerLetter"/>
      <w:lvlText w:val="%5"/>
      <w:lvlJc w:val="left"/>
      <w:pPr>
        <w:ind w:left="3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8CA56E">
      <w:start w:val="1"/>
      <w:numFmt w:val="lowerRoman"/>
      <w:lvlText w:val="%6"/>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3C426E">
      <w:start w:val="1"/>
      <w:numFmt w:val="decimal"/>
      <w:lvlText w:val="%7"/>
      <w:lvlJc w:val="left"/>
      <w:pPr>
        <w:ind w:left="4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FA648E">
      <w:start w:val="1"/>
      <w:numFmt w:val="lowerLetter"/>
      <w:lvlText w:val="%8"/>
      <w:lvlJc w:val="left"/>
      <w:pPr>
        <w:ind w:left="5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F29962">
      <w:start w:val="1"/>
      <w:numFmt w:val="lowerRoman"/>
      <w:lvlText w:val="%9"/>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6BF729B5"/>
    <w:multiLevelType w:val="hybridMultilevel"/>
    <w:tmpl w:val="7C6E21F8"/>
    <w:lvl w:ilvl="0" w:tplc="82EC363E">
      <w:start w:val="1"/>
      <w:numFmt w:val="upperLetter"/>
      <w:lvlText w:val="%1)"/>
      <w:lvlJc w:val="left"/>
      <w:pPr>
        <w:ind w:left="2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5C2DB2">
      <w:start w:val="1"/>
      <w:numFmt w:val="lowerLetter"/>
      <w:lvlText w:val="%2"/>
      <w:lvlJc w:val="left"/>
      <w:pPr>
        <w:ind w:left="1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76DCDC">
      <w:start w:val="1"/>
      <w:numFmt w:val="lowerRoman"/>
      <w:lvlText w:val="%3"/>
      <w:lvlJc w:val="left"/>
      <w:pPr>
        <w:ind w:left="2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284C28">
      <w:start w:val="1"/>
      <w:numFmt w:val="decimal"/>
      <w:lvlText w:val="%4"/>
      <w:lvlJc w:val="left"/>
      <w:pPr>
        <w:ind w:left="2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4E66CA">
      <w:start w:val="1"/>
      <w:numFmt w:val="lowerLetter"/>
      <w:lvlText w:val="%5"/>
      <w:lvlJc w:val="left"/>
      <w:pPr>
        <w:ind w:left="3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58FFC4">
      <w:start w:val="1"/>
      <w:numFmt w:val="lowerRoman"/>
      <w:lvlText w:val="%6"/>
      <w:lvlJc w:val="left"/>
      <w:pPr>
        <w:ind w:left="4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188DD2">
      <w:start w:val="1"/>
      <w:numFmt w:val="decimal"/>
      <w:lvlText w:val="%7"/>
      <w:lvlJc w:val="left"/>
      <w:pPr>
        <w:ind w:left="4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C6A56BA">
      <w:start w:val="1"/>
      <w:numFmt w:val="lowerLetter"/>
      <w:lvlText w:val="%8"/>
      <w:lvlJc w:val="left"/>
      <w:pPr>
        <w:ind w:left="5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627CEA">
      <w:start w:val="1"/>
      <w:numFmt w:val="lowerRoman"/>
      <w:lvlText w:val="%9"/>
      <w:lvlJc w:val="left"/>
      <w:pPr>
        <w:ind w:left="6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F8060FD"/>
    <w:multiLevelType w:val="hybridMultilevel"/>
    <w:tmpl w:val="BD9EFF70"/>
    <w:lvl w:ilvl="0" w:tplc="1334F8BE">
      <w:start w:val="1"/>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E8B6D2">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52C2DC">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2CFCC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48677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82DFA6">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1279D2">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6488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CC3E9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FF30DAF"/>
    <w:multiLevelType w:val="hybridMultilevel"/>
    <w:tmpl w:val="464E9978"/>
    <w:lvl w:ilvl="0" w:tplc="F4B21180">
      <w:start w:val="3"/>
      <w:numFmt w:val="lowerLetter"/>
      <w:lvlText w:val="%1."/>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DA126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A48DFA">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52B216">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6F736">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B23A8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583A60">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627C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986C4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05777B1"/>
    <w:multiLevelType w:val="hybridMultilevel"/>
    <w:tmpl w:val="4BFA06A2"/>
    <w:lvl w:ilvl="0" w:tplc="C002B2EA">
      <w:start w:val="1"/>
      <w:numFmt w:val="lowerLetter"/>
      <w:lvlText w:val="%1."/>
      <w:lvlJc w:val="left"/>
      <w:pPr>
        <w:ind w:left="2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60A7B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BAC813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872EB1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F04B21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50733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72086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70627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809DD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0776593"/>
    <w:multiLevelType w:val="hybridMultilevel"/>
    <w:tmpl w:val="DF08DD1A"/>
    <w:lvl w:ilvl="0" w:tplc="31A2670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FC7E84">
      <w:start w:val="1"/>
      <w:numFmt w:val="upperLetter"/>
      <w:lvlText w:val="%2."/>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A109480">
      <w:start w:val="1"/>
      <w:numFmt w:val="lowerRoman"/>
      <w:lvlText w:val="%3"/>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12769E">
      <w:start w:val="1"/>
      <w:numFmt w:val="decimal"/>
      <w:lvlText w:val="%4"/>
      <w:lvlJc w:val="left"/>
      <w:pPr>
        <w:ind w:left="2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646F6">
      <w:start w:val="1"/>
      <w:numFmt w:val="lowerLetter"/>
      <w:lvlText w:val="%5"/>
      <w:lvlJc w:val="left"/>
      <w:pPr>
        <w:ind w:left="3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3AF154">
      <w:start w:val="1"/>
      <w:numFmt w:val="lowerRoman"/>
      <w:lvlText w:val="%6"/>
      <w:lvlJc w:val="left"/>
      <w:pPr>
        <w:ind w:left="3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A2EAB4">
      <w:start w:val="1"/>
      <w:numFmt w:val="decimal"/>
      <w:lvlText w:val="%7"/>
      <w:lvlJc w:val="left"/>
      <w:pPr>
        <w:ind w:left="4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F45AB4">
      <w:start w:val="1"/>
      <w:numFmt w:val="lowerLetter"/>
      <w:lvlText w:val="%8"/>
      <w:lvlJc w:val="left"/>
      <w:pPr>
        <w:ind w:left="5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BE2A14">
      <w:start w:val="1"/>
      <w:numFmt w:val="lowerRoman"/>
      <w:lvlText w:val="%9"/>
      <w:lvlJc w:val="left"/>
      <w:pPr>
        <w:ind w:left="6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1D129AC"/>
    <w:multiLevelType w:val="hybridMultilevel"/>
    <w:tmpl w:val="AB7AFF54"/>
    <w:lvl w:ilvl="0" w:tplc="C2F848A0">
      <w:start w:val="1"/>
      <w:numFmt w:val="decimal"/>
      <w:lvlText w:val="%1."/>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6C348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08867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9A996E">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E79BC">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FA934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5460F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02592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DAF4E0">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43B4243"/>
    <w:multiLevelType w:val="hybridMultilevel"/>
    <w:tmpl w:val="8A5A3936"/>
    <w:lvl w:ilvl="0" w:tplc="19D45CD8">
      <w:start w:val="5"/>
      <w:numFmt w:val="upperRoman"/>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E0B18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0E85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B2B89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846A40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2E09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904D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742D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9C25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5574C13"/>
    <w:multiLevelType w:val="hybridMultilevel"/>
    <w:tmpl w:val="4EAA2458"/>
    <w:lvl w:ilvl="0" w:tplc="340A0001">
      <w:start w:val="1"/>
      <w:numFmt w:val="bullet"/>
      <w:lvlText w:val=""/>
      <w:lvlJc w:val="left"/>
      <w:pPr>
        <w:ind w:left="2420" w:hanging="360"/>
      </w:pPr>
      <w:rPr>
        <w:rFonts w:ascii="Symbol" w:hAnsi="Symbol" w:hint="default"/>
      </w:rPr>
    </w:lvl>
    <w:lvl w:ilvl="1" w:tplc="340A0003" w:tentative="1">
      <w:start w:val="1"/>
      <w:numFmt w:val="bullet"/>
      <w:lvlText w:val="o"/>
      <w:lvlJc w:val="left"/>
      <w:pPr>
        <w:ind w:left="3140" w:hanging="360"/>
      </w:pPr>
      <w:rPr>
        <w:rFonts w:ascii="Courier New" w:hAnsi="Courier New" w:cs="Courier New" w:hint="default"/>
      </w:rPr>
    </w:lvl>
    <w:lvl w:ilvl="2" w:tplc="340A0005" w:tentative="1">
      <w:start w:val="1"/>
      <w:numFmt w:val="bullet"/>
      <w:lvlText w:val=""/>
      <w:lvlJc w:val="left"/>
      <w:pPr>
        <w:ind w:left="3860" w:hanging="360"/>
      </w:pPr>
      <w:rPr>
        <w:rFonts w:ascii="Wingdings" w:hAnsi="Wingdings" w:hint="default"/>
      </w:rPr>
    </w:lvl>
    <w:lvl w:ilvl="3" w:tplc="340A0001" w:tentative="1">
      <w:start w:val="1"/>
      <w:numFmt w:val="bullet"/>
      <w:lvlText w:val=""/>
      <w:lvlJc w:val="left"/>
      <w:pPr>
        <w:ind w:left="4580" w:hanging="360"/>
      </w:pPr>
      <w:rPr>
        <w:rFonts w:ascii="Symbol" w:hAnsi="Symbol" w:hint="default"/>
      </w:rPr>
    </w:lvl>
    <w:lvl w:ilvl="4" w:tplc="340A0003" w:tentative="1">
      <w:start w:val="1"/>
      <w:numFmt w:val="bullet"/>
      <w:lvlText w:val="o"/>
      <w:lvlJc w:val="left"/>
      <w:pPr>
        <w:ind w:left="5300" w:hanging="360"/>
      </w:pPr>
      <w:rPr>
        <w:rFonts w:ascii="Courier New" w:hAnsi="Courier New" w:cs="Courier New" w:hint="default"/>
      </w:rPr>
    </w:lvl>
    <w:lvl w:ilvl="5" w:tplc="340A0005" w:tentative="1">
      <w:start w:val="1"/>
      <w:numFmt w:val="bullet"/>
      <w:lvlText w:val=""/>
      <w:lvlJc w:val="left"/>
      <w:pPr>
        <w:ind w:left="6020" w:hanging="360"/>
      </w:pPr>
      <w:rPr>
        <w:rFonts w:ascii="Wingdings" w:hAnsi="Wingdings" w:hint="default"/>
      </w:rPr>
    </w:lvl>
    <w:lvl w:ilvl="6" w:tplc="340A0001" w:tentative="1">
      <w:start w:val="1"/>
      <w:numFmt w:val="bullet"/>
      <w:lvlText w:val=""/>
      <w:lvlJc w:val="left"/>
      <w:pPr>
        <w:ind w:left="6740" w:hanging="360"/>
      </w:pPr>
      <w:rPr>
        <w:rFonts w:ascii="Symbol" w:hAnsi="Symbol" w:hint="default"/>
      </w:rPr>
    </w:lvl>
    <w:lvl w:ilvl="7" w:tplc="340A0003" w:tentative="1">
      <w:start w:val="1"/>
      <w:numFmt w:val="bullet"/>
      <w:lvlText w:val="o"/>
      <w:lvlJc w:val="left"/>
      <w:pPr>
        <w:ind w:left="7460" w:hanging="360"/>
      </w:pPr>
      <w:rPr>
        <w:rFonts w:ascii="Courier New" w:hAnsi="Courier New" w:cs="Courier New" w:hint="default"/>
      </w:rPr>
    </w:lvl>
    <w:lvl w:ilvl="8" w:tplc="340A0005" w:tentative="1">
      <w:start w:val="1"/>
      <w:numFmt w:val="bullet"/>
      <w:lvlText w:val=""/>
      <w:lvlJc w:val="left"/>
      <w:pPr>
        <w:ind w:left="8180" w:hanging="360"/>
      </w:pPr>
      <w:rPr>
        <w:rFonts w:ascii="Wingdings" w:hAnsi="Wingdings" w:hint="default"/>
      </w:rPr>
    </w:lvl>
  </w:abstractNum>
  <w:abstractNum w:abstractNumId="131" w15:restartNumberingAfterBreak="0">
    <w:nsid w:val="75784900"/>
    <w:multiLevelType w:val="hybridMultilevel"/>
    <w:tmpl w:val="B6E03174"/>
    <w:lvl w:ilvl="0" w:tplc="B96290E2">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C6BE2">
      <w:start w:val="1"/>
      <w:numFmt w:val="bullet"/>
      <w:lvlText w:val="o"/>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DC39C0">
      <w:start w:val="1"/>
      <w:numFmt w:val="bullet"/>
      <w:lvlText w:val="▪"/>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41B66">
      <w:start w:val="1"/>
      <w:numFmt w:val="bullet"/>
      <w:lvlText w:val="•"/>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68B12">
      <w:start w:val="1"/>
      <w:numFmt w:val="bullet"/>
      <w:lvlText w:val="o"/>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26026">
      <w:start w:val="1"/>
      <w:numFmt w:val="bullet"/>
      <w:lvlText w:val="▪"/>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C49C4">
      <w:start w:val="1"/>
      <w:numFmt w:val="bullet"/>
      <w:lvlText w:val="•"/>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E712E">
      <w:start w:val="1"/>
      <w:numFmt w:val="bullet"/>
      <w:lvlText w:val="o"/>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DCB81A">
      <w:start w:val="1"/>
      <w:numFmt w:val="bullet"/>
      <w:lvlText w:val="▪"/>
      <w:lvlJc w:val="left"/>
      <w:pPr>
        <w:ind w:left="6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6A44CF0"/>
    <w:multiLevelType w:val="hybridMultilevel"/>
    <w:tmpl w:val="B4D04756"/>
    <w:lvl w:ilvl="0" w:tplc="26D64960">
      <w:start w:val="3"/>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E701D3A">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0E91B4">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D8B0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12B5C0">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F0C462">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3CC548">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729BF2">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B8EEE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8BC2482"/>
    <w:multiLevelType w:val="hybridMultilevel"/>
    <w:tmpl w:val="ACD61A8A"/>
    <w:lvl w:ilvl="0" w:tplc="894835FC">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07BB8">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F81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F68B5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EB18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70CDC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8F1C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E8479E">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2E906A">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8FA6597"/>
    <w:multiLevelType w:val="hybridMultilevel"/>
    <w:tmpl w:val="44E47010"/>
    <w:lvl w:ilvl="0" w:tplc="77B60542">
      <w:start w:val="1"/>
      <w:numFmt w:val="lowerLetter"/>
      <w:lvlText w:val="%1."/>
      <w:lvlJc w:val="left"/>
      <w:pPr>
        <w:ind w:left="2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B257EA">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144D1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2E33E4">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8A426">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5C00C2">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ACE04">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42CDC">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62327A">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9E930CA"/>
    <w:multiLevelType w:val="hybridMultilevel"/>
    <w:tmpl w:val="CD76A320"/>
    <w:lvl w:ilvl="0" w:tplc="8B42DBDE">
      <w:start w:val="1"/>
      <w:numFmt w:val="upperLetter"/>
      <w:lvlText w:val="%1)"/>
      <w:lvlJc w:val="left"/>
      <w:pPr>
        <w:ind w:left="2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8AA9168">
      <w:start w:val="1"/>
      <w:numFmt w:val="lowerLetter"/>
      <w:lvlText w:val="%2"/>
      <w:lvlJc w:val="left"/>
      <w:pPr>
        <w:ind w:left="15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30968A">
      <w:start w:val="1"/>
      <w:numFmt w:val="lowerRoman"/>
      <w:lvlText w:val="%3"/>
      <w:lvlJc w:val="left"/>
      <w:pPr>
        <w:ind w:left="22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DAD48A">
      <w:start w:val="1"/>
      <w:numFmt w:val="decimal"/>
      <w:lvlText w:val="%4"/>
      <w:lvlJc w:val="left"/>
      <w:pPr>
        <w:ind w:left="29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694A280">
      <w:start w:val="1"/>
      <w:numFmt w:val="lowerLetter"/>
      <w:lvlText w:val="%5"/>
      <w:lvlJc w:val="left"/>
      <w:pPr>
        <w:ind w:left="37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6087A68">
      <w:start w:val="1"/>
      <w:numFmt w:val="lowerRoman"/>
      <w:lvlText w:val="%6"/>
      <w:lvlJc w:val="left"/>
      <w:pPr>
        <w:ind w:left="44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4AE102">
      <w:start w:val="1"/>
      <w:numFmt w:val="decimal"/>
      <w:lvlText w:val="%7"/>
      <w:lvlJc w:val="left"/>
      <w:pPr>
        <w:ind w:left="51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E901788">
      <w:start w:val="1"/>
      <w:numFmt w:val="lowerLetter"/>
      <w:lvlText w:val="%8"/>
      <w:lvlJc w:val="left"/>
      <w:pPr>
        <w:ind w:left="58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59EE8D8">
      <w:start w:val="1"/>
      <w:numFmt w:val="lowerRoman"/>
      <w:lvlText w:val="%9"/>
      <w:lvlJc w:val="left"/>
      <w:pPr>
        <w:ind w:left="65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A487F56"/>
    <w:multiLevelType w:val="hybridMultilevel"/>
    <w:tmpl w:val="C0528EFE"/>
    <w:lvl w:ilvl="0" w:tplc="2292C41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C1C62">
      <w:start w:val="1"/>
      <w:numFmt w:val="lowerLetter"/>
      <w:lvlText w:val="%2"/>
      <w:lvlJc w:val="left"/>
      <w:pPr>
        <w:ind w:left="1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8C1B08">
      <w:start w:val="1"/>
      <w:numFmt w:val="lowerRoman"/>
      <w:lvlText w:val="%3"/>
      <w:lvlJc w:val="left"/>
      <w:pPr>
        <w:ind w:left="2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00A5EE">
      <w:start w:val="1"/>
      <w:numFmt w:val="decimal"/>
      <w:lvlText w:val="%4"/>
      <w:lvlJc w:val="left"/>
      <w:pPr>
        <w:ind w:left="2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2B826">
      <w:start w:val="1"/>
      <w:numFmt w:val="lowerLetter"/>
      <w:lvlText w:val="%5"/>
      <w:lvlJc w:val="left"/>
      <w:pPr>
        <w:ind w:left="3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18B1D4">
      <w:start w:val="1"/>
      <w:numFmt w:val="lowerRoman"/>
      <w:lvlText w:val="%6"/>
      <w:lvlJc w:val="left"/>
      <w:pPr>
        <w:ind w:left="4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B4F5AA">
      <w:start w:val="1"/>
      <w:numFmt w:val="decimal"/>
      <w:lvlText w:val="%7"/>
      <w:lvlJc w:val="left"/>
      <w:pPr>
        <w:ind w:left="5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8BB7E">
      <w:start w:val="1"/>
      <w:numFmt w:val="lowerLetter"/>
      <w:lvlText w:val="%8"/>
      <w:lvlJc w:val="left"/>
      <w:pPr>
        <w:ind w:left="5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4EF8E8">
      <w:start w:val="1"/>
      <w:numFmt w:val="lowerRoman"/>
      <w:lvlText w:val="%9"/>
      <w:lvlJc w:val="left"/>
      <w:pPr>
        <w:ind w:left="6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A8648B3"/>
    <w:multiLevelType w:val="hybridMultilevel"/>
    <w:tmpl w:val="6D6C4268"/>
    <w:lvl w:ilvl="0" w:tplc="F530BB1E">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6B97E">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805FBE">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96EEFC">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BADBC2">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F29854">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05E7A">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FC920A">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CC1D24">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AE20AA2"/>
    <w:multiLevelType w:val="hybridMultilevel"/>
    <w:tmpl w:val="4B0C6406"/>
    <w:lvl w:ilvl="0" w:tplc="CBD8BD08">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AEA9E4">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429214">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78402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44684">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86888A">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5CE496">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EBF70">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20A9C0">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B472E49"/>
    <w:multiLevelType w:val="hybridMultilevel"/>
    <w:tmpl w:val="AD645B76"/>
    <w:lvl w:ilvl="0" w:tplc="24486530">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463D20">
      <w:start w:val="1"/>
      <w:numFmt w:val="lowerLetter"/>
      <w:lvlText w:val="%2"/>
      <w:lvlJc w:val="left"/>
      <w:pPr>
        <w:ind w:left="1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C42B24">
      <w:start w:val="1"/>
      <w:numFmt w:val="lowerRoman"/>
      <w:lvlText w:val="%3"/>
      <w:lvlJc w:val="left"/>
      <w:pPr>
        <w:ind w:left="1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2029DE">
      <w:start w:val="1"/>
      <w:numFmt w:val="decimal"/>
      <w:lvlText w:val="%4"/>
      <w:lvlJc w:val="left"/>
      <w:pPr>
        <w:ind w:left="2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86541E">
      <w:start w:val="1"/>
      <w:numFmt w:val="lowerLetter"/>
      <w:lvlText w:val="%5"/>
      <w:lvlJc w:val="left"/>
      <w:pPr>
        <w:ind w:left="3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3E45CC">
      <w:start w:val="1"/>
      <w:numFmt w:val="lowerRoman"/>
      <w:lvlText w:val="%6"/>
      <w:lvlJc w:val="left"/>
      <w:pPr>
        <w:ind w:left="3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D46F40">
      <w:start w:val="1"/>
      <w:numFmt w:val="decimal"/>
      <w:lvlText w:val="%7"/>
      <w:lvlJc w:val="left"/>
      <w:pPr>
        <w:ind w:left="4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C4C5A">
      <w:start w:val="1"/>
      <w:numFmt w:val="lowerLetter"/>
      <w:lvlText w:val="%8"/>
      <w:lvlJc w:val="left"/>
      <w:pPr>
        <w:ind w:left="5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764B0A">
      <w:start w:val="1"/>
      <w:numFmt w:val="lowerRoman"/>
      <w:lvlText w:val="%9"/>
      <w:lvlJc w:val="left"/>
      <w:pPr>
        <w:ind w:left="6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C4414A9"/>
    <w:multiLevelType w:val="hybridMultilevel"/>
    <w:tmpl w:val="AA364624"/>
    <w:lvl w:ilvl="0" w:tplc="60086F6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C35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885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CE0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D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01E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6FD9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20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244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C650F52"/>
    <w:multiLevelType w:val="hybridMultilevel"/>
    <w:tmpl w:val="ED1E3B88"/>
    <w:lvl w:ilvl="0" w:tplc="26DC26B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A1EB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A8690C">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8A56FC">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065810">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5CDE1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02511E">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68639E">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848030">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7C856082"/>
    <w:multiLevelType w:val="hybridMultilevel"/>
    <w:tmpl w:val="2D988880"/>
    <w:lvl w:ilvl="0" w:tplc="0BBCAE16">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FAADB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D49688">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E40B56">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E125C">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12DCD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24C478">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0840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5074D2">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D172843"/>
    <w:multiLevelType w:val="hybridMultilevel"/>
    <w:tmpl w:val="9C5CE5CC"/>
    <w:lvl w:ilvl="0" w:tplc="5CBABF0C">
      <w:start w:val="1"/>
      <w:numFmt w:val="lowerLetter"/>
      <w:lvlText w:val="%1)"/>
      <w:lvlJc w:val="left"/>
      <w:pPr>
        <w:ind w:left="2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AAA302">
      <w:start w:val="1"/>
      <w:numFmt w:val="lowerLetter"/>
      <w:lvlText w:val="%2"/>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34E332">
      <w:start w:val="1"/>
      <w:numFmt w:val="lowerRoman"/>
      <w:lvlText w:val="%3"/>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223BC0">
      <w:start w:val="1"/>
      <w:numFmt w:val="decimal"/>
      <w:lvlText w:val="%4"/>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568A4C">
      <w:start w:val="1"/>
      <w:numFmt w:val="lowerLetter"/>
      <w:lvlText w:val="%5"/>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DCC920">
      <w:start w:val="1"/>
      <w:numFmt w:val="lowerRoman"/>
      <w:lvlText w:val="%6"/>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82B540">
      <w:start w:val="1"/>
      <w:numFmt w:val="decimal"/>
      <w:lvlText w:val="%7"/>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8B50A">
      <w:start w:val="1"/>
      <w:numFmt w:val="lowerLetter"/>
      <w:lvlText w:val="%8"/>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6EE548">
      <w:start w:val="1"/>
      <w:numFmt w:val="lowerRoman"/>
      <w:lvlText w:val="%9"/>
      <w:lvlJc w:val="left"/>
      <w:pPr>
        <w:ind w:left="6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D3F1D33"/>
    <w:multiLevelType w:val="hybridMultilevel"/>
    <w:tmpl w:val="D53E5954"/>
    <w:lvl w:ilvl="0" w:tplc="646C08B8">
      <w:start w:val="1"/>
      <w:numFmt w:val="decimal"/>
      <w:lvlText w:val="%1."/>
      <w:lvlJc w:val="left"/>
      <w:pPr>
        <w:ind w:left="2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4A49A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41162">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F676A6">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08562">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30B6C8">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54DFBA">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DAFDD2">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1ED28C">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D950C9F"/>
    <w:multiLevelType w:val="hybridMultilevel"/>
    <w:tmpl w:val="D7FA1EDE"/>
    <w:lvl w:ilvl="0" w:tplc="9C7CDA52">
      <w:start w:val="2"/>
      <w:numFmt w:val="decimal"/>
      <w:lvlText w:val="%1."/>
      <w:lvlJc w:val="left"/>
      <w:pPr>
        <w:ind w:left="17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987DDC">
      <w:start w:val="1"/>
      <w:numFmt w:val="lowerLetter"/>
      <w:lvlText w:val="%2"/>
      <w:lvlJc w:val="left"/>
      <w:pPr>
        <w:ind w:left="15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343B0C">
      <w:start w:val="1"/>
      <w:numFmt w:val="lowerRoman"/>
      <w:lvlText w:val="%3"/>
      <w:lvlJc w:val="left"/>
      <w:pPr>
        <w:ind w:left="22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6A8694A">
      <w:start w:val="1"/>
      <w:numFmt w:val="decimal"/>
      <w:lvlText w:val="%4"/>
      <w:lvlJc w:val="left"/>
      <w:pPr>
        <w:ind w:left="29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F083560">
      <w:start w:val="1"/>
      <w:numFmt w:val="lowerLetter"/>
      <w:lvlText w:val="%5"/>
      <w:lvlJc w:val="left"/>
      <w:pPr>
        <w:ind w:left="3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5EFF76">
      <w:start w:val="1"/>
      <w:numFmt w:val="lowerRoman"/>
      <w:lvlText w:val="%6"/>
      <w:lvlJc w:val="left"/>
      <w:pPr>
        <w:ind w:left="44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0688B6C">
      <w:start w:val="1"/>
      <w:numFmt w:val="decimal"/>
      <w:lvlText w:val="%7"/>
      <w:lvlJc w:val="left"/>
      <w:pPr>
        <w:ind w:left="51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028B5E6">
      <w:start w:val="1"/>
      <w:numFmt w:val="lowerLetter"/>
      <w:lvlText w:val="%8"/>
      <w:lvlJc w:val="left"/>
      <w:pPr>
        <w:ind w:left="58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362DB0E">
      <w:start w:val="1"/>
      <w:numFmt w:val="lowerRoman"/>
      <w:lvlText w:val="%9"/>
      <w:lvlJc w:val="left"/>
      <w:pPr>
        <w:ind w:left="65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DD47142"/>
    <w:multiLevelType w:val="hybridMultilevel"/>
    <w:tmpl w:val="0B8C69D0"/>
    <w:lvl w:ilvl="0" w:tplc="E59419C4">
      <w:start w:val="1"/>
      <w:numFmt w:val="lowerLetter"/>
      <w:lvlText w:val="%1."/>
      <w:lvlJc w:val="left"/>
      <w:pPr>
        <w:ind w:left="22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E03E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1C88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E47B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00D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1883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1C50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0412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A609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F122AC8"/>
    <w:multiLevelType w:val="hybridMultilevel"/>
    <w:tmpl w:val="EE7ED6E6"/>
    <w:lvl w:ilvl="0" w:tplc="BE123BD6">
      <w:start w:val="4"/>
      <w:numFmt w:val="decimal"/>
      <w:lvlText w:val="%1."/>
      <w:lvlJc w:val="left"/>
      <w:pPr>
        <w:ind w:left="2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D8CA1E">
      <w:start w:val="1"/>
      <w:numFmt w:val="bullet"/>
      <w:lvlText w:val="-"/>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C817C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2EA576">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09018">
      <w:start w:val="1"/>
      <w:numFmt w:val="bullet"/>
      <w:lvlText w:val="o"/>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FE5742">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0BB0E">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8BC9A">
      <w:start w:val="1"/>
      <w:numFmt w:val="bullet"/>
      <w:lvlText w:val="o"/>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DE94C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F2055A3"/>
    <w:multiLevelType w:val="hybridMultilevel"/>
    <w:tmpl w:val="2DD81BEA"/>
    <w:lvl w:ilvl="0" w:tplc="33CEAC7A">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5D68">
      <w:start w:val="7"/>
      <w:numFmt w:val="decimal"/>
      <w:lvlText w:val="%2."/>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97BE">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411B0">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04A6A">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C1BF4">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2FA3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E64D8">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441FA6">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6747336">
    <w:abstractNumId w:val="59"/>
  </w:num>
  <w:num w:numId="2" w16cid:durableId="1711831784">
    <w:abstractNumId w:val="111"/>
  </w:num>
  <w:num w:numId="3" w16cid:durableId="1334332332">
    <w:abstractNumId w:val="5"/>
  </w:num>
  <w:num w:numId="4" w16cid:durableId="11807006">
    <w:abstractNumId w:val="91"/>
  </w:num>
  <w:num w:numId="5" w16cid:durableId="1438864965">
    <w:abstractNumId w:val="132"/>
  </w:num>
  <w:num w:numId="6" w16cid:durableId="1778135986">
    <w:abstractNumId w:val="54"/>
  </w:num>
  <w:num w:numId="7" w16cid:durableId="74790902">
    <w:abstractNumId w:val="85"/>
  </w:num>
  <w:num w:numId="8" w16cid:durableId="229312253">
    <w:abstractNumId w:val="53"/>
  </w:num>
  <w:num w:numId="9" w16cid:durableId="1813716087">
    <w:abstractNumId w:val="18"/>
  </w:num>
  <w:num w:numId="10" w16cid:durableId="1823496113">
    <w:abstractNumId w:val="62"/>
  </w:num>
  <w:num w:numId="11" w16cid:durableId="1466508016">
    <w:abstractNumId w:val="57"/>
  </w:num>
  <w:num w:numId="12" w16cid:durableId="1195004450">
    <w:abstractNumId w:val="64"/>
  </w:num>
  <w:num w:numId="13" w16cid:durableId="1838375450">
    <w:abstractNumId w:val="72"/>
  </w:num>
  <w:num w:numId="14" w16cid:durableId="1172067711">
    <w:abstractNumId w:val="66"/>
  </w:num>
  <w:num w:numId="15" w16cid:durableId="1319305328">
    <w:abstractNumId w:val="3"/>
  </w:num>
  <w:num w:numId="16" w16cid:durableId="414863273">
    <w:abstractNumId w:val="25"/>
  </w:num>
  <w:num w:numId="17" w16cid:durableId="976640590">
    <w:abstractNumId w:val="116"/>
  </w:num>
  <w:num w:numId="18" w16cid:durableId="1130823759">
    <w:abstractNumId w:val="38"/>
  </w:num>
  <w:num w:numId="19" w16cid:durableId="1238171836">
    <w:abstractNumId w:val="81"/>
  </w:num>
  <w:num w:numId="20" w16cid:durableId="1782920094">
    <w:abstractNumId w:val="127"/>
  </w:num>
  <w:num w:numId="21" w16cid:durableId="1327241303">
    <w:abstractNumId w:val="99"/>
  </w:num>
  <w:num w:numId="22" w16cid:durableId="1935478662">
    <w:abstractNumId w:val="37"/>
  </w:num>
  <w:num w:numId="23" w16cid:durableId="1366176137">
    <w:abstractNumId w:val="28"/>
  </w:num>
  <w:num w:numId="24" w16cid:durableId="706880746">
    <w:abstractNumId w:val="30"/>
  </w:num>
  <w:num w:numId="25" w16cid:durableId="7755998">
    <w:abstractNumId w:val="11"/>
  </w:num>
  <w:num w:numId="26" w16cid:durableId="1480655925">
    <w:abstractNumId w:val="141"/>
  </w:num>
  <w:num w:numId="27" w16cid:durableId="1598516812">
    <w:abstractNumId w:val="46"/>
  </w:num>
  <w:num w:numId="28" w16cid:durableId="370157937">
    <w:abstractNumId w:val="39"/>
  </w:num>
  <w:num w:numId="29" w16cid:durableId="600647516">
    <w:abstractNumId w:val="43"/>
  </w:num>
  <w:num w:numId="30" w16cid:durableId="1209562578">
    <w:abstractNumId w:val="148"/>
  </w:num>
  <w:num w:numId="31" w16cid:durableId="528570372">
    <w:abstractNumId w:val="106"/>
  </w:num>
  <w:num w:numId="32" w16cid:durableId="220096136">
    <w:abstractNumId w:val="87"/>
  </w:num>
  <w:num w:numId="33" w16cid:durableId="581913184">
    <w:abstractNumId w:val="149"/>
  </w:num>
  <w:num w:numId="34" w16cid:durableId="1132286915">
    <w:abstractNumId w:val="131"/>
  </w:num>
  <w:num w:numId="35" w16cid:durableId="357387764">
    <w:abstractNumId w:val="34"/>
  </w:num>
  <w:num w:numId="36" w16cid:durableId="1460025175">
    <w:abstractNumId w:val="36"/>
  </w:num>
  <w:num w:numId="37" w16cid:durableId="1213346375">
    <w:abstractNumId w:val="2"/>
  </w:num>
  <w:num w:numId="38" w16cid:durableId="1312054607">
    <w:abstractNumId w:val="19"/>
  </w:num>
  <w:num w:numId="39" w16cid:durableId="223876956">
    <w:abstractNumId w:val="86"/>
  </w:num>
  <w:num w:numId="40" w16cid:durableId="1745300764">
    <w:abstractNumId w:val="65"/>
  </w:num>
  <w:num w:numId="41" w16cid:durableId="787744858">
    <w:abstractNumId w:val="82"/>
  </w:num>
  <w:num w:numId="42" w16cid:durableId="67193842">
    <w:abstractNumId w:val="122"/>
  </w:num>
  <w:num w:numId="43" w16cid:durableId="433326863">
    <w:abstractNumId w:val="31"/>
  </w:num>
  <w:num w:numId="44" w16cid:durableId="372317589">
    <w:abstractNumId w:val="133"/>
  </w:num>
  <w:num w:numId="45" w16cid:durableId="1026176541">
    <w:abstractNumId w:val="129"/>
  </w:num>
  <w:num w:numId="46" w16cid:durableId="623077782">
    <w:abstractNumId w:val="108"/>
  </w:num>
  <w:num w:numId="47" w16cid:durableId="7016">
    <w:abstractNumId w:val="101"/>
  </w:num>
  <w:num w:numId="48" w16cid:durableId="1420709505">
    <w:abstractNumId w:val="26"/>
  </w:num>
  <w:num w:numId="49" w16cid:durableId="317149749">
    <w:abstractNumId w:val="102"/>
  </w:num>
  <w:num w:numId="50" w16cid:durableId="1396779254">
    <w:abstractNumId w:val="74"/>
  </w:num>
  <w:num w:numId="51" w16cid:durableId="2030830324">
    <w:abstractNumId w:val="90"/>
  </w:num>
  <w:num w:numId="52" w16cid:durableId="843932567">
    <w:abstractNumId w:val="45"/>
  </w:num>
  <w:num w:numId="53" w16cid:durableId="980378979">
    <w:abstractNumId w:val="100"/>
  </w:num>
  <w:num w:numId="54" w16cid:durableId="436798412">
    <w:abstractNumId w:val="89"/>
  </w:num>
  <w:num w:numId="55" w16cid:durableId="1274363341">
    <w:abstractNumId w:val="15"/>
  </w:num>
  <w:num w:numId="56" w16cid:durableId="576868179">
    <w:abstractNumId w:val="79"/>
  </w:num>
  <w:num w:numId="57" w16cid:durableId="2075273819">
    <w:abstractNumId w:val="12"/>
  </w:num>
  <w:num w:numId="58" w16cid:durableId="641887285">
    <w:abstractNumId w:val="20"/>
  </w:num>
  <w:num w:numId="59" w16cid:durableId="741486282">
    <w:abstractNumId w:val="88"/>
  </w:num>
  <w:num w:numId="60" w16cid:durableId="1790009368">
    <w:abstractNumId w:val="113"/>
  </w:num>
  <w:num w:numId="61" w16cid:durableId="1675648513">
    <w:abstractNumId w:val="139"/>
  </w:num>
  <w:num w:numId="62" w16cid:durableId="1273902561">
    <w:abstractNumId w:val="10"/>
  </w:num>
  <w:num w:numId="63" w16cid:durableId="778644766">
    <w:abstractNumId w:val="55"/>
  </w:num>
  <w:num w:numId="64" w16cid:durableId="647828886">
    <w:abstractNumId w:val="44"/>
  </w:num>
  <w:num w:numId="65" w16cid:durableId="1610352314">
    <w:abstractNumId w:val="95"/>
  </w:num>
  <w:num w:numId="66" w16cid:durableId="1952588926">
    <w:abstractNumId w:val="143"/>
  </w:num>
  <w:num w:numId="67" w16cid:durableId="1883639109">
    <w:abstractNumId w:val="51"/>
  </w:num>
  <w:num w:numId="68" w16cid:durableId="1472866885">
    <w:abstractNumId w:val="94"/>
  </w:num>
  <w:num w:numId="69" w16cid:durableId="275258793">
    <w:abstractNumId w:val="117"/>
  </w:num>
  <w:num w:numId="70" w16cid:durableId="974094095">
    <w:abstractNumId w:val="8"/>
  </w:num>
  <w:num w:numId="71" w16cid:durableId="926575361">
    <w:abstractNumId w:val="119"/>
  </w:num>
  <w:num w:numId="72" w16cid:durableId="88084637">
    <w:abstractNumId w:val="32"/>
  </w:num>
  <w:num w:numId="73" w16cid:durableId="574241591">
    <w:abstractNumId w:val="75"/>
  </w:num>
  <w:num w:numId="74" w16cid:durableId="147871018">
    <w:abstractNumId w:val="103"/>
  </w:num>
  <w:num w:numId="75" w16cid:durableId="1930893621">
    <w:abstractNumId w:val="84"/>
  </w:num>
  <w:num w:numId="76" w16cid:durableId="1596401985">
    <w:abstractNumId w:val="47"/>
  </w:num>
  <w:num w:numId="77" w16cid:durableId="113595791">
    <w:abstractNumId w:val="96"/>
  </w:num>
  <w:num w:numId="78" w16cid:durableId="504823983">
    <w:abstractNumId w:val="136"/>
  </w:num>
  <w:num w:numId="79" w16cid:durableId="517239754">
    <w:abstractNumId w:val="146"/>
  </w:num>
  <w:num w:numId="80" w16cid:durableId="1418596351">
    <w:abstractNumId w:val="23"/>
  </w:num>
  <w:num w:numId="81" w16cid:durableId="1075854741">
    <w:abstractNumId w:val="83"/>
  </w:num>
  <w:num w:numId="82" w16cid:durableId="1767770885">
    <w:abstractNumId w:val="67"/>
  </w:num>
  <w:num w:numId="83" w16cid:durableId="1970429656">
    <w:abstractNumId w:val="6"/>
  </w:num>
  <w:num w:numId="84" w16cid:durableId="838429883">
    <w:abstractNumId w:val="40"/>
  </w:num>
  <w:num w:numId="85" w16cid:durableId="2117207990">
    <w:abstractNumId w:val="142"/>
  </w:num>
  <w:num w:numId="86" w16cid:durableId="331760589">
    <w:abstractNumId w:val="114"/>
  </w:num>
  <w:num w:numId="87" w16cid:durableId="1706373220">
    <w:abstractNumId w:val="9"/>
  </w:num>
  <w:num w:numId="88" w16cid:durableId="538931488">
    <w:abstractNumId w:val="134"/>
  </w:num>
  <w:num w:numId="89" w16cid:durableId="1342390327">
    <w:abstractNumId w:val="140"/>
  </w:num>
  <w:num w:numId="90" w16cid:durableId="1414352131">
    <w:abstractNumId w:val="22"/>
  </w:num>
  <w:num w:numId="91" w16cid:durableId="1148014016">
    <w:abstractNumId w:val="27"/>
  </w:num>
  <w:num w:numId="92" w16cid:durableId="1777477533">
    <w:abstractNumId w:val="109"/>
  </w:num>
  <w:num w:numId="93" w16cid:durableId="164319977">
    <w:abstractNumId w:val="48"/>
  </w:num>
  <w:num w:numId="94" w16cid:durableId="644357313">
    <w:abstractNumId w:val="138"/>
  </w:num>
  <w:num w:numId="95" w16cid:durableId="566378137">
    <w:abstractNumId w:val="7"/>
  </w:num>
  <w:num w:numId="96" w16cid:durableId="1229195556">
    <w:abstractNumId w:val="137"/>
  </w:num>
  <w:num w:numId="97" w16cid:durableId="589394509">
    <w:abstractNumId w:val="110"/>
  </w:num>
  <w:num w:numId="98" w16cid:durableId="1151947279">
    <w:abstractNumId w:val="120"/>
  </w:num>
  <w:num w:numId="99" w16cid:durableId="2080860679">
    <w:abstractNumId w:val="24"/>
  </w:num>
  <w:num w:numId="100" w16cid:durableId="1538467279">
    <w:abstractNumId w:val="145"/>
  </w:num>
  <w:num w:numId="101" w16cid:durableId="676884091">
    <w:abstractNumId w:val="17"/>
  </w:num>
  <w:num w:numId="102" w16cid:durableId="1202205817">
    <w:abstractNumId w:val="135"/>
  </w:num>
  <w:num w:numId="103" w16cid:durableId="1240090927">
    <w:abstractNumId w:val="70"/>
  </w:num>
  <w:num w:numId="104" w16cid:durableId="55593710">
    <w:abstractNumId w:val="77"/>
  </w:num>
  <w:num w:numId="105" w16cid:durableId="1762026272">
    <w:abstractNumId w:val="112"/>
  </w:num>
  <w:num w:numId="106" w16cid:durableId="176119187">
    <w:abstractNumId w:val="115"/>
  </w:num>
  <w:num w:numId="107" w16cid:durableId="1077290540">
    <w:abstractNumId w:val="0"/>
  </w:num>
  <w:num w:numId="108" w16cid:durableId="923807589">
    <w:abstractNumId w:val="76"/>
  </w:num>
  <w:num w:numId="109" w16cid:durableId="11735396">
    <w:abstractNumId w:val="80"/>
  </w:num>
  <w:num w:numId="110" w16cid:durableId="1732537911">
    <w:abstractNumId w:val="107"/>
  </w:num>
  <w:num w:numId="111" w16cid:durableId="1797521835">
    <w:abstractNumId w:val="60"/>
  </w:num>
  <w:num w:numId="112" w16cid:durableId="51001549">
    <w:abstractNumId w:val="128"/>
  </w:num>
  <w:num w:numId="113" w16cid:durableId="573206674">
    <w:abstractNumId w:val="124"/>
  </w:num>
  <w:num w:numId="114" w16cid:durableId="313877100">
    <w:abstractNumId w:val="78"/>
  </w:num>
  <w:num w:numId="115" w16cid:durableId="868957435">
    <w:abstractNumId w:val="71"/>
  </w:num>
  <w:num w:numId="116" w16cid:durableId="1917780039">
    <w:abstractNumId w:val="56"/>
  </w:num>
  <w:num w:numId="117" w16cid:durableId="1552577480">
    <w:abstractNumId w:val="13"/>
  </w:num>
  <w:num w:numId="118" w16cid:durableId="1629117716">
    <w:abstractNumId w:val="14"/>
  </w:num>
  <w:num w:numId="119" w16cid:durableId="1322198308">
    <w:abstractNumId w:val="147"/>
  </w:num>
  <w:num w:numId="120" w16cid:durableId="839394060">
    <w:abstractNumId w:val="98"/>
  </w:num>
  <w:num w:numId="121" w16cid:durableId="292829342">
    <w:abstractNumId w:val="4"/>
  </w:num>
  <w:num w:numId="122" w16cid:durableId="1103112382">
    <w:abstractNumId w:val="97"/>
  </w:num>
  <w:num w:numId="123" w16cid:durableId="1927181720">
    <w:abstractNumId w:val="69"/>
  </w:num>
  <w:num w:numId="124" w16cid:durableId="144510529">
    <w:abstractNumId w:val="52"/>
  </w:num>
  <w:num w:numId="125" w16cid:durableId="1291547830">
    <w:abstractNumId w:val="29"/>
  </w:num>
  <w:num w:numId="126" w16cid:durableId="1039821304">
    <w:abstractNumId w:val="50"/>
  </w:num>
  <w:num w:numId="127" w16cid:durableId="1136752293">
    <w:abstractNumId w:val="73"/>
  </w:num>
  <w:num w:numId="128" w16cid:durableId="9189597">
    <w:abstractNumId w:val="21"/>
  </w:num>
  <w:num w:numId="129" w16cid:durableId="1709601124">
    <w:abstractNumId w:val="61"/>
  </w:num>
  <w:num w:numId="130" w16cid:durableId="1474060422">
    <w:abstractNumId w:val="41"/>
  </w:num>
  <w:num w:numId="131" w16cid:durableId="1239707935">
    <w:abstractNumId w:val="68"/>
  </w:num>
  <w:num w:numId="132" w16cid:durableId="472139096">
    <w:abstractNumId w:val="92"/>
  </w:num>
  <w:num w:numId="133" w16cid:durableId="802698173">
    <w:abstractNumId w:val="16"/>
  </w:num>
  <w:num w:numId="134" w16cid:durableId="879511316">
    <w:abstractNumId w:val="33"/>
  </w:num>
  <w:num w:numId="135" w16cid:durableId="1641378432">
    <w:abstractNumId w:val="118"/>
  </w:num>
  <w:num w:numId="136" w16cid:durableId="2140880052">
    <w:abstractNumId w:val="126"/>
  </w:num>
  <w:num w:numId="137" w16cid:durableId="35551908">
    <w:abstractNumId w:val="121"/>
  </w:num>
  <w:num w:numId="138" w16cid:durableId="1065448017">
    <w:abstractNumId w:val="104"/>
  </w:num>
  <w:num w:numId="139" w16cid:durableId="1065296953">
    <w:abstractNumId w:val="123"/>
  </w:num>
  <w:num w:numId="140" w16cid:durableId="1808203988">
    <w:abstractNumId w:val="42"/>
  </w:num>
  <w:num w:numId="141" w16cid:durableId="2035838226">
    <w:abstractNumId w:val="49"/>
  </w:num>
  <w:num w:numId="142" w16cid:durableId="1502772675">
    <w:abstractNumId w:val="125"/>
  </w:num>
  <w:num w:numId="143" w16cid:durableId="535891686">
    <w:abstractNumId w:val="35"/>
  </w:num>
  <w:num w:numId="144" w16cid:durableId="1049190844">
    <w:abstractNumId w:val="1"/>
  </w:num>
  <w:num w:numId="145" w16cid:durableId="343945735">
    <w:abstractNumId w:val="144"/>
  </w:num>
  <w:num w:numId="146" w16cid:durableId="836506234">
    <w:abstractNumId w:val="93"/>
  </w:num>
  <w:num w:numId="147" w16cid:durableId="1646663765">
    <w:abstractNumId w:val="58"/>
  </w:num>
  <w:num w:numId="148" w16cid:durableId="1332954967">
    <w:abstractNumId w:val="105"/>
  </w:num>
  <w:num w:numId="149" w16cid:durableId="1313096445">
    <w:abstractNumId w:val="63"/>
  </w:num>
  <w:num w:numId="150" w16cid:durableId="1099449561">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047A7D"/>
    <w:rsid w:val="00183287"/>
    <w:rsid w:val="001B2A17"/>
    <w:rsid w:val="002A59F9"/>
    <w:rsid w:val="00370F5F"/>
    <w:rsid w:val="003A289D"/>
    <w:rsid w:val="003B5B63"/>
    <w:rsid w:val="004533D2"/>
    <w:rsid w:val="00503310"/>
    <w:rsid w:val="00523E81"/>
    <w:rsid w:val="00604D5F"/>
    <w:rsid w:val="00643432"/>
    <w:rsid w:val="00676177"/>
    <w:rsid w:val="006958E2"/>
    <w:rsid w:val="006F6BC6"/>
    <w:rsid w:val="00745395"/>
    <w:rsid w:val="007E24CE"/>
    <w:rsid w:val="00845F97"/>
    <w:rsid w:val="008B7485"/>
    <w:rsid w:val="00A352E1"/>
    <w:rsid w:val="00AE22D6"/>
    <w:rsid w:val="00B347E5"/>
    <w:rsid w:val="00B53CAB"/>
    <w:rsid w:val="00C12E79"/>
    <w:rsid w:val="00C40912"/>
    <w:rsid w:val="00C96E3D"/>
    <w:rsid w:val="00CE72F4"/>
    <w:rsid w:val="00D03C3F"/>
    <w:rsid w:val="00D25715"/>
    <w:rsid w:val="00E75D07"/>
    <w:rsid w:val="00EB0687"/>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E75D07"/>
    <w:pPr>
      <w:spacing w:after="0" w:line="267" w:lineRule="auto"/>
      <w:ind w:left="1699"/>
      <w:jc w:val="both"/>
    </w:pPr>
    <w:rPr>
      <w:rFonts w:ascii="Times New Roman" w:eastAsia="Times New Roman" w:hAnsi="Times New Roman" w:cs="Times New Roman"/>
      <w:color w:val="000000"/>
      <w:sz w:val="20"/>
      <w:lang w:eastAsia="es-ES_tradnl"/>
    </w:rPr>
  </w:style>
  <w:style w:type="character" w:customStyle="1" w:styleId="footnotedescriptionChar">
    <w:name w:val="footnote description Char"/>
    <w:link w:val="footnotedescription"/>
    <w:rsid w:val="00E75D07"/>
    <w:rPr>
      <w:rFonts w:ascii="Times New Roman" w:eastAsia="Times New Roman" w:hAnsi="Times New Roman" w:cs="Times New Roman"/>
      <w:color w:val="000000"/>
      <w:sz w:val="20"/>
      <w:lang w:eastAsia="es-ES_tradnl"/>
    </w:rPr>
  </w:style>
  <w:style w:type="character" w:customStyle="1" w:styleId="footnotemark">
    <w:name w:val="footnote mark"/>
    <w:hidden/>
    <w:rsid w:val="00E75D07"/>
    <w:rPr>
      <w:rFonts w:ascii="Times New Roman" w:eastAsia="Times New Roman" w:hAnsi="Times New Roman" w:cs="Times New Roman"/>
      <w:color w:val="000000"/>
      <w:sz w:val="20"/>
      <w:vertAlign w:val="superscript"/>
    </w:rPr>
  </w:style>
  <w:style w:type="paragraph" w:styleId="Encabezado">
    <w:name w:val="header"/>
    <w:basedOn w:val="Normal"/>
    <w:link w:val="EncabezadoCar"/>
    <w:uiPriority w:val="99"/>
    <w:unhideWhenUsed/>
    <w:rsid w:val="00E75D07"/>
    <w:pPr>
      <w:tabs>
        <w:tab w:val="center" w:pos="4680"/>
        <w:tab w:val="right" w:pos="9360"/>
      </w:tabs>
      <w:spacing w:after="0" w:line="240" w:lineRule="auto"/>
      <w:ind w:left="0"/>
      <w:jc w:val="left"/>
    </w:pPr>
    <w:rPr>
      <w:rFonts w:asciiTheme="minorHAnsi" w:eastAsiaTheme="minorEastAsia" w:hAnsiTheme="minorHAnsi" w:cstheme="minorBidi"/>
      <w:color w:val="auto"/>
      <w:kern w:val="0"/>
      <w:sz w:val="22"/>
      <w:szCs w:val="22"/>
      <w:lang w:val="es-ES" w:eastAsia="zh-CN"/>
      <w14:ligatures w14:val="none"/>
    </w:rPr>
  </w:style>
  <w:style w:type="character" w:customStyle="1" w:styleId="EncabezadoCar">
    <w:name w:val="Encabezado Car"/>
    <w:basedOn w:val="Fuentedeprrafopredeter"/>
    <w:link w:val="Encabezado"/>
    <w:uiPriority w:val="99"/>
    <w:rsid w:val="00E75D07"/>
    <w:rPr>
      <w:rFonts w:eastAsiaTheme="minorEastAsia"/>
      <w:kern w:val="0"/>
      <w:sz w:val="22"/>
      <w:szCs w:val="22"/>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3675</Words>
  <Characters>20213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2025-10-27T17:21:00Z</dcterms:created>
  <dcterms:modified xsi:type="dcterms:W3CDTF">2025-10-27T17:21:00Z</dcterms:modified>
</cp:coreProperties>
</file>